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 xml:space="preserve">бос мемлекеттік әкімшілік лауазымдарына орналасуға осы мемлекеттің органның мемлекеттік қызметшілері арасындағы ішкі конкурс қорытындысы бойынша </w:t>
      </w:r>
      <w:r w:rsidRPr="00A3007E">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3B3E86">
        <w:rPr>
          <w:rFonts w:ascii="Arial" w:hAnsi="Arial" w:cs="Arial"/>
          <w:b/>
          <w:sz w:val="24"/>
          <w:szCs w:val="24"/>
          <w:lang w:val="kk-KZ"/>
        </w:rPr>
        <w:t xml:space="preserve">09 маусымдағы </w:t>
      </w:r>
      <w:r w:rsidRPr="00A3007E">
        <w:rPr>
          <w:rFonts w:ascii="Arial" w:hAnsi="Arial" w:cs="Arial"/>
          <w:b/>
          <w:sz w:val="24"/>
          <w:szCs w:val="24"/>
          <w:lang w:val="kk-KZ"/>
        </w:rPr>
        <w:t>№</w:t>
      </w:r>
      <w:r w:rsidR="003B3E86">
        <w:rPr>
          <w:rFonts w:ascii="Arial" w:hAnsi="Arial" w:cs="Arial"/>
          <w:b/>
          <w:sz w:val="24"/>
          <w:szCs w:val="24"/>
          <w:lang w:val="kk-KZ"/>
        </w:rPr>
        <w:t>59</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10065" w:type="dxa"/>
        <w:tblInd w:w="-147" w:type="dxa"/>
        <w:tblLook w:val="04A0" w:firstRow="1" w:lastRow="0" w:firstColumn="1" w:lastColumn="0" w:noHBand="0" w:noVBand="1"/>
      </w:tblPr>
      <w:tblGrid>
        <w:gridCol w:w="566"/>
        <w:gridCol w:w="9499"/>
      </w:tblGrid>
      <w:tr w:rsidR="003B3E86" w:rsidRPr="00A3007E" w:rsidTr="00630C4B">
        <w:tc>
          <w:tcPr>
            <w:tcW w:w="10065" w:type="dxa"/>
            <w:gridSpan w:val="2"/>
          </w:tcPr>
          <w:p w:rsidR="003B3E86" w:rsidRPr="00A3007E" w:rsidRDefault="003B3E86" w:rsidP="00630C4B">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 xml:space="preserve">1. </w:t>
            </w:r>
            <w:r w:rsidRPr="005562EA">
              <w:rPr>
                <w:rFonts w:ascii="Arial" w:hAnsi="Arial" w:cs="Arial"/>
                <w:b/>
                <w:sz w:val="24"/>
                <w:szCs w:val="24"/>
                <w:lang w:val="kk-KZ"/>
              </w:rPr>
              <w:t xml:space="preserve">Түркістан облысы бойынша Мемлекеттік кірістер департаментінің </w:t>
            </w:r>
            <w:r>
              <w:rPr>
                <w:rFonts w:ascii="Arial" w:hAnsi="Arial" w:cs="Arial"/>
                <w:b/>
                <w:sz w:val="24"/>
                <w:szCs w:val="24"/>
                <w:lang w:val="kk-KZ"/>
              </w:rPr>
              <w:t>Тарифтік реттеу басқармасы Кедендік құн бөлімінің</w:t>
            </w:r>
            <w:r w:rsidRPr="00A117F5">
              <w:rPr>
                <w:rFonts w:ascii="Arial" w:hAnsi="Arial" w:cs="Arial"/>
                <w:b/>
                <w:sz w:val="24"/>
                <w:szCs w:val="24"/>
                <w:lang w:val="kk-KZ"/>
              </w:rPr>
              <w:t xml:space="preserve"> бас маманы</w:t>
            </w:r>
            <w:r>
              <w:rPr>
                <w:rFonts w:ascii="Arial" w:hAnsi="Arial" w:cs="Arial"/>
                <w:b/>
                <w:sz w:val="24"/>
                <w:szCs w:val="24"/>
                <w:lang w:val="kk-KZ"/>
              </w:rPr>
              <w:t xml:space="preserve"> </w:t>
            </w:r>
            <w:r w:rsidRPr="00846BFF">
              <w:rPr>
                <w:rFonts w:ascii="Arial" w:hAnsi="Arial" w:cs="Arial"/>
                <w:b/>
                <w:sz w:val="24"/>
                <w:szCs w:val="24"/>
                <w:lang w:val="kk-KZ"/>
              </w:rPr>
              <w:t>лауазымына</w:t>
            </w:r>
            <w:r>
              <w:rPr>
                <w:rFonts w:ascii="Arial" w:hAnsi="Arial" w:cs="Arial"/>
                <w:b/>
                <w:sz w:val="24"/>
                <w:szCs w:val="24"/>
                <w:lang w:val="kk-KZ"/>
              </w:rPr>
              <w:t>:</w:t>
            </w:r>
          </w:p>
        </w:tc>
      </w:tr>
      <w:tr w:rsidR="003B3E86" w:rsidRPr="00A3007E" w:rsidTr="00630C4B">
        <w:tc>
          <w:tcPr>
            <w:tcW w:w="566" w:type="dxa"/>
          </w:tcPr>
          <w:p w:rsidR="003B3E86" w:rsidRPr="00A3007E" w:rsidRDefault="003B3E86" w:rsidP="00630C4B">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499" w:type="dxa"/>
          </w:tcPr>
          <w:p w:rsidR="003B3E86" w:rsidRPr="00A3007E" w:rsidRDefault="003B3E86" w:rsidP="00630C4B">
            <w:pPr>
              <w:tabs>
                <w:tab w:val="left" w:pos="142"/>
                <w:tab w:val="left" w:pos="9639"/>
              </w:tabs>
              <w:jc w:val="both"/>
              <w:rPr>
                <w:rFonts w:ascii="Arial" w:hAnsi="Arial" w:cs="Arial"/>
                <w:sz w:val="24"/>
                <w:szCs w:val="24"/>
                <w:lang w:val="kk-KZ"/>
              </w:rPr>
            </w:pPr>
            <w:r w:rsidRPr="005B505C">
              <w:rPr>
                <w:rFonts w:ascii="Arial" w:hAnsi="Arial" w:cs="Arial"/>
                <w:sz w:val="24"/>
                <w:lang w:val="kk-KZ"/>
              </w:rPr>
              <w:t>Бейсембай Индира Бейсембайқызы</w:t>
            </w:r>
          </w:p>
        </w:tc>
      </w:tr>
      <w:tr w:rsidR="003B3E86" w:rsidRPr="006E111A" w:rsidTr="00630C4B">
        <w:tc>
          <w:tcPr>
            <w:tcW w:w="10065" w:type="dxa"/>
            <w:gridSpan w:val="2"/>
          </w:tcPr>
          <w:p w:rsidR="003B3E86" w:rsidRPr="006E111A" w:rsidRDefault="003B3E86" w:rsidP="00630C4B">
            <w:pPr>
              <w:jc w:val="both"/>
              <w:rPr>
                <w:rFonts w:ascii="Arial" w:hAnsi="Arial" w:cs="Arial"/>
                <w:b/>
                <w:sz w:val="24"/>
                <w:szCs w:val="24"/>
                <w:lang w:val="kk-KZ"/>
              </w:rPr>
            </w:pPr>
            <w:r>
              <w:rPr>
                <w:rFonts w:ascii="Arial" w:hAnsi="Arial" w:cs="Arial"/>
                <w:b/>
                <w:sz w:val="24"/>
                <w:szCs w:val="24"/>
                <w:lang w:val="kk-KZ"/>
              </w:rPr>
              <w:t>2. Т</w:t>
            </w:r>
            <w:r w:rsidRPr="005562EA">
              <w:rPr>
                <w:rFonts w:ascii="Arial" w:hAnsi="Arial" w:cs="Arial"/>
                <w:b/>
                <w:sz w:val="24"/>
                <w:szCs w:val="24"/>
                <w:lang w:val="kk-KZ"/>
              </w:rPr>
              <w:t>үркістан облысы бойынша Мемле</w:t>
            </w:r>
            <w:r>
              <w:rPr>
                <w:rFonts w:ascii="Arial" w:hAnsi="Arial" w:cs="Arial"/>
                <w:b/>
                <w:sz w:val="24"/>
                <w:szCs w:val="24"/>
                <w:lang w:val="kk-KZ"/>
              </w:rPr>
              <w:t xml:space="preserve">кеттік кірістер департаментінің Адам ресурстары басқармасы Қызметтік тергеу </w:t>
            </w:r>
            <w:r w:rsidRPr="00A117F5">
              <w:rPr>
                <w:rFonts w:ascii="Arial" w:hAnsi="Arial" w:cs="Arial"/>
                <w:b/>
                <w:sz w:val="24"/>
                <w:szCs w:val="24"/>
                <w:lang w:val="kk-KZ"/>
              </w:rPr>
              <w:t>бөлімінің бас маманы</w:t>
            </w:r>
            <w:r>
              <w:rPr>
                <w:rFonts w:ascii="Arial" w:hAnsi="Arial" w:cs="Arial"/>
                <w:b/>
                <w:sz w:val="24"/>
                <w:szCs w:val="24"/>
                <w:lang w:val="kk-KZ"/>
              </w:rPr>
              <w:t xml:space="preserve"> </w:t>
            </w:r>
            <w:r w:rsidRPr="00846BFF">
              <w:rPr>
                <w:rFonts w:ascii="Arial" w:hAnsi="Arial" w:cs="Arial"/>
                <w:b/>
                <w:sz w:val="24"/>
                <w:szCs w:val="24"/>
                <w:lang w:val="kk-KZ"/>
              </w:rPr>
              <w:t>лауазымына:</w:t>
            </w:r>
          </w:p>
        </w:tc>
      </w:tr>
      <w:tr w:rsidR="003B3E86" w:rsidRPr="00A3007E" w:rsidTr="00630C4B">
        <w:tc>
          <w:tcPr>
            <w:tcW w:w="566" w:type="dxa"/>
          </w:tcPr>
          <w:p w:rsidR="003B3E86" w:rsidRPr="00A3007E" w:rsidRDefault="003B3E86" w:rsidP="00630C4B">
            <w:pPr>
              <w:tabs>
                <w:tab w:val="left" w:pos="142"/>
                <w:tab w:val="left" w:pos="9639"/>
              </w:tabs>
              <w:rPr>
                <w:rFonts w:ascii="Arial" w:hAnsi="Arial" w:cs="Arial"/>
                <w:b/>
                <w:i/>
                <w:sz w:val="24"/>
                <w:szCs w:val="24"/>
                <w:lang w:val="kk-KZ"/>
              </w:rPr>
            </w:pPr>
            <w:r w:rsidRPr="00A3007E">
              <w:rPr>
                <w:rFonts w:ascii="Arial" w:hAnsi="Arial" w:cs="Arial"/>
                <w:sz w:val="24"/>
                <w:szCs w:val="24"/>
                <w:lang w:val="kk-KZ"/>
              </w:rPr>
              <w:t>1</w:t>
            </w:r>
          </w:p>
        </w:tc>
        <w:tc>
          <w:tcPr>
            <w:tcW w:w="9499" w:type="dxa"/>
          </w:tcPr>
          <w:p w:rsidR="003B3E86" w:rsidRPr="00A3007E" w:rsidRDefault="003B3E86" w:rsidP="00630C4B">
            <w:pPr>
              <w:tabs>
                <w:tab w:val="left" w:pos="142"/>
                <w:tab w:val="left" w:pos="9639"/>
              </w:tabs>
              <w:rPr>
                <w:rFonts w:ascii="Arial" w:hAnsi="Arial" w:cs="Arial"/>
                <w:b/>
                <w:i/>
                <w:sz w:val="24"/>
                <w:szCs w:val="24"/>
                <w:lang w:val="kk-KZ"/>
              </w:rPr>
            </w:pPr>
            <w:r w:rsidRPr="005B505C">
              <w:rPr>
                <w:rFonts w:ascii="Arial" w:hAnsi="Arial" w:cs="Arial"/>
                <w:color w:val="000000"/>
                <w:sz w:val="24"/>
                <w:lang w:val="kk-KZ"/>
              </w:rPr>
              <w:t>Халтаев Алибек Мухтарович</w:t>
            </w:r>
          </w:p>
        </w:tc>
      </w:tr>
      <w:tr w:rsidR="003B3E86" w:rsidRPr="00A3007E" w:rsidTr="00630C4B">
        <w:tc>
          <w:tcPr>
            <w:tcW w:w="10065" w:type="dxa"/>
            <w:gridSpan w:val="2"/>
          </w:tcPr>
          <w:p w:rsidR="003B3E86" w:rsidRPr="00A3007E" w:rsidRDefault="003B3E86" w:rsidP="00630C4B">
            <w:pPr>
              <w:tabs>
                <w:tab w:val="left" w:pos="142"/>
                <w:tab w:val="left" w:pos="9639"/>
              </w:tabs>
              <w:rPr>
                <w:rFonts w:ascii="Arial" w:hAnsi="Arial" w:cs="Arial"/>
                <w:b/>
                <w:sz w:val="24"/>
                <w:szCs w:val="24"/>
                <w:lang w:val="kk-KZ"/>
              </w:rPr>
            </w:pPr>
            <w:r w:rsidRPr="00A3007E">
              <w:rPr>
                <w:rFonts w:ascii="Arial" w:hAnsi="Arial" w:cs="Arial"/>
                <w:b/>
                <w:sz w:val="24"/>
                <w:szCs w:val="24"/>
                <w:lang w:val="kk-KZ"/>
              </w:rPr>
              <w:t xml:space="preserve">3. </w:t>
            </w:r>
            <w:r w:rsidRPr="005562EA">
              <w:rPr>
                <w:rFonts w:ascii="Arial" w:hAnsi="Arial" w:cs="Arial"/>
                <w:b/>
                <w:sz w:val="24"/>
                <w:szCs w:val="24"/>
                <w:lang w:val="kk-KZ"/>
              </w:rPr>
              <w:t xml:space="preserve">Түркістан облысы бойынша Мемлекеттік кірістер департаментінің </w:t>
            </w:r>
            <w:r>
              <w:rPr>
                <w:rFonts w:ascii="Arial" w:hAnsi="Arial" w:cs="Arial"/>
                <w:b/>
                <w:sz w:val="24"/>
                <w:szCs w:val="24"/>
                <w:lang w:val="kk-KZ"/>
              </w:rPr>
              <w:t>Тауарлар шығарылғаннан кейінгі кедендік бақылау басқармасы Камералдық кедендік тексерулер бөлімінің</w:t>
            </w:r>
            <w:r w:rsidRPr="00A117F5">
              <w:rPr>
                <w:rFonts w:ascii="Arial" w:hAnsi="Arial" w:cs="Arial"/>
                <w:b/>
                <w:sz w:val="24"/>
                <w:szCs w:val="24"/>
                <w:lang w:val="kk-KZ"/>
              </w:rPr>
              <w:t xml:space="preserve"> бас маманы</w:t>
            </w:r>
            <w:r>
              <w:rPr>
                <w:rFonts w:ascii="Arial" w:hAnsi="Arial" w:cs="Arial"/>
                <w:b/>
                <w:sz w:val="24"/>
                <w:szCs w:val="24"/>
                <w:lang w:val="kk-KZ"/>
              </w:rPr>
              <w:t xml:space="preserve"> </w:t>
            </w:r>
            <w:r w:rsidRPr="00846BFF">
              <w:rPr>
                <w:rFonts w:ascii="Arial" w:hAnsi="Arial" w:cs="Arial"/>
                <w:b/>
                <w:sz w:val="24"/>
                <w:szCs w:val="24"/>
                <w:lang w:val="kk-KZ"/>
              </w:rPr>
              <w:t>лауазымына:</w:t>
            </w:r>
          </w:p>
        </w:tc>
      </w:tr>
      <w:tr w:rsidR="003B3E86" w:rsidRPr="00A3007E" w:rsidTr="00630C4B">
        <w:tc>
          <w:tcPr>
            <w:tcW w:w="566" w:type="dxa"/>
          </w:tcPr>
          <w:p w:rsidR="003B3E86" w:rsidRPr="00A3007E" w:rsidRDefault="003B3E86" w:rsidP="00630C4B">
            <w:pPr>
              <w:tabs>
                <w:tab w:val="left" w:pos="142"/>
                <w:tab w:val="left" w:pos="9639"/>
              </w:tabs>
              <w:rPr>
                <w:rFonts w:ascii="Arial" w:hAnsi="Arial" w:cs="Arial"/>
                <w:sz w:val="24"/>
                <w:szCs w:val="24"/>
                <w:lang w:val="kk-KZ"/>
              </w:rPr>
            </w:pPr>
            <w:r w:rsidRPr="00A3007E">
              <w:rPr>
                <w:rFonts w:ascii="Arial" w:hAnsi="Arial" w:cs="Arial"/>
                <w:sz w:val="24"/>
                <w:szCs w:val="24"/>
                <w:lang w:val="kk-KZ"/>
              </w:rPr>
              <w:t>1</w:t>
            </w:r>
          </w:p>
        </w:tc>
        <w:tc>
          <w:tcPr>
            <w:tcW w:w="9499" w:type="dxa"/>
          </w:tcPr>
          <w:p w:rsidR="003B3E86" w:rsidRPr="00A3007E" w:rsidRDefault="003B3E86" w:rsidP="00630C4B">
            <w:pPr>
              <w:tabs>
                <w:tab w:val="left" w:pos="142"/>
                <w:tab w:val="left" w:pos="9639"/>
              </w:tabs>
              <w:rPr>
                <w:rFonts w:ascii="Arial" w:hAnsi="Arial" w:cs="Arial"/>
                <w:sz w:val="24"/>
                <w:szCs w:val="24"/>
                <w:lang w:val="kk-KZ"/>
              </w:rPr>
            </w:pPr>
            <w:r w:rsidRPr="005B505C">
              <w:rPr>
                <w:rFonts w:ascii="Arial" w:hAnsi="Arial" w:cs="Arial"/>
                <w:color w:val="000000"/>
                <w:sz w:val="24"/>
                <w:lang w:val="kk-KZ"/>
              </w:rPr>
              <w:t>Алдабергенов Алмас Нұрланұлы</w:t>
            </w:r>
          </w:p>
        </w:tc>
      </w:tr>
    </w:tbl>
    <w:p w:rsidR="003B3E86" w:rsidRPr="00A3007E" w:rsidRDefault="003B3E86" w:rsidP="00BE4FCA">
      <w:pPr>
        <w:jc w:val="center"/>
        <w:rPr>
          <w:rFonts w:ascii="Arial" w:hAnsi="Arial" w:cs="Arial"/>
          <w:b/>
          <w:bCs/>
          <w:color w:val="000000"/>
          <w:sz w:val="24"/>
          <w:szCs w:val="24"/>
          <w:lang w:val="kk-KZ"/>
        </w:rPr>
      </w:pPr>
      <w:bookmarkStart w:id="0" w:name="_GoBack"/>
      <w:bookmarkEnd w:id="0"/>
    </w:p>
    <w:sectPr w:rsidR="003B3E86"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226F"/>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144F9-1D7F-4209-B21B-A1F15099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163</Words>
  <Characters>931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13</cp:revision>
  <cp:lastPrinted>2019-10-25T05:56:00Z</cp:lastPrinted>
  <dcterms:created xsi:type="dcterms:W3CDTF">2019-10-25T05:56:00Z</dcterms:created>
  <dcterms:modified xsi:type="dcterms:W3CDTF">2020-06-10T05:36:00Z</dcterms:modified>
</cp:coreProperties>
</file>