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9639"/>
      </w:tblGrid>
      <w:tr w:rsidR="000E6C91" w:rsidRPr="006B36A9" w14:paraId="40732A9B" w14:textId="77777777" w:rsidTr="008A2A2F">
        <w:trPr>
          <w:trHeight w:val="343"/>
          <w:tblCellSpacing w:w="15" w:type="dxa"/>
        </w:trPr>
        <w:tc>
          <w:tcPr>
            <w:tcW w:w="9579" w:type="dxa"/>
            <w:vAlign w:val="center"/>
            <w:hideMark/>
          </w:tcPr>
          <w:p w14:paraId="1F955F3B" w14:textId="383A3980" w:rsidR="008A2A2F" w:rsidRPr="006B36A9" w:rsidRDefault="00CD0E41" w:rsidP="00071D52">
            <w:pPr>
              <w:rPr>
                <w:i w:val="0"/>
                <w:sz w:val="24"/>
                <w:szCs w:val="24"/>
                <w:lang w:val="kk-KZ"/>
              </w:rPr>
            </w:pPr>
            <w:r w:rsidRPr="006B36A9">
              <w:rPr>
                <w:bCs w:val="0"/>
                <w:i w:val="0"/>
                <w:sz w:val="24"/>
                <w:szCs w:val="24"/>
              </w:rPr>
              <w:t xml:space="preserve">Общий конкурс </w:t>
            </w:r>
            <w:r w:rsidR="00AF262F" w:rsidRPr="006B36A9">
              <w:rPr>
                <w:bCs w:val="0"/>
                <w:i w:val="0"/>
                <w:sz w:val="24"/>
                <w:szCs w:val="24"/>
                <w:lang w:val="kk-KZ"/>
              </w:rPr>
              <w:t xml:space="preserve">для </w:t>
            </w:r>
            <w:r w:rsidRPr="006B36A9">
              <w:rPr>
                <w:bCs w:val="0"/>
                <w:i w:val="0"/>
                <w:sz w:val="24"/>
                <w:szCs w:val="24"/>
              </w:rPr>
              <w:t xml:space="preserve"> </w:t>
            </w:r>
            <w:r w:rsidR="00C50846" w:rsidRPr="006B36A9">
              <w:rPr>
                <w:bCs w:val="0"/>
                <w:i w:val="0"/>
                <w:sz w:val="24"/>
                <w:szCs w:val="24"/>
              </w:rPr>
              <w:t>занятия</w:t>
            </w:r>
            <w:r w:rsidRPr="006B36A9">
              <w:rPr>
                <w:bCs w:val="0"/>
                <w:i w:val="0"/>
                <w:sz w:val="24"/>
                <w:szCs w:val="24"/>
              </w:rPr>
              <w:t xml:space="preserve"> </w:t>
            </w:r>
            <w:r w:rsidR="00AF262F" w:rsidRPr="006B36A9">
              <w:rPr>
                <w:bCs w:val="0"/>
                <w:i w:val="0"/>
                <w:sz w:val="24"/>
                <w:szCs w:val="24"/>
                <w:lang w:val="kk-KZ"/>
              </w:rPr>
              <w:t xml:space="preserve"> </w:t>
            </w:r>
            <w:r w:rsidRPr="006B36A9">
              <w:rPr>
                <w:bCs w:val="0"/>
                <w:i w:val="0"/>
                <w:sz w:val="24"/>
                <w:szCs w:val="24"/>
              </w:rPr>
              <w:t>вакантной административной государственной должности корпуса «Б»</w:t>
            </w:r>
            <w:r w:rsidR="00AF262F" w:rsidRPr="006B36A9">
              <w:rPr>
                <w:bCs w:val="0"/>
                <w:i w:val="0"/>
                <w:sz w:val="24"/>
                <w:szCs w:val="24"/>
                <w:lang w:val="kk-KZ"/>
              </w:rPr>
              <w:t xml:space="preserve"> </w:t>
            </w:r>
            <w:r w:rsidR="008A2A2F" w:rsidRPr="006B36A9">
              <w:rPr>
                <w:bCs w:val="0"/>
                <w:i w:val="0"/>
                <w:sz w:val="24"/>
                <w:szCs w:val="24"/>
                <w:lang w:val="kk-KZ"/>
              </w:rPr>
              <w:t xml:space="preserve">для </w:t>
            </w:r>
            <w:r w:rsidR="00071D52">
              <w:rPr>
                <w:bCs w:val="0"/>
                <w:i w:val="0"/>
                <w:sz w:val="24"/>
                <w:szCs w:val="24"/>
                <w:lang w:val="kk-KZ"/>
              </w:rPr>
              <w:t>низовой</w:t>
            </w:r>
            <w:r w:rsidR="00FB6F85">
              <w:rPr>
                <w:bCs w:val="0"/>
                <w:i w:val="0"/>
                <w:sz w:val="24"/>
                <w:szCs w:val="24"/>
                <w:lang w:val="kk-KZ"/>
              </w:rPr>
              <w:t xml:space="preserve"> и не являющейся низовой</w:t>
            </w:r>
            <w:r w:rsidR="00071D52">
              <w:rPr>
                <w:bCs w:val="0"/>
                <w:i w:val="0"/>
                <w:sz w:val="24"/>
                <w:szCs w:val="24"/>
                <w:lang w:val="kk-KZ"/>
              </w:rPr>
              <w:t xml:space="preserve"> должности</w:t>
            </w:r>
          </w:p>
        </w:tc>
      </w:tr>
    </w:tbl>
    <w:p w14:paraId="2C5CA7D8" w14:textId="77777777" w:rsidR="00FB6F85" w:rsidRPr="00296688" w:rsidRDefault="00FB6F85" w:rsidP="00FB6F85">
      <w:pPr>
        <w:jc w:val="both"/>
        <w:rPr>
          <w:sz w:val="24"/>
          <w:szCs w:val="24"/>
        </w:rPr>
      </w:pPr>
      <w:bookmarkStart w:id="0" w:name="z256"/>
      <w:bookmarkEnd w:id="0"/>
      <w:r w:rsidRPr="00296688">
        <w:rPr>
          <w:i w:val="0"/>
          <w:sz w:val="24"/>
          <w:szCs w:val="24"/>
          <w:lang w:val="kk-KZ"/>
        </w:rPr>
        <w:t xml:space="preserve">Для </w:t>
      </w:r>
      <w:r w:rsidRPr="00296688">
        <w:rPr>
          <w:i w:val="0"/>
          <w:sz w:val="24"/>
          <w:szCs w:val="24"/>
        </w:rPr>
        <w:t>категории С-О</w:t>
      </w:r>
      <w:r w:rsidRPr="00296688">
        <w:rPr>
          <w:i w:val="0"/>
          <w:sz w:val="24"/>
          <w:szCs w:val="24"/>
          <w:lang w:val="kk-KZ"/>
        </w:rPr>
        <w:t>-</w:t>
      </w:r>
      <w:r w:rsidRPr="00296688">
        <w:rPr>
          <w:i w:val="0"/>
          <w:sz w:val="24"/>
          <w:szCs w:val="24"/>
        </w:rPr>
        <w:t>5</w:t>
      </w:r>
      <w:r w:rsidRPr="00296688">
        <w:rPr>
          <w:i w:val="0"/>
          <w:sz w:val="24"/>
          <w:szCs w:val="24"/>
          <w:lang w:val="kk-KZ"/>
        </w:rPr>
        <w:t xml:space="preserve">: </w:t>
      </w:r>
      <w:r w:rsidRPr="00296688">
        <w:rPr>
          <w:b w:val="0"/>
          <w:i w:val="0"/>
          <w:sz w:val="24"/>
          <w:szCs w:val="24"/>
        </w:rPr>
        <w:t>послевузовское или высшее образование;</w:t>
      </w:r>
    </w:p>
    <w:p w14:paraId="799FC58F" w14:textId="77777777" w:rsidR="00FB6F85" w:rsidRPr="00296688" w:rsidRDefault="00FB6F85" w:rsidP="00FB6F85">
      <w:pPr>
        <w:jc w:val="both"/>
        <w:rPr>
          <w:b w:val="0"/>
          <w:i w:val="0"/>
          <w:sz w:val="24"/>
          <w:szCs w:val="24"/>
        </w:rPr>
      </w:pPr>
      <w:r w:rsidRPr="00296688">
        <w:rPr>
          <w:b w:val="0"/>
          <w:i w:val="0"/>
          <w:sz w:val="24"/>
          <w:szCs w:val="24"/>
          <w:lang w:val="kk-KZ"/>
        </w:rPr>
        <w:t xml:space="preserve">         </w:t>
      </w:r>
      <w:r w:rsidRPr="00296688">
        <w:rPr>
          <w:b w:val="0"/>
          <w:i w:val="0"/>
          <w:sz w:val="24"/>
          <w:szCs w:val="24"/>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14:paraId="016AF2B8" w14:textId="77777777" w:rsidR="00FB6F85" w:rsidRPr="00296688" w:rsidRDefault="00FB6F85" w:rsidP="00FB6F85">
      <w:pPr>
        <w:jc w:val="both"/>
        <w:rPr>
          <w:b w:val="0"/>
          <w:i w:val="0"/>
          <w:sz w:val="24"/>
          <w:szCs w:val="24"/>
          <w:lang w:val="kk-KZ"/>
        </w:rPr>
      </w:pPr>
      <w:r w:rsidRPr="00296688">
        <w:rPr>
          <w:b w:val="0"/>
          <w:i w:val="0"/>
          <w:sz w:val="24"/>
          <w:szCs w:val="24"/>
        </w:rPr>
        <w:t>      опыт работы не требуется.</w:t>
      </w:r>
      <w:r w:rsidRPr="00296688">
        <w:rPr>
          <w:b w:val="0"/>
          <w:i w:val="0"/>
          <w:sz w:val="24"/>
          <w:szCs w:val="24"/>
          <w:lang w:val="kk-KZ"/>
        </w:rPr>
        <w:t xml:space="preserve"> </w:t>
      </w:r>
      <w:r w:rsidRPr="00296688">
        <w:rPr>
          <w:i w:val="0"/>
          <w:sz w:val="24"/>
          <w:szCs w:val="24"/>
        </w:rPr>
        <w:t xml:space="preserve">  </w:t>
      </w:r>
    </w:p>
    <w:p w14:paraId="4D8186CF" w14:textId="5645A572" w:rsidR="00A17AB2" w:rsidRPr="006B36A9" w:rsidRDefault="00CD0E41" w:rsidP="00A17AB2">
      <w:pPr>
        <w:pStyle w:val="a6"/>
        <w:spacing w:before="0" w:beforeAutospacing="0" w:after="0" w:afterAutospacing="0"/>
        <w:jc w:val="both"/>
        <w:rPr>
          <w:iCs/>
        </w:rPr>
      </w:pPr>
      <w:r w:rsidRPr="006B36A9">
        <w:rPr>
          <w:b/>
          <w:iCs/>
        </w:rPr>
        <w:t xml:space="preserve">Для категории </w:t>
      </w:r>
      <w:r w:rsidRPr="006B36A9">
        <w:rPr>
          <w:b/>
          <w:iCs/>
          <w:lang w:val="kk-KZ"/>
        </w:rPr>
        <w:t>С-О-</w:t>
      </w:r>
      <w:r w:rsidR="004C3713" w:rsidRPr="006B36A9">
        <w:rPr>
          <w:b/>
          <w:iCs/>
        </w:rPr>
        <w:t>6</w:t>
      </w:r>
      <w:r w:rsidRPr="006B36A9">
        <w:rPr>
          <w:b/>
          <w:iCs/>
          <w:lang w:val="kk-KZ"/>
        </w:rPr>
        <w:t>:</w:t>
      </w:r>
      <w:r w:rsidRPr="006B36A9">
        <w:rPr>
          <w:b/>
          <w:iCs/>
        </w:rPr>
        <w:t xml:space="preserve">   </w:t>
      </w:r>
      <w:r w:rsidR="00A17AB2" w:rsidRPr="006B36A9">
        <w:rPr>
          <w:iCs/>
        </w:rPr>
        <w:t> послевузовское или высшее или послесреднее образование;</w:t>
      </w:r>
    </w:p>
    <w:p w14:paraId="7D1D9F3E" w14:textId="77777777" w:rsidR="00A17AB2" w:rsidRPr="006B36A9" w:rsidRDefault="00A17AB2" w:rsidP="00A17AB2">
      <w:pPr>
        <w:pStyle w:val="a6"/>
        <w:spacing w:before="0" w:beforeAutospacing="0" w:after="0" w:afterAutospacing="0"/>
        <w:rPr>
          <w:iCs/>
        </w:rPr>
      </w:pPr>
      <w:r w:rsidRPr="006B36A9">
        <w:rPr>
          <w:iCs/>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14:paraId="74730AE0" w14:textId="77777777" w:rsidR="00A17AB2" w:rsidRPr="006B36A9" w:rsidRDefault="00A17AB2" w:rsidP="00A17AB2">
      <w:pPr>
        <w:pStyle w:val="a6"/>
        <w:spacing w:before="0" w:beforeAutospacing="0" w:after="0" w:afterAutospacing="0"/>
        <w:rPr>
          <w:iCs/>
        </w:rPr>
      </w:pPr>
      <w:r w:rsidRPr="006B36A9">
        <w:rPr>
          <w:iCs/>
        </w:rPr>
        <w:t>      опыт работы не требуется.</w:t>
      </w:r>
    </w:p>
    <w:p w14:paraId="7C752F3A" w14:textId="77777777" w:rsidR="00F51540" w:rsidRPr="006B36A9" w:rsidRDefault="00A17AB2" w:rsidP="009400B8">
      <w:pPr>
        <w:ind w:right="99"/>
        <w:jc w:val="both"/>
        <w:rPr>
          <w:i w:val="0"/>
          <w:sz w:val="24"/>
          <w:szCs w:val="24"/>
          <w:lang w:val="kk-KZ"/>
        </w:rPr>
      </w:pPr>
      <w:r w:rsidRPr="006B36A9">
        <w:rPr>
          <w:i w:val="0"/>
          <w:sz w:val="24"/>
          <w:szCs w:val="24"/>
        </w:rPr>
        <w:t xml:space="preserve">    </w:t>
      </w:r>
      <w:r w:rsidR="000272CF" w:rsidRPr="006B36A9">
        <w:rPr>
          <w:i w:val="0"/>
          <w:sz w:val="24"/>
          <w:szCs w:val="24"/>
        </w:rPr>
        <w:t xml:space="preserve">   </w:t>
      </w:r>
      <w:r w:rsidR="00F51540" w:rsidRPr="006B36A9">
        <w:rPr>
          <w:i w:val="0"/>
          <w:sz w:val="24"/>
          <w:szCs w:val="24"/>
        </w:rPr>
        <w:t>Должностные оклады административных государственных служащих:</w:t>
      </w:r>
    </w:p>
    <w:tbl>
      <w:tblPr>
        <w:tblW w:w="9214"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1"/>
        <w:gridCol w:w="3402"/>
        <w:gridCol w:w="4111"/>
      </w:tblGrid>
      <w:tr w:rsidR="009400B8" w:rsidRPr="006B36A9" w14:paraId="76BDFB7D" w14:textId="77777777" w:rsidTr="00241693">
        <w:trPr>
          <w:cantSplit/>
          <w:trHeight w:val="2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36A1CE04" w14:textId="77777777" w:rsidR="009400B8" w:rsidRPr="006B36A9" w:rsidRDefault="009400B8" w:rsidP="00CE2B8E">
            <w:pPr>
              <w:keepNext/>
              <w:keepLines/>
              <w:widowControl/>
              <w:tabs>
                <w:tab w:val="left" w:pos="-1405"/>
                <w:tab w:val="left" w:pos="0"/>
                <w:tab w:val="left" w:pos="6663"/>
                <w:tab w:val="left" w:pos="9639"/>
                <w:tab w:val="left" w:pos="10116"/>
              </w:tabs>
              <w:snapToGrid/>
              <w:ind w:left="20" w:right="141"/>
              <w:rPr>
                <w:i w:val="0"/>
                <w:sz w:val="24"/>
                <w:szCs w:val="24"/>
                <w:lang w:val="kk-KZ"/>
              </w:rPr>
            </w:pPr>
            <w:r w:rsidRPr="006B36A9">
              <w:rPr>
                <w:i w:val="0"/>
                <w:color w:val="000000"/>
                <w:sz w:val="24"/>
                <w:szCs w:val="24"/>
              </w:rPr>
              <w:t>Категория</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7869325C" w14:textId="77777777" w:rsidR="009400B8" w:rsidRPr="006B36A9" w:rsidRDefault="00BF2905" w:rsidP="00CE2B8E">
            <w:pPr>
              <w:keepNext/>
              <w:keepLines/>
              <w:widowControl/>
              <w:tabs>
                <w:tab w:val="left" w:pos="-1405"/>
                <w:tab w:val="left" w:pos="132"/>
                <w:tab w:val="left" w:pos="6663"/>
                <w:tab w:val="left" w:pos="9639"/>
                <w:tab w:val="left" w:pos="10116"/>
              </w:tabs>
              <w:snapToGrid/>
              <w:ind w:right="141"/>
              <w:rPr>
                <w:i w:val="0"/>
                <w:sz w:val="24"/>
                <w:szCs w:val="24"/>
                <w:lang w:val="kk-KZ"/>
              </w:rPr>
            </w:pPr>
            <w:r w:rsidRPr="006B36A9">
              <w:rPr>
                <w:i w:val="0"/>
                <w:color w:val="000000"/>
                <w:sz w:val="24"/>
                <w:szCs w:val="24"/>
              </w:rPr>
              <w:t>Должност</w:t>
            </w:r>
            <w:r w:rsidRPr="006B36A9">
              <w:rPr>
                <w:i w:val="0"/>
                <w:color w:val="000000"/>
                <w:sz w:val="24"/>
                <w:szCs w:val="24"/>
                <w:lang w:val="kk-KZ"/>
              </w:rPr>
              <w:t>но</w:t>
            </w:r>
            <w:r w:rsidR="009400B8" w:rsidRPr="006B36A9">
              <w:rPr>
                <w:i w:val="0"/>
                <w:color w:val="000000"/>
                <w:sz w:val="24"/>
                <w:szCs w:val="24"/>
              </w:rPr>
              <w:t>й оклад в зависимости от выслуги лет</w:t>
            </w:r>
          </w:p>
        </w:tc>
      </w:tr>
      <w:tr w:rsidR="009400B8" w:rsidRPr="006B36A9" w14:paraId="68AF33E7" w14:textId="77777777" w:rsidTr="00241693">
        <w:trPr>
          <w:cantSplit/>
          <w:trHeight w:val="20"/>
        </w:trPr>
        <w:tc>
          <w:tcPr>
            <w:tcW w:w="1701" w:type="dxa"/>
            <w:vMerge/>
            <w:tcBorders>
              <w:top w:val="single" w:sz="4" w:space="0" w:color="auto"/>
              <w:left w:val="single" w:sz="4" w:space="0" w:color="auto"/>
              <w:bottom w:val="single" w:sz="4" w:space="0" w:color="auto"/>
              <w:right w:val="single" w:sz="4" w:space="0" w:color="auto"/>
            </w:tcBorders>
            <w:vAlign w:val="center"/>
          </w:tcPr>
          <w:p w14:paraId="7165E537" w14:textId="77777777" w:rsidR="009400B8" w:rsidRPr="006B36A9" w:rsidRDefault="009400B8" w:rsidP="00CE2B8E">
            <w:pPr>
              <w:keepNext/>
              <w:keepLines/>
              <w:widowControl/>
              <w:tabs>
                <w:tab w:val="left" w:pos="132"/>
                <w:tab w:val="left" w:pos="6663"/>
                <w:tab w:val="left" w:pos="9639"/>
              </w:tabs>
              <w:ind w:left="-1440" w:right="141"/>
              <w:rPr>
                <w:i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6D176417" w14:textId="77777777" w:rsidR="009400B8" w:rsidRPr="006B36A9" w:rsidRDefault="009400B8" w:rsidP="00CE2B8E">
            <w:pPr>
              <w:pStyle w:val="a4"/>
              <w:keepNext/>
              <w:keepLines/>
              <w:widowControl/>
              <w:tabs>
                <w:tab w:val="left" w:pos="132"/>
                <w:tab w:val="left" w:pos="1276"/>
                <w:tab w:val="left" w:pos="9639"/>
              </w:tabs>
              <w:ind w:right="141"/>
              <w:jc w:val="center"/>
              <w:rPr>
                <w:rFonts w:ascii="Times New Roman" w:hAnsi="Times New Roman" w:cs="Times New Roman"/>
                <w:bCs w:val="0"/>
                <w:iCs/>
                <w:sz w:val="24"/>
                <w:szCs w:val="24"/>
                <w:lang w:val="kk-KZ"/>
              </w:rPr>
            </w:pPr>
            <w:r w:rsidRPr="006B36A9">
              <w:rPr>
                <w:rFonts w:ascii="Times New Roman" w:hAnsi="Times New Roman" w:cs="Times New Roman"/>
                <w:bCs w:val="0"/>
                <w:iCs/>
                <w:sz w:val="24"/>
                <w:szCs w:val="24"/>
                <w:lang w:val="kk-KZ"/>
              </w:rPr>
              <w:t>min</w:t>
            </w:r>
          </w:p>
        </w:tc>
        <w:tc>
          <w:tcPr>
            <w:tcW w:w="4111" w:type="dxa"/>
            <w:tcBorders>
              <w:top w:val="single" w:sz="4" w:space="0" w:color="auto"/>
              <w:left w:val="single" w:sz="4" w:space="0" w:color="auto"/>
              <w:bottom w:val="single" w:sz="4" w:space="0" w:color="auto"/>
              <w:right w:val="single" w:sz="4" w:space="0" w:color="auto"/>
            </w:tcBorders>
            <w:vAlign w:val="center"/>
          </w:tcPr>
          <w:p w14:paraId="3567C2F6" w14:textId="77777777" w:rsidR="009400B8" w:rsidRPr="006B36A9" w:rsidRDefault="009400B8" w:rsidP="00CE2B8E">
            <w:pPr>
              <w:pStyle w:val="a4"/>
              <w:keepNext/>
              <w:keepLines/>
              <w:widowControl/>
              <w:tabs>
                <w:tab w:val="clear" w:pos="959"/>
                <w:tab w:val="left" w:pos="132"/>
                <w:tab w:val="left" w:pos="1165"/>
                <w:tab w:val="left" w:pos="1307"/>
                <w:tab w:val="left" w:pos="9639"/>
              </w:tabs>
              <w:ind w:left="31" w:right="141"/>
              <w:jc w:val="center"/>
              <w:rPr>
                <w:rFonts w:ascii="Times New Roman" w:hAnsi="Times New Roman" w:cs="Times New Roman"/>
                <w:bCs w:val="0"/>
                <w:iCs/>
                <w:sz w:val="24"/>
                <w:szCs w:val="24"/>
                <w:lang w:val="kk-KZ"/>
              </w:rPr>
            </w:pPr>
            <w:r w:rsidRPr="006B36A9">
              <w:rPr>
                <w:rFonts w:ascii="Times New Roman" w:hAnsi="Times New Roman" w:cs="Times New Roman"/>
                <w:bCs w:val="0"/>
                <w:iCs/>
                <w:sz w:val="24"/>
                <w:szCs w:val="24"/>
                <w:lang w:val="kk-KZ"/>
              </w:rPr>
              <w:t>max</w:t>
            </w:r>
          </w:p>
        </w:tc>
      </w:tr>
      <w:tr w:rsidR="00FB6F85" w:rsidRPr="006B36A9" w14:paraId="3747774C" w14:textId="77777777" w:rsidTr="00241693">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750EE5F" w14:textId="3417B31F" w:rsidR="00FB6F85" w:rsidRPr="006B36A9" w:rsidRDefault="00FB6F85" w:rsidP="00FB6F85">
            <w:pPr>
              <w:keepNext/>
              <w:keepLines/>
              <w:widowControl/>
              <w:tabs>
                <w:tab w:val="left" w:pos="132"/>
                <w:tab w:val="left" w:pos="6663"/>
                <w:tab w:val="left" w:pos="9639"/>
              </w:tabs>
              <w:ind w:left="-1440" w:right="141" w:firstLine="1514"/>
              <w:rPr>
                <w:i w:val="0"/>
                <w:sz w:val="24"/>
                <w:szCs w:val="24"/>
                <w:lang w:val="kk-KZ"/>
              </w:rPr>
            </w:pPr>
            <w:r w:rsidRPr="00296688">
              <w:rPr>
                <w:i w:val="0"/>
                <w:sz w:val="24"/>
                <w:szCs w:val="24"/>
                <w:lang w:val="kk-KZ"/>
              </w:rPr>
              <w:t>С-О-5</w:t>
            </w:r>
          </w:p>
        </w:tc>
        <w:tc>
          <w:tcPr>
            <w:tcW w:w="3402" w:type="dxa"/>
            <w:tcBorders>
              <w:top w:val="single" w:sz="4" w:space="0" w:color="auto"/>
              <w:left w:val="single" w:sz="4" w:space="0" w:color="auto"/>
              <w:bottom w:val="single" w:sz="4" w:space="0" w:color="auto"/>
              <w:right w:val="single" w:sz="4" w:space="0" w:color="auto"/>
            </w:tcBorders>
            <w:vAlign w:val="center"/>
          </w:tcPr>
          <w:p w14:paraId="06D59E56" w14:textId="02A211FC" w:rsidR="00FB6F85" w:rsidRPr="00FB6F85" w:rsidRDefault="00FB6F85" w:rsidP="00FB6F85">
            <w:pPr>
              <w:pStyle w:val="a4"/>
              <w:keepNext/>
              <w:keepLines/>
              <w:widowControl/>
              <w:tabs>
                <w:tab w:val="left" w:pos="132"/>
                <w:tab w:val="left" w:pos="1276"/>
                <w:tab w:val="left" w:pos="9639"/>
              </w:tabs>
              <w:ind w:right="141"/>
              <w:jc w:val="center"/>
              <w:rPr>
                <w:rFonts w:ascii="Times New Roman" w:hAnsi="Times New Roman" w:cs="Times New Roman"/>
                <w:bCs w:val="0"/>
                <w:iCs/>
                <w:sz w:val="24"/>
                <w:szCs w:val="24"/>
                <w:lang w:val="kk-KZ"/>
              </w:rPr>
            </w:pPr>
            <w:r>
              <w:rPr>
                <w:rFonts w:ascii="Times New Roman" w:hAnsi="Times New Roman" w:cs="Times New Roman"/>
                <w:color w:val="000000"/>
                <w:sz w:val="24"/>
                <w:szCs w:val="24"/>
                <w:lang w:val="kk-KZ"/>
              </w:rPr>
              <w:t xml:space="preserve">   </w:t>
            </w:r>
            <w:r w:rsidRPr="00FB6F85">
              <w:rPr>
                <w:rFonts w:ascii="Times New Roman" w:hAnsi="Times New Roman" w:cs="Times New Roman"/>
                <w:color w:val="000000"/>
                <w:sz w:val="24"/>
                <w:szCs w:val="24"/>
                <w:lang w:val="kk-KZ"/>
              </w:rPr>
              <w:t>108305,64</w:t>
            </w:r>
          </w:p>
        </w:tc>
        <w:tc>
          <w:tcPr>
            <w:tcW w:w="4111" w:type="dxa"/>
            <w:tcBorders>
              <w:top w:val="single" w:sz="4" w:space="0" w:color="auto"/>
              <w:left w:val="single" w:sz="4" w:space="0" w:color="auto"/>
              <w:bottom w:val="single" w:sz="4" w:space="0" w:color="auto"/>
              <w:right w:val="single" w:sz="4" w:space="0" w:color="auto"/>
            </w:tcBorders>
            <w:vAlign w:val="center"/>
          </w:tcPr>
          <w:p w14:paraId="4C280B54" w14:textId="7B6A4C3A" w:rsidR="00FB6F85" w:rsidRPr="00FB6F85" w:rsidRDefault="00FB6F85" w:rsidP="00FB6F85">
            <w:pPr>
              <w:pStyle w:val="a4"/>
              <w:keepNext/>
              <w:keepLines/>
              <w:widowControl/>
              <w:tabs>
                <w:tab w:val="clear" w:pos="959"/>
                <w:tab w:val="left" w:pos="132"/>
                <w:tab w:val="left" w:pos="1165"/>
                <w:tab w:val="left" w:pos="1307"/>
                <w:tab w:val="left" w:pos="9639"/>
              </w:tabs>
              <w:ind w:left="31" w:right="141"/>
              <w:jc w:val="center"/>
              <w:rPr>
                <w:rFonts w:ascii="Times New Roman" w:hAnsi="Times New Roman" w:cs="Times New Roman"/>
                <w:bCs w:val="0"/>
                <w:iCs/>
                <w:sz w:val="24"/>
                <w:szCs w:val="24"/>
                <w:lang w:val="kk-KZ"/>
              </w:rPr>
            </w:pPr>
            <w:r w:rsidRPr="00FB6F85">
              <w:rPr>
                <w:rFonts w:ascii="Times New Roman" w:hAnsi="Times New Roman" w:cs="Times New Roman"/>
                <w:color w:val="000000"/>
                <w:sz w:val="24"/>
                <w:szCs w:val="24"/>
                <w:lang w:val="kk-KZ"/>
              </w:rPr>
              <w:t>146177,22</w:t>
            </w:r>
          </w:p>
        </w:tc>
      </w:tr>
      <w:tr w:rsidR="00FB6F85" w:rsidRPr="006B36A9" w14:paraId="093ABF7B" w14:textId="77777777" w:rsidTr="00241693">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0516D7B5" w14:textId="77777777" w:rsidR="00FB6F85" w:rsidRPr="006B36A9" w:rsidRDefault="00FB6F85" w:rsidP="00FB6F85">
            <w:pPr>
              <w:pStyle w:val="2"/>
              <w:tabs>
                <w:tab w:val="left" w:pos="0"/>
                <w:tab w:val="left" w:pos="9639"/>
              </w:tabs>
              <w:spacing w:before="0" w:line="240" w:lineRule="auto"/>
              <w:ind w:right="141"/>
              <w:jc w:val="center"/>
              <w:rPr>
                <w:rFonts w:ascii="Times New Roman" w:hAnsi="Times New Roman"/>
                <w:i w:val="0"/>
                <w:snapToGrid w:val="0"/>
                <w:sz w:val="24"/>
                <w:szCs w:val="24"/>
                <w:lang w:val="en-US"/>
              </w:rPr>
            </w:pPr>
            <w:r w:rsidRPr="006B36A9">
              <w:rPr>
                <w:rFonts w:ascii="Times New Roman" w:hAnsi="Times New Roman"/>
                <w:i w:val="0"/>
                <w:sz w:val="24"/>
                <w:szCs w:val="24"/>
                <w:lang w:val="en-US"/>
              </w:rPr>
              <w:t xml:space="preserve"> </w:t>
            </w:r>
            <w:r w:rsidRPr="006B36A9">
              <w:rPr>
                <w:rFonts w:ascii="Times New Roman" w:hAnsi="Times New Roman"/>
                <w:i w:val="0"/>
                <w:sz w:val="24"/>
                <w:szCs w:val="24"/>
                <w:lang w:val="kk-KZ"/>
              </w:rPr>
              <w:t>С-О-6</w:t>
            </w:r>
            <w:r w:rsidRPr="006B36A9">
              <w:rPr>
                <w:rFonts w:ascii="Times New Roman" w:hAnsi="Times New Roman"/>
                <w:b w:val="0"/>
                <w:i w:val="0"/>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585DEBFB" w14:textId="77777777" w:rsidR="00FB6F85" w:rsidRPr="006B36A9" w:rsidRDefault="00FB6F85" w:rsidP="00FB6F85">
            <w:pPr>
              <w:tabs>
                <w:tab w:val="left" w:pos="9639"/>
              </w:tabs>
              <w:ind w:right="141"/>
              <w:rPr>
                <w:i w:val="0"/>
                <w:color w:val="000000"/>
                <w:sz w:val="24"/>
                <w:szCs w:val="24"/>
                <w:lang w:val="en-US"/>
              </w:rPr>
            </w:pPr>
            <w:r w:rsidRPr="006B36A9">
              <w:rPr>
                <w:i w:val="0"/>
                <w:color w:val="000000"/>
                <w:sz w:val="24"/>
                <w:szCs w:val="24"/>
                <w:lang w:val="kk-KZ"/>
              </w:rPr>
              <w:t xml:space="preserve">  106535,94</w:t>
            </w:r>
          </w:p>
        </w:tc>
        <w:tc>
          <w:tcPr>
            <w:tcW w:w="4111" w:type="dxa"/>
            <w:tcBorders>
              <w:top w:val="single" w:sz="4" w:space="0" w:color="auto"/>
              <w:left w:val="single" w:sz="4" w:space="0" w:color="auto"/>
              <w:bottom w:val="single" w:sz="4" w:space="0" w:color="auto"/>
              <w:right w:val="single" w:sz="4" w:space="0" w:color="auto"/>
            </w:tcBorders>
            <w:vAlign w:val="center"/>
          </w:tcPr>
          <w:p w14:paraId="2632E2FD" w14:textId="77777777" w:rsidR="00FB6F85" w:rsidRPr="006B36A9" w:rsidRDefault="00FB6F85" w:rsidP="00FB6F85">
            <w:pPr>
              <w:tabs>
                <w:tab w:val="left" w:pos="9639"/>
              </w:tabs>
              <w:ind w:right="141"/>
              <w:rPr>
                <w:i w:val="0"/>
                <w:color w:val="000000"/>
                <w:sz w:val="24"/>
                <w:szCs w:val="24"/>
                <w:lang w:val="en-US"/>
              </w:rPr>
            </w:pPr>
            <w:r w:rsidRPr="006B36A9">
              <w:rPr>
                <w:i w:val="0"/>
                <w:color w:val="000000"/>
                <w:sz w:val="24"/>
                <w:szCs w:val="24"/>
                <w:lang w:val="kk-KZ"/>
              </w:rPr>
              <w:t>144053,58</w:t>
            </w:r>
          </w:p>
        </w:tc>
      </w:tr>
    </w:tbl>
    <w:p w14:paraId="2DD094AC" w14:textId="77777777" w:rsidR="000272CF" w:rsidRPr="006B36A9" w:rsidRDefault="00071644" w:rsidP="000272CF">
      <w:pPr>
        <w:ind w:left="142" w:right="141"/>
        <w:jc w:val="both"/>
        <w:rPr>
          <w:i w:val="0"/>
          <w:sz w:val="24"/>
          <w:szCs w:val="24"/>
          <w:lang w:val="kk-KZ"/>
        </w:rPr>
      </w:pPr>
      <w:r w:rsidRPr="006B36A9">
        <w:rPr>
          <w:i w:val="0"/>
          <w:sz w:val="24"/>
          <w:szCs w:val="24"/>
          <w:lang w:val="kk-KZ"/>
        </w:rPr>
        <w:t xml:space="preserve">      </w:t>
      </w:r>
      <w:r w:rsidR="00117AE1" w:rsidRPr="006B36A9">
        <w:rPr>
          <w:i w:val="0"/>
          <w:sz w:val="24"/>
          <w:szCs w:val="24"/>
        </w:rPr>
        <w:t xml:space="preserve">   </w:t>
      </w:r>
      <w:r w:rsidR="00117AE1" w:rsidRPr="006B36A9">
        <w:rPr>
          <w:i w:val="0"/>
          <w:sz w:val="24"/>
          <w:szCs w:val="24"/>
          <w:lang w:val="kk-KZ"/>
        </w:rPr>
        <w:t xml:space="preserve"> </w:t>
      </w:r>
    </w:p>
    <w:p w14:paraId="35E44CCC" w14:textId="77777777" w:rsidR="00662911" w:rsidRPr="006B36A9" w:rsidRDefault="004C3713" w:rsidP="004C3713">
      <w:pPr>
        <w:keepNext/>
        <w:keepLines/>
        <w:spacing w:line="20" w:lineRule="atLeast"/>
        <w:jc w:val="both"/>
        <w:outlineLvl w:val="2"/>
        <w:rPr>
          <w:i w:val="0"/>
          <w:sz w:val="24"/>
          <w:szCs w:val="24"/>
          <w:lang w:val="kk-KZ"/>
        </w:rPr>
      </w:pPr>
      <w:r w:rsidRPr="006B36A9">
        <w:rPr>
          <w:i w:val="0"/>
          <w:sz w:val="24"/>
          <w:szCs w:val="24"/>
        </w:rPr>
        <w:t xml:space="preserve">         </w:t>
      </w:r>
      <w:r w:rsidRPr="006B36A9">
        <w:rPr>
          <w:i w:val="0"/>
          <w:sz w:val="24"/>
          <w:szCs w:val="24"/>
          <w:lang w:val="kk-KZ"/>
        </w:rPr>
        <w:t xml:space="preserve">Департамент государственных  доходов по </w:t>
      </w:r>
      <w:r w:rsidRPr="006B36A9">
        <w:rPr>
          <w:i w:val="0"/>
          <w:sz w:val="24"/>
          <w:szCs w:val="24"/>
        </w:rPr>
        <w:t xml:space="preserve">Туркестанской </w:t>
      </w:r>
      <w:r w:rsidRPr="006B36A9">
        <w:rPr>
          <w:i w:val="0"/>
          <w:sz w:val="24"/>
          <w:szCs w:val="24"/>
          <w:lang w:val="kk-KZ"/>
        </w:rPr>
        <w:t>области   Комитета  государственных доходов  Министерства  финансов  Республики  Казахстан, 16</w:t>
      </w:r>
      <w:r w:rsidR="009644E1" w:rsidRPr="006B36A9">
        <w:rPr>
          <w:i w:val="0"/>
          <w:sz w:val="24"/>
          <w:szCs w:val="24"/>
        </w:rPr>
        <w:t>1</w:t>
      </w:r>
      <w:r w:rsidRPr="006B36A9">
        <w:rPr>
          <w:i w:val="0"/>
          <w:sz w:val="24"/>
          <w:szCs w:val="24"/>
        </w:rPr>
        <w:t>200</w:t>
      </w:r>
      <w:r w:rsidRPr="006B36A9">
        <w:rPr>
          <w:i w:val="0"/>
          <w:sz w:val="24"/>
          <w:szCs w:val="24"/>
          <w:lang w:val="kk-KZ"/>
        </w:rPr>
        <w:t xml:space="preserve"> </w:t>
      </w:r>
      <w:r w:rsidRPr="006B36A9">
        <w:rPr>
          <w:i w:val="0"/>
          <w:sz w:val="24"/>
          <w:szCs w:val="24"/>
        </w:rPr>
        <w:t xml:space="preserve">город </w:t>
      </w:r>
      <w:r w:rsidRPr="006B36A9">
        <w:rPr>
          <w:i w:val="0"/>
          <w:sz w:val="24"/>
          <w:szCs w:val="24"/>
          <w:lang w:val="kk-KZ"/>
        </w:rPr>
        <w:t>Туркестан</w:t>
      </w:r>
      <w:r w:rsidRPr="006B36A9">
        <w:rPr>
          <w:i w:val="0"/>
          <w:sz w:val="24"/>
          <w:szCs w:val="24"/>
        </w:rPr>
        <w:t>,</w:t>
      </w:r>
      <w:r w:rsidRPr="006B36A9">
        <w:rPr>
          <w:i w:val="0"/>
          <w:sz w:val="24"/>
          <w:szCs w:val="24"/>
          <w:lang w:val="kk-KZ"/>
        </w:rPr>
        <w:t xml:space="preserve"> </w:t>
      </w:r>
      <w:r w:rsidRPr="006B36A9">
        <w:rPr>
          <w:i w:val="0"/>
          <w:sz w:val="24"/>
          <w:szCs w:val="24"/>
        </w:rPr>
        <w:t>ул</w:t>
      </w:r>
      <w:r w:rsidRPr="006B36A9">
        <w:rPr>
          <w:i w:val="0"/>
          <w:sz w:val="24"/>
          <w:szCs w:val="24"/>
          <w:lang w:val="kk-KZ"/>
        </w:rPr>
        <w:t>.Тауке-хана №135А</w:t>
      </w:r>
      <w:r w:rsidRPr="006B36A9">
        <w:rPr>
          <w:i w:val="0"/>
          <w:sz w:val="24"/>
          <w:szCs w:val="24"/>
        </w:rPr>
        <w:t xml:space="preserve">, </w:t>
      </w:r>
      <w:r w:rsidR="00DF57EA" w:rsidRPr="006B36A9">
        <w:rPr>
          <w:i w:val="0"/>
          <w:sz w:val="24"/>
          <w:szCs w:val="24"/>
          <w:lang w:val="kk-KZ"/>
        </w:rPr>
        <w:t xml:space="preserve">телефон для справок: </w:t>
      </w:r>
      <w:r w:rsidRPr="006B36A9">
        <w:rPr>
          <w:i w:val="0"/>
          <w:sz w:val="24"/>
          <w:szCs w:val="24"/>
          <w:lang w:val="kk-KZ"/>
        </w:rPr>
        <w:t>8(725-33)2-58-16, электронный адрес:</w:t>
      </w:r>
      <w:r w:rsidR="009F5CB9" w:rsidRPr="006B36A9">
        <w:rPr>
          <w:i w:val="0"/>
          <w:sz w:val="24"/>
          <w:szCs w:val="24"/>
          <w:lang w:val="kk-KZ"/>
        </w:rPr>
        <w:t xml:space="preserve"> </w:t>
      </w:r>
      <w:hyperlink r:id="rId7" w:history="1">
        <w:r w:rsidR="00DF57EA" w:rsidRPr="006B36A9">
          <w:rPr>
            <w:rStyle w:val="a3"/>
            <w:i w:val="0"/>
            <w:sz w:val="24"/>
            <w:szCs w:val="24"/>
            <w:lang w:val="kk-KZ"/>
          </w:rPr>
          <w:t>b.nazarova@kgd.gov.kz</w:t>
        </w:r>
      </w:hyperlink>
      <w:r w:rsidR="00DF57EA" w:rsidRPr="006B36A9">
        <w:rPr>
          <w:rStyle w:val="a3"/>
          <w:i w:val="0"/>
          <w:sz w:val="24"/>
          <w:szCs w:val="24"/>
          <w:lang w:val="kk-KZ"/>
        </w:rPr>
        <w:t xml:space="preserve"> </w:t>
      </w:r>
      <w:r w:rsidR="00DF57EA" w:rsidRPr="006B36A9">
        <w:rPr>
          <w:i w:val="0"/>
          <w:sz w:val="24"/>
          <w:szCs w:val="24"/>
          <w:u w:val="single"/>
          <w:lang w:val="kk-KZ"/>
        </w:rPr>
        <w:t>(</w:t>
      </w:r>
      <w:r w:rsidR="00DF57EA" w:rsidRPr="006B36A9">
        <w:rPr>
          <w:i w:val="0"/>
          <w:sz w:val="24"/>
          <w:szCs w:val="24"/>
          <w:u w:val="single"/>
        </w:rPr>
        <w:t>максимально допустимый размер файл</w:t>
      </w:r>
      <w:r w:rsidR="00DF57EA" w:rsidRPr="006B36A9">
        <w:rPr>
          <w:i w:val="0"/>
          <w:sz w:val="24"/>
          <w:szCs w:val="24"/>
          <w:u w:val="single"/>
          <w:lang w:val="kk-KZ"/>
        </w:rPr>
        <w:t>а 60МБ)</w:t>
      </w:r>
      <w:r w:rsidR="00FA114A" w:rsidRPr="006B36A9">
        <w:rPr>
          <w:i w:val="0"/>
          <w:sz w:val="24"/>
          <w:szCs w:val="24"/>
          <w:lang w:val="kk-KZ"/>
        </w:rPr>
        <w:t xml:space="preserve">  </w:t>
      </w:r>
      <w:r w:rsidR="00071644" w:rsidRPr="006B36A9">
        <w:rPr>
          <w:i w:val="0"/>
          <w:sz w:val="24"/>
          <w:szCs w:val="24"/>
          <w:lang w:val="kk-KZ"/>
        </w:rPr>
        <w:t xml:space="preserve">объявляет  </w:t>
      </w:r>
      <w:r w:rsidR="00AB4A8A" w:rsidRPr="006B36A9">
        <w:rPr>
          <w:i w:val="0"/>
          <w:sz w:val="24"/>
          <w:szCs w:val="24"/>
          <w:lang w:val="kk-KZ"/>
        </w:rPr>
        <w:t>общий</w:t>
      </w:r>
      <w:r w:rsidR="00071644" w:rsidRPr="006B36A9">
        <w:rPr>
          <w:i w:val="0"/>
          <w:sz w:val="24"/>
          <w:szCs w:val="24"/>
          <w:lang w:val="kk-KZ"/>
        </w:rPr>
        <w:t xml:space="preserve">  конкурс  </w:t>
      </w:r>
      <w:r w:rsidR="00AF262F" w:rsidRPr="006B36A9">
        <w:rPr>
          <w:i w:val="0"/>
          <w:sz w:val="24"/>
          <w:szCs w:val="24"/>
          <w:lang w:val="kk-KZ"/>
        </w:rPr>
        <w:t>для</w:t>
      </w:r>
      <w:r w:rsidR="00071644" w:rsidRPr="006B36A9">
        <w:rPr>
          <w:i w:val="0"/>
          <w:sz w:val="24"/>
          <w:szCs w:val="24"/>
          <w:lang w:val="kk-KZ"/>
        </w:rPr>
        <w:t xml:space="preserve"> заняти</w:t>
      </w:r>
      <w:r w:rsidR="00AF262F" w:rsidRPr="006B36A9">
        <w:rPr>
          <w:i w:val="0"/>
          <w:sz w:val="24"/>
          <w:szCs w:val="24"/>
          <w:lang w:val="kk-KZ"/>
        </w:rPr>
        <w:t>я</w:t>
      </w:r>
      <w:r w:rsidR="00071644" w:rsidRPr="006B36A9">
        <w:rPr>
          <w:i w:val="0"/>
          <w:sz w:val="24"/>
          <w:szCs w:val="24"/>
          <w:lang w:val="kk-KZ"/>
        </w:rPr>
        <w:t xml:space="preserve">  вакантной   административной   государственной должности:</w:t>
      </w:r>
    </w:p>
    <w:p w14:paraId="776164E5" w14:textId="77777777" w:rsidR="00FB6F85" w:rsidRPr="008A2A2F" w:rsidRDefault="00E57F37" w:rsidP="00FB6F85">
      <w:pPr>
        <w:pStyle w:val="aa"/>
        <w:ind w:left="0" w:firstLine="709"/>
        <w:jc w:val="both"/>
        <w:rPr>
          <w:b/>
          <w:sz w:val="24"/>
          <w:szCs w:val="24"/>
          <w:lang w:val="kk-KZ"/>
        </w:rPr>
      </w:pPr>
      <w:r w:rsidRPr="006B36A9">
        <w:rPr>
          <w:b/>
          <w:iCs/>
          <w:sz w:val="24"/>
          <w:szCs w:val="24"/>
          <w:lang w:val="kk-KZ"/>
        </w:rPr>
        <w:t>1</w:t>
      </w:r>
      <w:r w:rsidRPr="006B36A9">
        <w:rPr>
          <w:b/>
          <w:iCs/>
          <w:sz w:val="24"/>
          <w:szCs w:val="24"/>
        </w:rPr>
        <w:t>.</w:t>
      </w:r>
      <w:r w:rsidRPr="006B36A9">
        <w:rPr>
          <w:b/>
          <w:iCs/>
          <w:sz w:val="24"/>
          <w:szCs w:val="24"/>
          <w:lang w:val="kk-KZ"/>
        </w:rPr>
        <w:t xml:space="preserve"> </w:t>
      </w:r>
      <w:r w:rsidR="00FB6F85" w:rsidRPr="008A2A2F">
        <w:rPr>
          <w:b/>
          <w:sz w:val="24"/>
          <w:szCs w:val="24"/>
          <w:lang w:val="kk-KZ"/>
        </w:rPr>
        <w:t xml:space="preserve">Главный специалист </w:t>
      </w:r>
      <w:r w:rsidR="00FB6F85" w:rsidRPr="00F77DE2">
        <w:rPr>
          <w:b/>
          <w:sz w:val="24"/>
          <w:szCs w:val="24"/>
          <w:lang w:val="kk-KZ"/>
        </w:rPr>
        <w:t>отдела служебных расследований</w:t>
      </w:r>
      <w:r w:rsidR="00FB6F85" w:rsidRPr="008A2A2F">
        <w:rPr>
          <w:b/>
          <w:sz w:val="24"/>
          <w:szCs w:val="24"/>
          <w:lang w:val="kk-KZ"/>
        </w:rPr>
        <w:t xml:space="preserve"> Управления человеческих ресурсов Департамента государственных доходов по Туркестанской области Комитета государственных доходов Министерства  финансов  Республики  Казахстан,  </w:t>
      </w:r>
      <w:r w:rsidR="00FB6F85" w:rsidRPr="008A2A2F">
        <w:rPr>
          <w:b/>
          <w:sz w:val="24"/>
          <w:szCs w:val="24"/>
        </w:rPr>
        <w:t>(</w:t>
      </w:r>
      <w:r w:rsidR="00FB6F85" w:rsidRPr="008A2A2F">
        <w:rPr>
          <w:b/>
          <w:sz w:val="24"/>
          <w:szCs w:val="24"/>
          <w:lang w:val="kk-KZ"/>
        </w:rPr>
        <w:t>категория С-О-5</w:t>
      </w:r>
      <w:r w:rsidR="00FB6F85" w:rsidRPr="008A2A2F">
        <w:rPr>
          <w:b/>
          <w:sz w:val="24"/>
          <w:szCs w:val="24"/>
        </w:rPr>
        <w:t>)</w:t>
      </w:r>
      <w:r w:rsidR="00FB6F85" w:rsidRPr="008A2A2F">
        <w:rPr>
          <w:b/>
          <w:sz w:val="24"/>
          <w:szCs w:val="24"/>
          <w:lang w:val="kk-KZ"/>
        </w:rPr>
        <w:t>,  1 ед.</w:t>
      </w:r>
    </w:p>
    <w:p w14:paraId="6E68A252" w14:textId="77777777" w:rsidR="00FB6F85" w:rsidRPr="008A2A2F" w:rsidRDefault="00FB6F85" w:rsidP="00FB6F85">
      <w:pPr>
        <w:pStyle w:val="aa"/>
        <w:ind w:left="0" w:firstLine="709"/>
        <w:jc w:val="both"/>
        <w:rPr>
          <w:bCs/>
          <w:sz w:val="24"/>
          <w:szCs w:val="24"/>
          <w:lang w:val="kk-KZ"/>
        </w:rPr>
      </w:pPr>
      <w:r w:rsidRPr="008A2A2F">
        <w:rPr>
          <w:sz w:val="24"/>
          <w:szCs w:val="24"/>
          <w:lang w:val="kk-KZ"/>
        </w:rPr>
        <w:t xml:space="preserve"> </w:t>
      </w:r>
      <w:r w:rsidRPr="008A2A2F">
        <w:rPr>
          <w:b/>
          <w:sz w:val="24"/>
          <w:szCs w:val="24"/>
          <w:lang w:val="kk-KZ"/>
        </w:rPr>
        <w:t>Функциональные обязанности:</w:t>
      </w:r>
      <w:r w:rsidRPr="008A2A2F">
        <w:rPr>
          <w:sz w:val="24"/>
          <w:szCs w:val="24"/>
          <w:lang w:val="kk-KZ"/>
        </w:rPr>
        <w:t xml:space="preserve"> Участие в тематических других проверках выполняемых отделом согласно положения Управления, своевременное выполнение поставленных задач, выполнение действенных мер по профилактике коррупционных правонарушений, подготовка проектов отчетности, подготовка исходящей и входящей корреспонденции, выполнение поставленных задач согласно плану работы, проведение служебных расследований в отношени сотрудников Департамента. </w:t>
      </w:r>
    </w:p>
    <w:p w14:paraId="3F280AD1" w14:textId="77777777" w:rsidR="00FB6F85" w:rsidRPr="008A2A2F" w:rsidRDefault="00FB6F85" w:rsidP="00FB6F85">
      <w:pPr>
        <w:ind w:firstLine="709"/>
        <w:jc w:val="both"/>
        <w:rPr>
          <w:b w:val="0"/>
          <w:i w:val="0"/>
          <w:color w:val="000000"/>
          <w:sz w:val="24"/>
          <w:szCs w:val="24"/>
          <w:lang w:val="kk-KZ"/>
        </w:rPr>
      </w:pPr>
      <w:r w:rsidRPr="008A2A2F">
        <w:rPr>
          <w:i w:val="0"/>
          <w:sz w:val="24"/>
          <w:szCs w:val="24"/>
          <w:lang w:val="kk-KZ"/>
        </w:rPr>
        <w:t>Требования к участникам конкурса:</w:t>
      </w:r>
      <w:r w:rsidRPr="008A2A2F">
        <w:rPr>
          <w:sz w:val="24"/>
          <w:szCs w:val="24"/>
          <w:lang w:val="kk-KZ"/>
        </w:rPr>
        <w:t xml:space="preserve"> </w:t>
      </w:r>
      <w:r w:rsidRPr="008A2A2F">
        <w:rPr>
          <w:b w:val="0"/>
          <w:i w:val="0"/>
          <w:sz w:val="24"/>
          <w:szCs w:val="24"/>
        </w:rPr>
        <w:t>послевузовское или высшее образование</w:t>
      </w:r>
      <w:r w:rsidRPr="008A2A2F">
        <w:rPr>
          <w:b w:val="0"/>
          <w:i w:val="0"/>
          <w:sz w:val="24"/>
          <w:szCs w:val="24"/>
          <w:lang w:val="kk-KZ"/>
        </w:rPr>
        <w:t>: с</w:t>
      </w:r>
      <w:r w:rsidRPr="008A2A2F">
        <w:rPr>
          <w:b w:val="0"/>
          <w:i w:val="0"/>
          <w:color w:val="000000"/>
          <w:sz w:val="24"/>
          <w:szCs w:val="24"/>
        </w:rPr>
        <w:t>оциальные науки, экономика и бизнес</w:t>
      </w:r>
      <w:r w:rsidRPr="008A2A2F">
        <w:rPr>
          <w:b w:val="0"/>
          <w:i w:val="0"/>
          <w:color w:val="000000"/>
          <w:sz w:val="24"/>
          <w:szCs w:val="24"/>
          <w:lang w:val="kk-KZ"/>
        </w:rPr>
        <w:t xml:space="preserve"> (экономика, мировая экономика, учет и аудит, финансы, </w:t>
      </w:r>
      <w:r w:rsidRPr="008A2A2F">
        <w:rPr>
          <w:b w:val="0"/>
          <w:i w:val="0"/>
          <w:sz w:val="24"/>
          <w:szCs w:val="24"/>
        </w:rPr>
        <w:t>государственное и местное управление</w:t>
      </w:r>
      <w:r w:rsidRPr="008A2A2F">
        <w:rPr>
          <w:b w:val="0"/>
          <w:i w:val="0"/>
          <w:sz w:val="24"/>
          <w:szCs w:val="24"/>
          <w:lang w:val="kk-KZ"/>
        </w:rPr>
        <w:t>,</w:t>
      </w:r>
      <w:r w:rsidRPr="008A2A2F">
        <w:rPr>
          <w:b w:val="0"/>
          <w:i w:val="0"/>
          <w:color w:val="000000"/>
          <w:sz w:val="24"/>
          <w:szCs w:val="24"/>
          <w:lang w:val="kk-KZ"/>
        </w:rPr>
        <w:t xml:space="preserve"> </w:t>
      </w:r>
      <w:r w:rsidRPr="008A2A2F">
        <w:rPr>
          <w:b w:val="0"/>
          <w:i w:val="0"/>
          <w:sz w:val="24"/>
          <w:szCs w:val="24"/>
          <w:lang w:val="kk-KZ"/>
        </w:rPr>
        <w:t>менеджмент), право (ю</w:t>
      </w:r>
      <w:r w:rsidRPr="008A2A2F">
        <w:rPr>
          <w:b w:val="0"/>
          <w:i w:val="0"/>
          <w:sz w:val="24"/>
          <w:szCs w:val="24"/>
        </w:rPr>
        <w:t>риспруденция</w:t>
      </w:r>
      <w:r w:rsidRPr="008A2A2F">
        <w:rPr>
          <w:b w:val="0"/>
          <w:i w:val="0"/>
          <w:sz w:val="24"/>
          <w:szCs w:val="24"/>
          <w:lang w:val="kk-KZ"/>
        </w:rPr>
        <w:t>,</w:t>
      </w:r>
      <w:r w:rsidRPr="008A2A2F">
        <w:rPr>
          <w:b w:val="0"/>
          <w:i w:val="0"/>
          <w:color w:val="000000"/>
          <w:sz w:val="24"/>
          <w:szCs w:val="24"/>
          <w:lang w:val="kk-KZ"/>
        </w:rPr>
        <w:t xml:space="preserve"> м</w:t>
      </w:r>
      <w:r w:rsidRPr="008A2A2F">
        <w:rPr>
          <w:b w:val="0"/>
          <w:i w:val="0"/>
          <w:sz w:val="24"/>
          <w:szCs w:val="24"/>
          <w:lang w:val="kk-KZ"/>
        </w:rPr>
        <w:t>еждународное право</w:t>
      </w:r>
      <w:r w:rsidRPr="008A2A2F">
        <w:rPr>
          <w:b w:val="0"/>
          <w:i w:val="0"/>
          <w:color w:val="000000"/>
          <w:sz w:val="24"/>
          <w:szCs w:val="24"/>
          <w:lang w:val="kk-KZ"/>
        </w:rPr>
        <w:t xml:space="preserve">, </w:t>
      </w:r>
      <w:r w:rsidRPr="008A2A2F">
        <w:rPr>
          <w:i w:val="0"/>
          <w:sz w:val="24"/>
          <w:szCs w:val="24"/>
          <w:lang w:val="kk-KZ"/>
        </w:rPr>
        <w:t xml:space="preserve"> </w:t>
      </w:r>
      <w:r w:rsidRPr="008A2A2F">
        <w:rPr>
          <w:b w:val="0"/>
          <w:i w:val="0"/>
          <w:sz w:val="24"/>
          <w:szCs w:val="24"/>
          <w:lang w:val="kk-KZ"/>
        </w:rPr>
        <w:t>правоохранительная деятельность</w:t>
      </w:r>
      <w:r w:rsidRPr="008A2A2F">
        <w:rPr>
          <w:b w:val="0"/>
          <w:i w:val="0"/>
          <w:color w:val="000000"/>
          <w:sz w:val="24"/>
          <w:szCs w:val="24"/>
          <w:lang w:val="kk-KZ"/>
        </w:rPr>
        <w:t>, таможенное дело</w:t>
      </w:r>
      <w:r w:rsidRPr="008A2A2F">
        <w:rPr>
          <w:b w:val="0"/>
          <w:i w:val="0"/>
          <w:sz w:val="24"/>
          <w:szCs w:val="24"/>
          <w:lang w:val="kk-KZ"/>
        </w:rPr>
        <w:t>), т</w:t>
      </w:r>
      <w:r w:rsidRPr="008A2A2F">
        <w:rPr>
          <w:b w:val="0"/>
          <w:i w:val="0"/>
          <w:color w:val="000000"/>
          <w:sz w:val="24"/>
          <w:szCs w:val="24"/>
        </w:rPr>
        <w:t>ехнические науки и технологии</w:t>
      </w:r>
      <w:r w:rsidRPr="008A2A2F">
        <w:rPr>
          <w:b w:val="0"/>
          <w:i w:val="0"/>
          <w:sz w:val="24"/>
          <w:szCs w:val="24"/>
          <w:lang w:val="kk-KZ"/>
        </w:rPr>
        <w:t xml:space="preserve"> (и</w:t>
      </w:r>
      <w:r w:rsidRPr="008A2A2F">
        <w:rPr>
          <w:b w:val="0"/>
          <w:i w:val="0"/>
          <w:sz w:val="24"/>
          <w:szCs w:val="24"/>
        </w:rPr>
        <w:t>нформационные системы</w:t>
      </w:r>
      <w:r w:rsidRPr="008A2A2F">
        <w:rPr>
          <w:b w:val="0"/>
          <w:i w:val="0"/>
          <w:sz w:val="24"/>
          <w:szCs w:val="24"/>
          <w:lang w:val="kk-KZ"/>
        </w:rPr>
        <w:t>, а</w:t>
      </w:r>
      <w:r w:rsidRPr="008A2A2F">
        <w:rPr>
          <w:b w:val="0"/>
          <w:i w:val="0"/>
          <w:color w:val="000000"/>
          <w:sz w:val="24"/>
          <w:szCs w:val="24"/>
          <w:lang w:val="kk-KZ"/>
        </w:rPr>
        <w:t>втоматизация и управление</w:t>
      </w:r>
      <w:r w:rsidRPr="008A2A2F">
        <w:rPr>
          <w:b w:val="0"/>
          <w:i w:val="0"/>
          <w:sz w:val="24"/>
          <w:szCs w:val="24"/>
          <w:lang w:val="kk-KZ"/>
        </w:rPr>
        <w:t>, в</w:t>
      </w:r>
      <w:r w:rsidRPr="008A2A2F">
        <w:rPr>
          <w:b w:val="0"/>
          <w:i w:val="0"/>
          <w:sz w:val="24"/>
          <w:szCs w:val="24"/>
        </w:rPr>
        <w:t>ычислительная техника и программное обеспечение</w:t>
      </w:r>
      <w:r w:rsidRPr="008A2A2F">
        <w:rPr>
          <w:b w:val="0"/>
          <w:i w:val="0"/>
          <w:sz w:val="24"/>
          <w:szCs w:val="24"/>
          <w:lang w:val="kk-KZ"/>
        </w:rPr>
        <w:t>,</w:t>
      </w:r>
      <w:r w:rsidRPr="008A2A2F">
        <w:rPr>
          <w:i w:val="0"/>
          <w:color w:val="FF0000"/>
          <w:sz w:val="24"/>
          <w:szCs w:val="24"/>
        </w:rPr>
        <w:t xml:space="preserve">  </w:t>
      </w:r>
      <w:r w:rsidRPr="008A2A2F">
        <w:rPr>
          <w:b w:val="0"/>
          <w:i w:val="0"/>
          <w:color w:val="000000"/>
          <w:sz w:val="24"/>
          <w:szCs w:val="24"/>
          <w:lang w:val="kk-KZ"/>
        </w:rPr>
        <w:t>м</w:t>
      </w:r>
      <w:r w:rsidRPr="008A2A2F">
        <w:rPr>
          <w:b w:val="0"/>
          <w:i w:val="0"/>
          <w:color w:val="000000"/>
          <w:sz w:val="24"/>
          <w:szCs w:val="24"/>
        </w:rPr>
        <w:t>атематическое и компьютерное моделирование</w:t>
      </w:r>
      <w:r>
        <w:rPr>
          <w:b w:val="0"/>
          <w:i w:val="0"/>
          <w:color w:val="000000"/>
          <w:sz w:val="24"/>
          <w:szCs w:val="24"/>
          <w:lang w:val="kk-KZ"/>
        </w:rPr>
        <w:t>, информатика</w:t>
      </w:r>
      <w:r w:rsidRPr="008A2A2F">
        <w:rPr>
          <w:b w:val="0"/>
          <w:i w:val="0"/>
          <w:sz w:val="24"/>
          <w:szCs w:val="24"/>
          <w:lang w:val="kk-KZ"/>
        </w:rPr>
        <w:t>), е</w:t>
      </w:r>
      <w:r w:rsidRPr="008A2A2F">
        <w:rPr>
          <w:b w:val="0"/>
          <w:i w:val="0"/>
          <w:sz w:val="24"/>
          <w:szCs w:val="24"/>
        </w:rPr>
        <w:t>стественные науки</w:t>
      </w:r>
      <w:r w:rsidRPr="008A2A2F">
        <w:rPr>
          <w:b w:val="0"/>
          <w:i w:val="0"/>
          <w:sz w:val="24"/>
          <w:szCs w:val="24"/>
          <w:lang w:val="kk-KZ"/>
        </w:rPr>
        <w:t xml:space="preserve"> (</w:t>
      </w:r>
      <w:r w:rsidRPr="008A2A2F">
        <w:rPr>
          <w:b w:val="0"/>
          <w:i w:val="0"/>
          <w:color w:val="000000"/>
          <w:sz w:val="24"/>
          <w:szCs w:val="24"/>
          <w:lang w:val="kk-KZ"/>
        </w:rPr>
        <w:t>информатика),</w:t>
      </w:r>
      <w:r w:rsidRPr="008A2A2F">
        <w:rPr>
          <w:b w:val="0"/>
          <w:i w:val="0"/>
          <w:sz w:val="24"/>
          <w:szCs w:val="24"/>
          <w:lang w:val="kk-KZ"/>
        </w:rPr>
        <w:t xml:space="preserve"> </w:t>
      </w:r>
      <w:r w:rsidRPr="008A2A2F">
        <w:rPr>
          <w:b w:val="0"/>
          <w:i w:val="0"/>
          <w:color w:val="000000"/>
          <w:sz w:val="24"/>
          <w:szCs w:val="24"/>
          <w:lang w:val="kk-KZ"/>
        </w:rPr>
        <w:t>налоговое дело.</w:t>
      </w:r>
    </w:p>
    <w:p w14:paraId="5EBF71BE" w14:textId="389FE9D3" w:rsidR="00E57F37" w:rsidRDefault="00FB6F85" w:rsidP="00FB6F85">
      <w:pPr>
        <w:pStyle w:val="aa"/>
        <w:ind w:left="0" w:firstLine="709"/>
        <w:jc w:val="both"/>
        <w:rPr>
          <w:sz w:val="24"/>
        </w:rPr>
      </w:pPr>
      <w:r w:rsidRPr="008A2A2F">
        <w:rPr>
          <w:color w:val="000000"/>
          <w:sz w:val="24"/>
        </w:rPr>
        <w:t>Для  данной  категории</w:t>
      </w:r>
      <w:r>
        <w:rPr>
          <w:color w:val="000000"/>
          <w:sz w:val="24"/>
          <w:lang w:val="kk-KZ"/>
        </w:rPr>
        <w:t xml:space="preserve"> лиц</w:t>
      </w:r>
      <w:r w:rsidRPr="008A2A2F">
        <w:rPr>
          <w:color w:val="000000"/>
          <w:sz w:val="24"/>
        </w:rPr>
        <w:t xml:space="preserve"> знание нормативных правовых актов согласно программе тестирования на знание законодательства Республики Казахстан, </w:t>
      </w:r>
      <w:r w:rsidRPr="008A2A2F">
        <w:rPr>
          <w:sz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417C48F1" w14:textId="0B889013" w:rsidR="00661C64" w:rsidRDefault="00661C64" w:rsidP="00661C64">
      <w:pPr>
        <w:tabs>
          <w:tab w:val="left" w:pos="9639"/>
        </w:tabs>
        <w:jc w:val="both"/>
        <w:rPr>
          <w:i w:val="0"/>
          <w:sz w:val="24"/>
          <w:szCs w:val="24"/>
          <w:lang w:val="kk-KZ"/>
        </w:rPr>
      </w:pPr>
      <w:r>
        <w:rPr>
          <w:i w:val="0"/>
          <w:sz w:val="24"/>
          <w:szCs w:val="24"/>
        </w:rPr>
        <w:t xml:space="preserve">        </w:t>
      </w:r>
      <w:r>
        <w:rPr>
          <w:i w:val="0"/>
          <w:sz w:val="24"/>
          <w:szCs w:val="24"/>
          <w:lang w:val="kk-KZ"/>
        </w:rPr>
        <w:t>2</w:t>
      </w:r>
      <w:r>
        <w:rPr>
          <w:i w:val="0"/>
          <w:sz w:val="24"/>
          <w:szCs w:val="24"/>
        </w:rPr>
        <w:t>.</w:t>
      </w:r>
      <w:r>
        <w:rPr>
          <w:i w:val="0"/>
          <w:sz w:val="24"/>
          <w:szCs w:val="24"/>
          <w:lang w:val="kk-KZ"/>
        </w:rPr>
        <w:t xml:space="preserve"> Ведущий</w:t>
      </w:r>
      <w:r w:rsidRPr="00296688">
        <w:rPr>
          <w:i w:val="0"/>
          <w:sz w:val="24"/>
          <w:szCs w:val="24"/>
          <w:lang w:val="kk-KZ"/>
        </w:rPr>
        <w:t xml:space="preserve"> специалист </w:t>
      </w:r>
      <w:r>
        <w:rPr>
          <w:i w:val="0"/>
          <w:sz w:val="24"/>
          <w:szCs w:val="24"/>
          <w:lang w:val="kk-KZ"/>
        </w:rPr>
        <w:t>таможенного поста «Жибек Жолы»</w:t>
      </w:r>
      <w:r w:rsidRPr="00296688">
        <w:rPr>
          <w:bCs w:val="0"/>
          <w:i w:val="0"/>
          <w:iCs w:val="0"/>
          <w:sz w:val="24"/>
          <w:szCs w:val="24"/>
          <w:lang w:val="kk-KZ"/>
        </w:rPr>
        <w:t xml:space="preserve"> Департамента государственных доходов по  Туркестанской области </w:t>
      </w:r>
      <w:r w:rsidRPr="00296688">
        <w:rPr>
          <w:i w:val="0"/>
          <w:sz w:val="24"/>
          <w:szCs w:val="24"/>
          <w:lang w:val="kk-KZ"/>
        </w:rPr>
        <w:t xml:space="preserve">Комитета государственных </w:t>
      </w:r>
      <w:r w:rsidRPr="00296688">
        <w:rPr>
          <w:i w:val="0"/>
          <w:sz w:val="24"/>
          <w:szCs w:val="24"/>
          <w:lang w:val="kk-KZ"/>
        </w:rPr>
        <w:lastRenderedPageBreak/>
        <w:t>доходов  Министерства  финансов  Республики  Казахстан, (категория С-О-</w:t>
      </w:r>
      <w:r>
        <w:rPr>
          <w:i w:val="0"/>
          <w:sz w:val="24"/>
          <w:szCs w:val="24"/>
          <w:lang w:val="kk-KZ"/>
        </w:rPr>
        <w:t>6</w:t>
      </w:r>
      <w:r w:rsidRPr="00296688">
        <w:rPr>
          <w:i w:val="0"/>
          <w:sz w:val="24"/>
          <w:szCs w:val="24"/>
          <w:lang w:val="kk-KZ"/>
        </w:rPr>
        <w:t>),</w:t>
      </w:r>
      <w:r w:rsidRPr="00296688">
        <w:rPr>
          <w:b w:val="0"/>
          <w:i w:val="0"/>
          <w:iCs w:val="0"/>
          <w:sz w:val="24"/>
          <w:szCs w:val="24"/>
          <w:lang w:val="kk-KZ"/>
        </w:rPr>
        <w:t xml:space="preserve"> </w:t>
      </w:r>
      <w:r>
        <w:rPr>
          <w:i w:val="0"/>
          <w:sz w:val="24"/>
          <w:szCs w:val="24"/>
          <w:lang w:val="kk-KZ"/>
        </w:rPr>
        <w:t xml:space="preserve"> 1</w:t>
      </w:r>
      <w:r w:rsidRPr="00296688">
        <w:rPr>
          <w:i w:val="0"/>
          <w:sz w:val="24"/>
          <w:szCs w:val="24"/>
          <w:lang w:val="kk-KZ"/>
        </w:rPr>
        <w:t xml:space="preserve"> ед.</w:t>
      </w:r>
    </w:p>
    <w:p w14:paraId="58071413" w14:textId="110BDC62" w:rsidR="00661C64" w:rsidRDefault="00661C64" w:rsidP="00661C64">
      <w:pPr>
        <w:tabs>
          <w:tab w:val="left" w:pos="9639"/>
        </w:tabs>
        <w:jc w:val="both"/>
        <w:rPr>
          <w:i w:val="0"/>
          <w:sz w:val="24"/>
          <w:szCs w:val="24"/>
          <w:lang w:val="kk-KZ"/>
        </w:rPr>
      </w:pPr>
      <w:r>
        <w:rPr>
          <w:i w:val="0"/>
          <w:sz w:val="24"/>
          <w:szCs w:val="24"/>
        </w:rPr>
        <w:t xml:space="preserve">        </w:t>
      </w:r>
      <w:r>
        <w:rPr>
          <w:i w:val="0"/>
          <w:sz w:val="24"/>
          <w:szCs w:val="24"/>
          <w:lang w:val="kk-KZ"/>
        </w:rPr>
        <w:t>3</w:t>
      </w:r>
      <w:r>
        <w:rPr>
          <w:i w:val="0"/>
          <w:sz w:val="24"/>
          <w:szCs w:val="24"/>
        </w:rPr>
        <w:t>.</w:t>
      </w:r>
      <w:r>
        <w:rPr>
          <w:i w:val="0"/>
          <w:sz w:val="24"/>
          <w:szCs w:val="24"/>
          <w:lang w:val="kk-KZ"/>
        </w:rPr>
        <w:t xml:space="preserve"> Ведущий</w:t>
      </w:r>
      <w:r w:rsidRPr="00296688">
        <w:rPr>
          <w:i w:val="0"/>
          <w:sz w:val="24"/>
          <w:szCs w:val="24"/>
          <w:lang w:val="kk-KZ"/>
        </w:rPr>
        <w:t xml:space="preserve"> специалист </w:t>
      </w:r>
      <w:r>
        <w:rPr>
          <w:i w:val="0"/>
          <w:sz w:val="24"/>
          <w:szCs w:val="24"/>
          <w:lang w:val="kk-KZ"/>
        </w:rPr>
        <w:t>таможенного поста «Капланбек»</w:t>
      </w:r>
      <w:r w:rsidRPr="00296688">
        <w:rPr>
          <w:bCs w:val="0"/>
          <w:i w:val="0"/>
          <w:iCs w:val="0"/>
          <w:sz w:val="24"/>
          <w:szCs w:val="24"/>
          <w:lang w:val="kk-KZ"/>
        </w:rPr>
        <w:t xml:space="preserve"> Департамента государственных доходов по  Туркестанской области </w:t>
      </w:r>
      <w:r w:rsidRPr="00296688">
        <w:rPr>
          <w:i w:val="0"/>
          <w:sz w:val="24"/>
          <w:szCs w:val="24"/>
          <w:lang w:val="kk-KZ"/>
        </w:rPr>
        <w:t>Комитета государственных доходов  Министерства  финансов  Республики  Казахстан, (категория С-О-</w:t>
      </w:r>
      <w:r>
        <w:rPr>
          <w:i w:val="0"/>
          <w:sz w:val="24"/>
          <w:szCs w:val="24"/>
          <w:lang w:val="kk-KZ"/>
        </w:rPr>
        <w:t>6</w:t>
      </w:r>
      <w:r w:rsidRPr="00296688">
        <w:rPr>
          <w:i w:val="0"/>
          <w:sz w:val="24"/>
          <w:szCs w:val="24"/>
          <w:lang w:val="kk-KZ"/>
        </w:rPr>
        <w:t>),</w:t>
      </w:r>
      <w:r w:rsidRPr="00296688">
        <w:rPr>
          <w:b w:val="0"/>
          <w:i w:val="0"/>
          <w:iCs w:val="0"/>
          <w:sz w:val="24"/>
          <w:szCs w:val="24"/>
          <w:lang w:val="kk-KZ"/>
        </w:rPr>
        <w:t xml:space="preserve"> </w:t>
      </w:r>
      <w:r>
        <w:rPr>
          <w:i w:val="0"/>
          <w:sz w:val="24"/>
          <w:szCs w:val="24"/>
          <w:lang w:val="kk-KZ"/>
        </w:rPr>
        <w:t xml:space="preserve"> 2</w:t>
      </w:r>
      <w:r w:rsidRPr="00296688">
        <w:rPr>
          <w:i w:val="0"/>
          <w:sz w:val="24"/>
          <w:szCs w:val="24"/>
          <w:lang w:val="kk-KZ"/>
        </w:rPr>
        <w:t xml:space="preserve"> ед.</w:t>
      </w:r>
    </w:p>
    <w:p w14:paraId="5EC40805" w14:textId="0F1246EA" w:rsidR="00661C64" w:rsidRDefault="00661C64" w:rsidP="00661C64">
      <w:pPr>
        <w:tabs>
          <w:tab w:val="left" w:pos="9639"/>
        </w:tabs>
        <w:jc w:val="both"/>
        <w:rPr>
          <w:i w:val="0"/>
          <w:sz w:val="24"/>
          <w:szCs w:val="24"/>
          <w:lang w:val="kk-KZ"/>
        </w:rPr>
      </w:pPr>
      <w:r>
        <w:rPr>
          <w:i w:val="0"/>
          <w:sz w:val="24"/>
          <w:szCs w:val="24"/>
          <w:lang w:val="kk-KZ"/>
        </w:rPr>
        <w:t xml:space="preserve">        4</w:t>
      </w:r>
      <w:r>
        <w:rPr>
          <w:i w:val="0"/>
          <w:sz w:val="24"/>
          <w:szCs w:val="24"/>
        </w:rPr>
        <w:t>.</w:t>
      </w:r>
      <w:r>
        <w:rPr>
          <w:i w:val="0"/>
          <w:sz w:val="24"/>
          <w:szCs w:val="24"/>
          <w:lang w:val="kk-KZ"/>
        </w:rPr>
        <w:t xml:space="preserve"> Ведущий</w:t>
      </w:r>
      <w:r w:rsidRPr="00296688">
        <w:rPr>
          <w:i w:val="0"/>
          <w:sz w:val="24"/>
          <w:szCs w:val="24"/>
          <w:lang w:val="kk-KZ"/>
        </w:rPr>
        <w:t xml:space="preserve"> специалист </w:t>
      </w:r>
      <w:r>
        <w:rPr>
          <w:i w:val="0"/>
          <w:sz w:val="24"/>
          <w:szCs w:val="24"/>
          <w:lang w:val="kk-KZ"/>
        </w:rPr>
        <w:t>таможенного поста «Капланбек»</w:t>
      </w:r>
      <w:r w:rsidRPr="00296688">
        <w:rPr>
          <w:bCs w:val="0"/>
          <w:i w:val="0"/>
          <w:iCs w:val="0"/>
          <w:sz w:val="24"/>
          <w:szCs w:val="24"/>
          <w:lang w:val="kk-KZ"/>
        </w:rPr>
        <w:t xml:space="preserve"> Департамента государственных доходов по  Туркестанской области </w:t>
      </w:r>
      <w:r w:rsidRPr="00296688">
        <w:rPr>
          <w:i w:val="0"/>
          <w:sz w:val="24"/>
          <w:szCs w:val="24"/>
          <w:lang w:val="kk-KZ"/>
        </w:rPr>
        <w:t>Комитета государственных доходов  Министерства  финансов  Республики  Казахстан</w:t>
      </w:r>
      <w:r w:rsidRPr="00661C64">
        <w:rPr>
          <w:i w:val="0"/>
          <w:sz w:val="24"/>
          <w:szCs w:val="24"/>
          <w:lang w:val="kk-KZ"/>
        </w:rPr>
        <w:t xml:space="preserve">, </w:t>
      </w:r>
      <w:r w:rsidRPr="00661C64">
        <w:rPr>
          <w:i w:val="0"/>
          <w:sz w:val="24"/>
          <w:lang w:val="kk-KZ"/>
        </w:rPr>
        <w:t>временно, на период отпуска по уходу за ребенком основного работника до 12.03.2022 года</w:t>
      </w:r>
      <w:r w:rsidRPr="00661C64">
        <w:rPr>
          <w:i w:val="0"/>
          <w:sz w:val="22"/>
          <w:szCs w:val="24"/>
          <w:lang w:val="kk-KZ"/>
        </w:rPr>
        <w:t xml:space="preserve">  </w:t>
      </w:r>
      <w:r w:rsidRPr="00661C64">
        <w:rPr>
          <w:i w:val="0"/>
          <w:sz w:val="24"/>
          <w:szCs w:val="24"/>
        </w:rPr>
        <w:t>(</w:t>
      </w:r>
      <w:r w:rsidRPr="00661C64">
        <w:rPr>
          <w:i w:val="0"/>
          <w:sz w:val="24"/>
          <w:szCs w:val="24"/>
          <w:lang w:val="kk-KZ"/>
        </w:rPr>
        <w:t>категория С-О-6</w:t>
      </w:r>
      <w:r w:rsidRPr="00661C64">
        <w:rPr>
          <w:i w:val="0"/>
          <w:sz w:val="24"/>
          <w:szCs w:val="24"/>
        </w:rPr>
        <w:t>)</w:t>
      </w:r>
      <w:r w:rsidRPr="00661C64">
        <w:rPr>
          <w:i w:val="0"/>
          <w:sz w:val="24"/>
          <w:szCs w:val="24"/>
          <w:lang w:val="kk-KZ"/>
        </w:rPr>
        <w:t>,  1 ед.</w:t>
      </w:r>
      <w:r>
        <w:rPr>
          <w:i w:val="0"/>
          <w:sz w:val="24"/>
          <w:szCs w:val="24"/>
          <w:lang w:val="kk-KZ"/>
        </w:rPr>
        <w:t xml:space="preserve"> </w:t>
      </w:r>
    </w:p>
    <w:p w14:paraId="64C27CA3" w14:textId="4B373209" w:rsidR="00661C64" w:rsidRDefault="00661C64" w:rsidP="00661C64">
      <w:pPr>
        <w:tabs>
          <w:tab w:val="left" w:pos="9639"/>
        </w:tabs>
        <w:jc w:val="both"/>
        <w:rPr>
          <w:i w:val="0"/>
          <w:sz w:val="24"/>
          <w:szCs w:val="24"/>
          <w:lang w:val="kk-KZ"/>
        </w:rPr>
      </w:pPr>
      <w:r>
        <w:rPr>
          <w:i w:val="0"/>
          <w:sz w:val="24"/>
          <w:szCs w:val="24"/>
        </w:rPr>
        <w:t xml:space="preserve">        </w:t>
      </w:r>
      <w:r>
        <w:rPr>
          <w:i w:val="0"/>
          <w:sz w:val="24"/>
          <w:szCs w:val="24"/>
          <w:lang w:val="kk-KZ"/>
        </w:rPr>
        <w:t>5</w:t>
      </w:r>
      <w:r>
        <w:rPr>
          <w:i w:val="0"/>
          <w:sz w:val="24"/>
          <w:szCs w:val="24"/>
        </w:rPr>
        <w:t>.</w:t>
      </w:r>
      <w:r>
        <w:rPr>
          <w:i w:val="0"/>
          <w:sz w:val="24"/>
          <w:szCs w:val="24"/>
          <w:lang w:val="kk-KZ"/>
        </w:rPr>
        <w:t xml:space="preserve"> Ведущий</w:t>
      </w:r>
      <w:r w:rsidRPr="00296688">
        <w:rPr>
          <w:i w:val="0"/>
          <w:sz w:val="24"/>
          <w:szCs w:val="24"/>
          <w:lang w:val="kk-KZ"/>
        </w:rPr>
        <w:t xml:space="preserve"> специалист </w:t>
      </w:r>
      <w:r>
        <w:rPr>
          <w:i w:val="0"/>
          <w:sz w:val="24"/>
          <w:szCs w:val="24"/>
          <w:lang w:val="kk-KZ"/>
        </w:rPr>
        <w:t>таможенного поста «Станция Сарыагаш»</w:t>
      </w:r>
      <w:r w:rsidRPr="00296688">
        <w:rPr>
          <w:bCs w:val="0"/>
          <w:i w:val="0"/>
          <w:iCs w:val="0"/>
          <w:sz w:val="24"/>
          <w:szCs w:val="24"/>
          <w:lang w:val="kk-KZ"/>
        </w:rPr>
        <w:t xml:space="preserve"> Департамента государственных доходов по  Туркестанской области </w:t>
      </w:r>
      <w:r w:rsidRPr="00296688">
        <w:rPr>
          <w:i w:val="0"/>
          <w:sz w:val="24"/>
          <w:szCs w:val="24"/>
          <w:lang w:val="kk-KZ"/>
        </w:rPr>
        <w:t>Комитета государственных доходов  Министерства  финансов  Республики  Казахстан, (категория С-О-</w:t>
      </w:r>
      <w:r>
        <w:rPr>
          <w:i w:val="0"/>
          <w:sz w:val="24"/>
          <w:szCs w:val="24"/>
          <w:lang w:val="kk-KZ"/>
        </w:rPr>
        <w:t>6</w:t>
      </w:r>
      <w:r w:rsidRPr="00296688">
        <w:rPr>
          <w:i w:val="0"/>
          <w:sz w:val="24"/>
          <w:szCs w:val="24"/>
          <w:lang w:val="kk-KZ"/>
        </w:rPr>
        <w:t>),</w:t>
      </w:r>
      <w:r w:rsidRPr="00296688">
        <w:rPr>
          <w:b w:val="0"/>
          <w:i w:val="0"/>
          <w:iCs w:val="0"/>
          <w:sz w:val="24"/>
          <w:szCs w:val="24"/>
          <w:lang w:val="kk-KZ"/>
        </w:rPr>
        <w:t xml:space="preserve"> </w:t>
      </w:r>
      <w:r>
        <w:rPr>
          <w:i w:val="0"/>
          <w:sz w:val="24"/>
          <w:szCs w:val="24"/>
          <w:lang w:val="kk-KZ"/>
        </w:rPr>
        <w:t xml:space="preserve"> 1</w:t>
      </w:r>
      <w:r w:rsidRPr="00296688">
        <w:rPr>
          <w:i w:val="0"/>
          <w:sz w:val="24"/>
          <w:szCs w:val="24"/>
          <w:lang w:val="kk-KZ"/>
        </w:rPr>
        <w:t xml:space="preserve"> ед.</w:t>
      </w:r>
    </w:p>
    <w:p w14:paraId="56CA2967" w14:textId="254E40E4" w:rsidR="00661C64" w:rsidRPr="00296688" w:rsidRDefault="00661C64" w:rsidP="00661C64">
      <w:pPr>
        <w:tabs>
          <w:tab w:val="left" w:pos="9639"/>
        </w:tabs>
        <w:jc w:val="both"/>
        <w:rPr>
          <w:i w:val="0"/>
          <w:sz w:val="24"/>
          <w:szCs w:val="24"/>
          <w:lang w:val="kk-KZ"/>
        </w:rPr>
      </w:pPr>
      <w:r>
        <w:rPr>
          <w:i w:val="0"/>
          <w:sz w:val="24"/>
          <w:szCs w:val="24"/>
        </w:rPr>
        <w:t xml:space="preserve">        </w:t>
      </w:r>
      <w:r>
        <w:rPr>
          <w:i w:val="0"/>
          <w:sz w:val="24"/>
          <w:szCs w:val="24"/>
          <w:lang w:val="kk-KZ"/>
        </w:rPr>
        <w:t>6</w:t>
      </w:r>
      <w:r>
        <w:rPr>
          <w:i w:val="0"/>
          <w:sz w:val="24"/>
          <w:szCs w:val="24"/>
        </w:rPr>
        <w:t>.</w:t>
      </w:r>
      <w:r>
        <w:rPr>
          <w:i w:val="0"/>
          <w:sz w:val="24"/>
          <w:szCs w:val="24"/>
          <w:lang w:val="kk-KZ"/>
        </w:rPr>
        <w:t xml:space="preserve"> Ведущий</w:t>
      </w:r>
      <w:r w:rsidRPr="00296688">
        <w:rPr>
          <w:i w:val="0"/>
          <w:sz w:val="24"/>
          <w:szCs w:val="24"/>
          <w:lang w:val="kk-KZ"/>
        </w:rPr>
        <w:t xml:space="preserve"> специалист </w:t>
      </w:r>
      <w:r>
        <w:rPr>
          <w:i w:val="0"/>
          <w:sz w:val="24"/>
          <w:szCs w:val="24"/>
          <w:lang w:val="kk-KZ"/>
        </w:rPr>
        <w:t>таможенного поста «Бауыржан Конысбаев»</w:t>
      </w:r>
      <w:r w:rsidRPr="00296688">
        <w:rPr>
          <w:bCs w:val="0"/>
          <w:i w:val="0"/>
          <w:iCs w:val="0"/>
          <w:sz w:val="24"/>
          <w:szCs w:val="24"/>
          <w:lang w:val="kk-KZ"/>
        </w:rPr>
        <w:t xml:space="preserve"> Департамента государственных доходов по  Туркестанской области </w:t>
      </w:r>
      <w:r w:rsidRPr="00296688">
        <w:rPr>
          <w:i w:val="0"/>
          <w:sz w:val="24"/>
          <w:szCs w:val="24"/>
          <w:lang w:val="kk-KZ"/>
        </w:rPr>
        <w:t>Комитета государственных доходов  Министерства  финансов  Республики  Казахстан, (категория С-О-</w:t>
      </w:r>
      <w:r>
        <w:rPr>
          <w:i w:val="0"/>
          <w:sz w:val="24"/>
          <w:szCs w:val="24"/>
          <w:lang w:val="kk-KZ"/>
        </w:rPr>
        <w:t>6</w:t>
      </w:r>
      <w:r w:rsidRPr="00296688">
        <w:rPr>
          <w:i w:val="0"/>
          <w:sz w:val="24"/>
          <w:szCs w:val="24"/>
          <w:lang w:val="kk-KZ"/>
        </w:rPr>
        <w:t>),</w:t>
      </w:r>
      <w:r w:rsidRPr="00296688">
        <w:rPr>
          <w:b w:val="0"/>
          <w:i w:val="0"/>
          <w:iCs w:val="0"/>
          <w:sz w:val="24"/>
          <w:szCs w:val="24"/>
          <w:lang w:val="kk-KZ"/>
        </w:rPr>
        <w:t xml:space="preserve"> </w:t>
      </w:r>
      <w:r>
        <w:rPr>
          <w:i w:val="0"/>
          <w:sz w:val="24"/>
          <w:szCs w:val="24"/>
          <w:lang w:val="kk-KZ"/>
        </w:rPr>
        <w:t xml:space="preserve"> 1</w:t>
      </w:r>
      <w:r w:rsidRPr="00296688">
        <w:rPr>
          <w:i w:val="0"/>
          <w:sz w:val="24"/>
          <w:szCs w:val="24"/>
          <w:lang w:val="kk-KZ"/>
        </w:rPr>
        <w:t xml:space="preserve"> ед.</w:t>
      </w:r>
    </w:p>
    <w:p w14:paraId="229A0488" w14:textId="77777777" w:rsidR="00661C64" w:rsidRPr="00B375A6" w:rsidRDefault="00661C64" w:rsidP="00661C64">
      <w:pPr>
        <w:jc w:val="both"/>
        <w:rPr>
          <w:b w:val="0"/>
          <w:i w:val="0"/>
          <w:sz w:val="24"/>
          <w:lang w:val="kk-KZ"/>
        </w:rPr>
      </w:pPr>
      <w:r w:rsidRPr="00296688">
        <w:rPr>
          <w:i w:val="0"/>
          <w:sz w:val="24"/>
          <w:szCs w:val="24"/>
          <w:lang w:val="kk-KZ"/>
        </w:rPr>
        <w:t xml:space="preserve">        </w:t>
      </w:r>
      <w:r>
        <w:rPr>
          <w:i w:val="0"/>
          <w:lang w:val="kk-KZ"/>
        </w:rPr>
        <w:t xml:space="preserve">  </w:t>
      </w:r>
      <w:r w:rsidRPr="00B375A6">
        <w:rPr>
          <w:i w:val="0"/>
          <w:sz w:val="24"/>
          <w:lang w:val="kk-KZ"/>
        </w:rPr>
        <w:t>Функциональные обязанности:</w:t>
      </w:r>
      <w:r w:rsidRPr="00B375A6">
        <w:rPr>
          <w:sz w:val="24"/>
          <w:lang w:val="kk-KZ"/>
        </w:rPr>
        <w:t xml:space="preserve"> </w:t>
      </w:r>
      <w:r w:rsidRPr="00B375A6">
        <w:rPr>
          <w:b w:val="0"/>
          <w:i w:val="0"/>
          <w:sz w:val="24"/>
        </w:rPr>
        <w:t xml:space="preserve">Совершает таможенные операции связанные с выпуском товаров и их помещением под таможенную процедуру выпуска для внутреннего потребления </w:t>
      </w:r>
      <w:r w:rsidRPr="00B375A6">
        <w:rPr>
          <w:rStyle w:val="s0"/>
          <w:b w:val="0"/>
          <w:i w:val="0"/>
        </w:rPr>
        <w:t>установленные таможенным законодательством таможенного союза и Республики Казахстан; В пределах компетенции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возбуждает дела об административных правонарушениях путем составления протоколов об административных правонарушениях; Осуществляет таможенный контроль в отношении товаров перемещаемых через таможенную границу Таможенного союза, к которым применяются запреты и ограничения; Совершает таможенные операции, связанные с таможенным декларированием, таможенной очисткой и выпуском товаров, а также проведением таможенного контроля с использованием системы управления рисками, в том числе с использованием информационных технологий.</w:t>
      </w:r>
      <w:r>
        <w:rPr>
          <w:rStyle w:val="s0"/>
          <w:b w:val="0"/>
          <w:i w:val="0"/>
          <w:lang w:val="kk-KZ"/>
        </w:rPr>
        <w:t xml:space="preserve"> Ведет работу по оформлению деклараций на транзитные товары и состовляет отчеты по транзитным декларациям (отправке и прибытию).   </w:t>
      </w:r>
    </w:p>
    <w:p w14:paraId="09AC90E7" w14:textId="77777777" w:rsidR="00661C64" w:rsidRPr="00B375A6" w:rsidRDefault="00661C64" w:rsidP="00661C64">
      <w:pPr>
        <w:jc w:val="both"/>
        <w:rPr>
          <w:b w:val="0"/>
          <w:i w:val="0"/>
          <w:sz w:val="24"/>
          <w:lang w:val="kk-KZ"/>
        </w:rPr>
      </w:pPr>
      <w:r w:rsidRPr="00B6522B">
        <w:rPr>
          <w:i w:val="0"/>
          <w:sz w:val="24"/>
        </w:rPr>
        <w:t xml:space="preserve">         </w:t>
      </w:r>
      <w:r w:rsidRPr="00B375A6">
        <w:rPr>
          <w:i w:val="0"/>
          <w:sz w:val="24"/>
          <w:lang w:val="kk-KZ"/>
        </w:rPr>
        <w:t>Требования к участникам конкурса:</w:t>
      </w:r>
      <w:r w:rsidRPr="00B375A6">
        <w:rPr>
          <w:sz w:val="24"/>
          <w:lang w:val="kk-KZ"/>
        </w:rPr>
        <w:t xml:space="preserve"> </w:t>
      </w:r>
      <w:r w:rsidRPr="00B375A6">
        <w:rPr>
          <w:b w:val="0"/>
          <w:i w:val="0"/>
          <w:sz w:val="24"/>
        </w:rPr>
        <w:t>послевузовское или высшее образование</w:t>
      </w:r>
      <w:r w:rsidRPr="00B375A6">
        <w:rPr>
          <w:b w:val="0"/>
          <w:i w:val="0"/>
          <w:sz w:val="24"/>
          <w:lang w:val="kk-KZ"/>
        </w:rPr>
        <w:t>: с</w:t>
      </w:r>
      <w:r w:rsidRPr="00B375A6">
        <w:rPr>
          <w:b w:val="0"/>
          <w:i w:val="0"/>
          <w:color w:val="000000"/>
          <w:sz w:val="24"/>
        </w:rPr>
        <w:t>оциальные науки, экономика и бизнес</w:t>
      </w:r>
      <w:r w:rsidRPr="00B375A6">
        <w:rPr>
          <w:b w:val="0"/>
          <w:i w:val="0"/>
          <w:color w:val="000000"/>
          <w:sz w:val="24"/>
          <w:lang w:val="kk-KZ"/>
        </w:rPr>
        <w:t xml:space="preserve"> (экономика, мировая экономика, учет и аудит, финансы, </w:t>
      </w:r>
      <w:r w:rsidRPr="00B375A6">
        <w:rPr>
          <w:b w:val="0"/>
          <w:i w:val="0"/>
          <w:sz w:val="24"/>
        </w:rPr>
        <w:t>государственное и местное управление</w:t>
      </w:r>
      <w:r w:rsidRPr="00B375A6">
        <w:rPr>
          <w:b w:val="0"/>
          <w:i w:val="0"/>
          <w:sz w:val="24"/>
          <w:lang w:val="kk-KZ"/>
        </w:rPr>
        <w:t>,</w:t>
      </w:r>
      <w:r w:rsidRPr="00B375A6">
        <w:rPr>
          <w:b w:val="0"/>
          <w:i w:val="0"/>
          <w:color w:val="000000"/>
          <w:sz w:val="24"/>
          <w:lang w:val="kk-KZ"/>
        </w:rPr>
        <w:t xml:space="preserve"> </w:t>
      </w:r>
      <w:r w:rsidRPr="00B375A6">
        <w:rPr>
          <w:b w:val="0"/>
          <w:i w:val="0"/>
          <w:sz w:val="24"/>
          <w:lang w:val="kk-KZ"/>
        </w:rPr>
        <w:t>менеджмент), право (ю</w:t>
      </w:r>
      <w:r w:rsidRPr="00B375A6">
        <w:rPr>
          <w:b w:val="0"/>
          <w:i w:val="0"/>
          <w:sz w:val="24"/>
        </w:rPr>
        <w:t>риспруденция</w:t>
      </w:r>
      <w:r w:rsidRPr="00B375A6">
        <w:rPr>
          <w:b w:val="0"/>
          <w:i w:val="0"/>
          <w:sz w:val="24"/>
          <w:lang w:val="kk-KZ"/>
        </w:rPr>
        <w:t>,</w:t>
      </w:r>
      <w:r w:rsidRPr="00B375A6">
        <w:rPr>
          <w:b w:val="0"/>
          <w:i w:val="0"/>
          <w:color w:val="000000"/>
          <w:sz w:val="24"/>
          <w:lang w:val="kk-KZ"/>
        </w:rPr>
        <w:t xml:space="preserve"> м</w:t>
      </w:r>
      <w:r w:rsidRPr="00B375A6">
        <w:rPr>
          <w:b w:val="0"/>
          <w:i w:val="0"/>
          <w:sz w:val="24"/>
          <w:lang w:val="kk-KZ"/>
        </w:rPr>
        <w:t>еждународное право</w:t>
      </w:r>
      <w:r w:rsidRPr="00B375A6">
        <w:rPr>
          <w:b w:val="0"/>
          <w:i w:val="0"/>
          <w:color w:val="000000"/>
          <w:sz w:val="24"/>
          <w:lang w:val="kk-KZ"/>
        </w:rPr>
        <w:t xml:space="preserve">, </w:t>
      </w:r>
      <w:r w:rsidRPr="00B375A6">
        <w:rPr>
          <w:i w:val="0"/>
          <w:sz w:val="24"/>
          <w:lang w:val="kk-KZ"/>
        </w:rPr>
        <w:t xml:space="preserve"> </w:t>
      </w:r>
      <w:r w:rsidRPr="00B375A6">
        <w:rPr>
          <w:b w:val="0"/>
          <w:i w:val="0"/>
          <w:sz w:val="24"/>
          <w:lang w:val="kk-KZ"/>
        </w:rPr>
        <w:t>правоохранительная деятельность</w:t>
      </w:r>
      <w:r w:rsidRPr="00B375A6">
        <w:rPr>
          <w:b w:val="0"/>
          <w:i w:val="0"/>
          <w:color w:val="000000"/>
          <w:sz w:val="24"/>
          <w:lang w:val="kk-KZ"/>
        </w:rPr>
        <w:t>, таможенное дело</w:t>
      </w:r>
      <w:r w:rsidRPr="00B375A6">
        <w:rPr>
          <w:b w:val="0"/>
          <w:i w:val="0"/>
          <w:sz w:val="24"/>
          <w:lang w:val="kk-KZ"/>
        </w:rPr>
        <w:t>), т</w:t>
      </w:r>
      <w:r w:rsidRPr="00B375A6">
        <w:rPr>
          <w:b w:val="0"/>
          <w:i w:val="0"/>
          <w:color w:val="000000"/>
          <w:sz w:val="24"/>
        </w:rPr>
        <w:t>ехнические науки и технологии</w:t>
      </w:r>
      <w:r w:rsidRPr="00B375A6">
        <w:rPr>
          <w:b w:val="0"/>
          <w:i w:val="0"/>
          <w:sz w:val="24"/>
          <w:lang w:val="kk-KZ"/>
        </w:rPr>
        <w:t xml:space="preserve"> (и</w:t>
      </w:r>
      <w:r w:rsidRPr="00B375A6">
        <w:rPr>
          <w:b w:val="0"/>
          <w:i w:val="0"/>
          <w:sz w:val="24"/>
        </w:rPr>
        <w:t>нформационные системы</w:t>
      </w:r>
      <w:r w:rsidRPr="00B375A6">
        <w:rPr>
          <w:b w:val="0"/>
          <w:i w:val="0"/>
          <w:sz w:val="24"/>
          <w:lang w:val="kk-KZ"/>
        </w:rPr>
        <w:t>, а</w:t>
      </w:r>
      <w:r w:rsidRPr="00B375A6">
        <w:rPr>
          <w:b w:val="0"/>
          <w:i w:val="0"/>
          <w:color w:val="000000"/>
          <w:sz w:val="24"/>
          <w:lang w:val="kk-KZ"/>
        </w:rPr>
        <w:t>втоматизация и управление</w:t>
      </w:r>
      <w:r w:rsidRPr="00B375A6">
        <w:rPr>
          <w:b w:val="0"/>
          <w:i w:val="0"/>
          <w:sz w:val="24"/>
          <w:lang w:val="kk-KZ"/>
        </w:rPr>
        <w:t>, в</w:t>
      </w:r>
      <w:r w:rsidRPr="00B375A6">
        <w:rPr>
          <w:b w:val="0"/>
          <w:i w:val="0"/>
          <w:sz w:val="24"/>
        </w:rPr>
        <w:t>ычислительная техника и программное обеспечение</w:t>
      </w:r>
      <w:r w:rsidRPr="00B375A6">
        <w:rPr>
          <w:b w:val="0"/>
          <w:i w:val="0"/>
          <w:sz w:val="24"/>
          <w:lang w:val="kk-KZ"/>
        </w:rPr>
        <w:t>,</w:t>
      </w:r>
      <w:r w:rsidRPr="00B375A6">
        <w:rPr>
          <w:i w:val="0"/>
          <w:color w:val="FF0000"/>
          <w:sz w:val="24"/>
        </w:rPr>
        <w:t xml:space="preserve">  </w:t>
      </w:r>
      <w:r w:rsidRPr="00B375A6">
        <w:rPr>
          <w:b w:val="0"/>
          <w:i w:val="0"/>
          <w:color w:val="000000"/>
          <w:sz w:val="24"/>
          <w:lang w:val="kk-KZ"/>
        </w:rPr>
        <w:t>м</w:t>
      </w:r>
      <w:r w:rsidRPr="00B375A6">
        <w:rPr>
          <w:b w:val="0"/>
          <w:i w:val="0"/>
          <w:color w:val="000000"/>
          <w:sz w:val="24"/>
        </w:rPr>
        <w:t>атематическое и компьютерное моделирование</w:t>
      </w:r>
      <w:r w:rsidRPr="00B375A6">
        <w:rPr>
          <w:b w:val="0"/>
          <w:i w:val="0"/>
          <w:color w:val="000000"/>
          <w:sz w:val="24"/>
          <w:lang w:val="kk-KZ"/>
        </w:rPr>
        <w:t>, информатика, т</w:t>
      </w:r>
      <w:r w:rsidRPr="00B375A6">
        <w:rPr>
          <w:b w:val="0"/>
          <w:i w:val="0"/>
          <w:sz w:val="24"/>
        </w:rPr>
        <w:t>ранспорт, транспортная техника и технологии</w:t>
      </w:r>
      <w:r w:rsidRPr="00B375A6">
        <w:rPr>
          <w:b w:val="0"/>
          <w:i w:val="0"/>
          <w:sz w:val="24"/>
          <w:lang w:val="kk-KZ"/>
        </w:rPr>
        <w:t>), е</w:t>
      </w:r>
      <w:r w:rsidRPr="00B375A6">
        <w:rPr>
          <w:b w:val="0"/>
          <w:i w:val="0"/>
          <w:sz w:val="24"/>
        </w:rPr>
        <w:t>стественные науки</w:t>
      </w:r>
      <w:r w:rsidRPr="00B375A6">
        <w:rPr>
          <w:b w:val="0"/>
          <w:i w:val="0"/>
          <w:sz w:val="24"/>
          <w:lang w:val="kk-KZ"/>
        </w:rPr>
        <w:t xml:space="preserve"> (</w:t>
      </w:r>
      <w:r w:rsidRPr="00B375A6">
        <w:rPr>
          <w:b w:val="0"/>
          <w:i w:val="0"/>
          <w:color w:val="000000"/>
          <w:sz w:val="24"/>
          <w:lang w:val="kk-KZ"/>
        </w:rPr>
        <w:t>информатика),</w:t>
      </w:r>
      <w:r w:rsidRPr="00B375A6">
        <w:rPr>
          <w:b w:val="0"/>
          <w:i w:val="0"/>
          <w:sz w:val="24"/>
          <w:lang w:val="kk-KZ"/>
        </w:rPr>
        <w:t xml:space="preserve"> </w:t>
      </w:r>
      <w:r w:rsidRPr="00B375A6">
        <w:rPr>
          <w:b w:val="0"/>
          <w:i w:val="0"/>
          <w:color w:val="000000"/>
          <w:sz w:val="24"/>
          <w:lang w:val="kk-KZ"/>
        </w:rPr>
        <w:t>налоговое дело, у</w:t>
      </w:r>
      <w:r w:rsidRPr="00B375A6">
        <w:rPr>
          <w:b w:val="0"/>
          <w:i w:val="0"/>
          <w:color w:val="000000"/>
          <w:sz w:val="24"/>
        </w:rPr>
        <w:t>слуги</w:t>
      </w:r>
      <w:r w:rsidRPr="00B375A6">
        <w:rPr>
          <w:b w:val="0"/>
          <w:i w:val="0"/>
          <w:color w:val="000000"/>
          <w:sz w:val="24"/>
          <w:lang w:val="kk-KZ"/>
        </w:rPr>
        <w:t xml:space="preserve"> (о</w:t>
      </w:r>
      <w:r w:rsidRPr="00B375A6">
        <w:rPr>
          <w:b w:val="0"/>
          <w:i w:val="0"/>
          <w:sz w:val="24"/>
        </w:rPr>
        <w:t>рганизация перевозок, движения и эксплуатация транспорта</w:t>
      </w:r>
      <w:r w:rsidRPr="00B375A6">
        <w:rPr>
          <w:b w:val="0"/>
          <w:i w:val="0"/>
          <w:sz w:val="24"/>
          <w:lang w:val="kk-KZ"/>
        </w:rPr>
        <w:t>).</w:t>
      </w:r>
    </w:p>
    <w:p w14:paraId="6E760944" w14:textId="77777777" w:rsidR="00661C64" w:rsidRDefault="00661C64" w:rsidP="00661C64">
      <w:pPr>
        <w:pStyle w:val="aa"/>
        <w:ind w:left="0" w:firstLine="709"/>
        <w:jc w:val="both"/>
        <w:rPr>
          <w:b/>
          <w:sz w:val="24"/>
          <w:szCs w:val="24"/>
        </w:rPr>
      </w:pPr>
      <w:r w:rsidRPr="00B375A6">
        <w:rPr>
          <w:color w:val="000000"/>
          <w:sz w:val="24"/>
        </w:rPr>
        <w:t xml:space="preserve">Для  данной  категории </w:t>
      </w:r>
      <w:r>
        <w:rPr>
          <w:color w:val="000000"/>
          <w:sz w:val="24"/>
          <w:lang w:val="kk-KZ"/>
        </w:rPr>
        <w:t xml:space="preserve">лиц </w:t>
      </w:r>
      <w:r w:rsidRPr="00B375A6">
        <w:rPr>
          <w:color w:val="000000"/>
          <w:sz w:val="24"/>
        </w:rPr>
        <w:t xml:space="preserve">знание нормативных правовых актов согласно программе тестирования на знание законодательства Республики Казахстан, </w:t>
      </w:r>
      <w:r w:rsidRPr="00B375A6">
        <w:rPr>
          <w:sz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r w:rsidRPr="00661C64">
        <w:rPr>
          <w:b/>
          <w:sz w:val="24"/>
          <w:szCs w:val="24"/>
        </w:rPr>
        <w:t xml:space="preserve"> </w:t>
      </w:r>
    </w:p>
    <w:p w14:paraId="7B38D05E" w14:textId="245510E6" w:rsidR="00661C64" w:rsidRPr="00661C64" w:rsidRDefault="00661C64" w:rsidP="00661C64">
      <w:pPr>
        <w:pStyle w:val="aa"/>
        <w:ind w:left="0" w:firstLine="709"/>
        <w:jc w:val="both"/>
        <w:rPr>
          <w:b/>
          <w:sz w:val="24"/>
          <w:szCs w:val="24"/>
        </w:rPr>
      </w:pPr>
      <w:r>
        <w:rPr>
          <w:b/>
          <w:sz w:val="24"/>
          <w:szCs w:val="24"/>
          <w:lang w:val="kk-KZ"/>
        </w:rPr>
        <w:t>7</w:t>
      </w:r>
      <w:r w:rsidRPr="008A2A2F">
        <w:rPr>
          <w:b/>
          <w:sz w:val="24"/>
          <w:szCs w:val="24"/>
        </w:rPr>
        <w:t>.</w:t>
      </w:r>
      <w:r>
        <w:rPr>
          <w:b/>
          <w:sz w:val="24"/>
          <w:szCs w:val="24"/>
          <w:lang w:val="kk-KZ"/>
        </w:rPr>
        <w:t xml:space="preserve"> Ведущий</w:t>
      </w:r>
      <w:r w:rsidRPr="008A2A2F">
        <w:rPr>
          <w:b/>
          <w:sz w:val="24"/>
          <w:szCs w:val="24"/>
          <w:lang w:val="kk-KZ"/>
        </w:rPr>
        <w:t xml:space="preserve"> специалист </w:t>
      </w:r>
      <w:r>
        <w:rPr>
          <w:b/>
          <w:sz w:val="24"/>
          <w:szCs w:val="24"/>
          <w:lang w:val="kk-KZ"/>
        </w:rPr>
        <w:t xml:space="preserve">финансового </w:t>
      </w:r>
      <w:r w:rsidRPr="008A2A2F">
        <w:rPr>
          <w:b/>
          <w:sz w:val="24"/>
          <w:szCs w:val="24"/>
          <w:lang w:val="kk-KZ"/>
        </w:rPr>
        <w:t xml:space="preserve">отдела </w:t>
      </w:r>
      <w:r>
        <w:rPr>
          <w:b/>
          <w:sz w:val="24"/>
          <w:szCs w:val="24"/>
          <w:lang w:val="kk-KZ"/>
        </w:rPr>
        <w:t xml:space="preserve">Организационно-финансового Управления </w:t>
      </w:r>
      <w:r w:rsidRPr="008A2A2F">
        <w:rPr>
          <w:b/>
          <w:sz w:val="24"/>
          <w:szCs w:val="24"/>
          <w:lang w:val="kk-KZ"/>
        </w:rPr>
        <w:t>Департамента государственных доходов по Туркестанской области Комитета государственных доходов Министерства  финансов  Республики  Казахстан,</w:t>
      </w:r>
      <w:r w:rsidRPr="00E63F7D">
        <w:rPr>
          <w:sz w:val="28"/>
          <w:szCs w:val="28"/>
          <w:lang w:val="kk-KZ"/>
        </w:rPr>
        <w:t xml:space="preserve"> </w:t>
      </w:r>
      <w:r w:rsidRPr="00E63F7D">
        <w:rPr>
          <w:b/>
          <w:sz w:val="24"/>
          <w:szCs w:val="28"/>
          <w:lang w:val="kk-KZ"/>
        </w:rPr>
        <w:t xml:space="preserve">временно, на период отпуска по уходу за ребенком основного работника до </w:t>
      </w:r>
      <w:r>
        <w:rPr>
          <w:b/>
          <w:sz w:val="24"/>
          <w:szCs w:val="28"/>
          <w:lang w:val="kk-KZ"/>
        </w:rPr>
        <w:t>20.12.2022 года,</w:t>
      </w:r>
      <w:r w:rsidRPr="00E63F7D">
        <w:rPr>
          <w:b/>
          <w:sz w:val="22"/>
          <w:szCs w:val="24"/>
          <w:lang w:val="kk-KZ"/>
        </w:rPr>
        <w:t xml:space="preserve"> </w:t>
      </w:r>
      <w:r w:rsidRPr="008A2A2F">
        <w:rPr>
          <w:b/>
          <w:sz w:val="24"/>
          <w:szCs w:val="24"/>
        </w:rPr>
        <w:t>(</w:t>
      </w:r>
      <w:r w:rsidRPr="008A2A2F">
        <w:rPr>
          <w:b/>
          <w:sz w:val="24"/>
          <w:szCs w:val="24"/>
          <w:lang w:val="kk-KZ"/>
        </w:rPr>
        <w:t>категория С-О-</w:t>
      </w:r>
      <w:r>
        <w:rPr>
          <w:b/>
          <w:sz w:val="24"/>
          <w:szCs w:val="24"/>
          <w:lang w:val="kk-KZ"/>
        </w:rPr>
        <w:t>6</w:t>
      </w:r>
      <w:r w:rsidRPr="008A2A2F">
        <w:rPr>
          <w:b/>
          <w:sz w:val="24"/>
          <w:szCs w:val="24"/>
        </w:rPr>
        <w:t>)</w:t>
      </w:r>
      <w:r w:rsidRPr="008A2A2F">
        <w:rPr>
          <w:b/>
          <w:sz w:val="24"/>
          <w:szCs w:val="24"/>
          <w:lang w:val="kk-KZ"/>
        </w:rPr>
        <w:t>,  1 ед.</w:t>
      </w:r>
    </w:p>
    <w:p w14:paraId="4D9E9DA9" w14:textId="77777777" w:rsidR="00661C64" w:rsidRPr="00876B97" w:rsidRDefault="00661C64" w:rsidP="00661C64">
      <w:pPr>
        <w:pStyle w:val="aa"/>
        <w:ind w:left="0" w:firstLine="709"/>
        <w:jc w:val="both"/>
        <w:rPr>
          <w:bCs/>
          <w:sz w:val="32"/>
          <w:szCs w:val="24"/>
          <w:lang w:val="kk-KZ"/>
        </w:rPr>
      </w:pPr>
      <w:r w:rsidRPr="008A2A2F">
        <w:rPr>
          <w:sz w:val="24"/>
          <w:szCs w:val="24"/>
          <w:lang w:val="kk-KZ"/>
        </w:rPr>
        <w:t xml:space="preserve"> </w:t>
      </w:r>
      <w:r w:rsidRPr="008A2A2F">
        <w:rPr>
          <w:b/>
          <w:sz w:val="24"/>
          <w:szCs w:val="24"/>
          <w:lang w:val="kk-KZ"/>
        </w:rPr>
        <w:t>Функциональные обязанности:</w:t>
      </w:r>
      <w:r>
        <w:rPr>
          <w:sz w:val="24"/>
          <w:szCs w:val="24"/>
          <w:lang w:val="kk-KZ"/>
        </w:rPr>
        <w:t xml:space="preserve"> </w:t>
      </w:r>
      <w:r w:rsidRPr="00876B97">
        <w:rPr>
          <w:sz w:val="24"/>
        </w:rPr>
        <w:t xml:space="preserve">Рассмотрение жалоб, писем граждан и обращений государственных органов и других юридических лиц по вопросам, входящим в компетенцию отдела; составление банковских заявок и счетов к оплате; заключение и контроль за </w:t>
      </w:r>
      <w:r w:rsidRPr="00876B97">
        <w:rPr>
          <w:sz w:val="24"/>
        </w:rPr>
        <w:lastRenderedPageBreak/>
        <w:t>исполнением договоров без применения норм законодательства РК, ТРК договоров,уведомлений и т. д. (счет-фактура, накладная, акт завершения работ), расчеты с подрядчиками, поставщиками за оказанные услуги; составление актов сверки с ними; учет депозитных счетов Департамента; Регистрация бухгалтерских записей; контроль за правильностью и своевременностью осуществления расчетов с подрядчиками и поставщиками; составление и утверждение плана государственных закупок (далее-ГЗ) на основании утвержденной бюджетной заявки и плана финансирования; внесение изменений и дополнений в план ГЗ, утвержденный на основании приказа руководства; внесение на веб-портал ГЗ сведений, составляющих служебную информацию, относящуюся к государственным секретам в соответствии с законодательством РК или ограниченную к распространению в установленном Правительством РК, размещение годового плана; подача на веб-портал заявок и объявлений об осуществлении ГЗ; заключение контрактов с поставщиками, являющимися победителями в соответствии с решением по утверждению результатов ГЗ; учет заявок и рапортов подразделений Департамента; участие в составлении бюджетной заявки на соответствующий финансовый год; участие в организации и проведении государственных закупок товаров, услуг; контроль за исполнением плана ГЗ; ежемесячно предоставление в Комитет информации о выполненных контрактах; участие в развитии и обеспечении исполнения плана работы отдела; выполнение всех требований по защите служебной информации, ограниченной к распространению, неразглашению и хранению сведений, полученных при исполнении служебных обязанностей; выполнение иных обязательств, возложенных вышестоящими должностными лицами Департамента в пределах своей компетенции.</w:t>
      </w:r>
    </w:p>
    <w:p w14:paraId="59132B71" w14:textId="77777777" w:rsidR="00661C64" w:rsidRPr="008A2A2F" w:rsidRDefault="00661C64" w:rsidP="00661C64">
      <w:pPr>
        <w:ind w:firstLine="709"/>
        <w:jc w:val="both"/>
        <w:rPr>
          <w:b w:val="0"/>
          <w:i w:val="0"/>
          <w:color w:val="000000"/>
          <w:sz w:val="24"/>
          <w:szCs w:val="24"/>
          <w:lang w:val="kk-KZ"/>
        </w:rPr>
      </w:pPr>
      <w:r w:rsidRPr="008A2A2F">
        <w:rPr>
          <w:i w:val="0"/>
          <w:sz w:val="24"/>
          <w:szCs w:val="24"/>
          <w:lang w:val="kk-KZ"/>
        </w:rPr>
        <w:t>Требования к участникам конкурса:</w:t>
      </w:r>
      <w:r w:rsidRPr="008A2A2F">
        <w:rPr>
          <w:sz w:val="24"/>
          <w:szCs w:val="24"/>
          <w:lang w:val="kk-KZ"/>
        </w:rPr>
        <w:t xml:space="preserve"> </w:t>
      </w:r>
      <w:r w:rsidRPr="008A2A2F">
        <w:rPr>
          <w:b w:val="0"/>
          <w:i w:val="0"/>
          <w:sz w:val="24"/>
          <w:szCs w:val="24"/>
        </w:rPr>
        <w:t>послевузовское или высшее образование</w:t>
      </w:r>
      <w:r w:rsidRPr="008A2A2F">
        <w:rPr>
          <w:b w:val="0"/>
          <w:i w:val="0"/>
          <w:sz w:val="24"/>
          <w:szCs w:val="24"/>
          <w:lang w:val="kk-KZ"/>
        </w:rPr>
        <w:t>: с</w:t>
      </w:r>
      <w:r w:rsidRPr="008A2A2F">
        <w:rPr>
          <w:b w:val="0"/>
          <w:i w:val="0"/>
          <w:color w:val="000000"/>
          <w:sz w:val="24"/>
          <w:szCs w:val="24"/>
        </w:rPr>
        <w:t>оциальные науки, экономика и бизнес</w:t>
      </w:r>
      <w:r w:rsidRPr="008A2A2F">
        <w:rPr>
          <w:b w:val="0"/>
          <w:i w:val="0"/>
          <w:color w:val="000000"/>
          <w:sz w:val="24"/>
          <w:szCs w:val="24"/>
          <w:lang w:val="kk-KZ"/>
        </w:rPr>
        <w:t xml:space="preserve"> (экономика, мировая экономика, учет и аудит, финансы, </w:t>
      </w:r>
      <w:r w:rsidRPr="008A2A2F">
        <w:rPr>
          <w:b w:val="0"/>
          <w:i w:val="0"/>
          <w:sz w:val="24"/>
          <w:szCs w:val="24"/>
        </w:rPr>
        <w:t>государственное и местное управление</w:t>
      </w:r>
      <w:r w:rsidRPr="008A2A2F">
        <w:rPr>
          <w:b w:val="0"/>
          <w:i w:val="0"/>
          <w:sz w:val="24"/>
          <w:szCs w:val="24"/>
          <w:lang w:val="kk-KZ"/>
        </w:rPr>
        <w:t>,</w:t>
      </w:r>
      <w:r w:rsidRPr="008A2A2F">
        <w:rPr>
          <w:b w:val="0"/>
          <w:i w:val="0"/>
          <w:color w:val="000000"/>
          <w:sz w:val="24"/>
          <w:szCs w:val="24"/>
          <w:lang w:val="kk-KZ"/>
        </w:rPr>
        <w:t xml:space="preserve"> </w:t>
      </w:r>
      <w:r w:rsidRPr="008A2A2F">
        <w:rPr>
          <w:b w:val="0"/>
          <w:i w:val="0"/>
          <w:sz w:val="24"/>
          <w:szCs w:val="24"/>
          <w:lang w:val="kk-KZ"/>
        </w:rPr>
        <w:t>менеджмент), право (ю</w:t>
      </w:r>
      <w:r w:rsidRPr="008A2A2F">
        <w:rPr>
          <w:b w:val="0"/>
          <w:i w:val="0"/>
          <w:sz w:val="24"/>
          <w:szCs w:val="24"/>
        </w:rPr>
        <w:t>риспруденция</w:t>
      </w:r>
      <w:r w:rsidRPr="008A2A2F">
        <w:rPr>
          <w:b w:val="0"/>
          <w:i w:val="0"/>
          <w:sz w:val="24"/>
          <w:szCs w:val="24"/>
          <w:lang w:val="kk-KZ"/>
        </w:rPr>
        <w:t>,</w:t>
      </w:r>
      <w:r w:rsidRPr="008A2A2F">
        <w:rPr>
          <w:b w:val="0"/>
          <w:i w:val="0"/>
          <w:color w:val="000000"/>
          <w:sz w:val="24"/>
          <w:szCs w:val="24"/>
          <w:lang w:val="kk-KZ"/>
        </w:rPr>
        <w:t xml:space="preserve"> м</w:t>
      </w:r>
      <w:r w:rsidRPr="008A2A2F">
        <w:rPr>
          <w:b w:val="0"/>
          <w:i w:val="0"/>
          <w:sz w:val="24"/>
          <w:szCs w:val="24"/>
          <w:lang w:val="kk-KZ"/>
        </w:rPr>
        <w:t>еждународное право</w:t>
      </w:r>
      <w:r w:rsidRPr="008A2A2F">
        <w:rPr>
          <w:b w:val="0"/>
          <w:i w:val="0"/>
          <w:color w:val="000000"/>
          <w:sz w:val="24"/>
          <w:szCs w:val="24"/>
          <w:lang w:val="kk-KZ"/>
        </w:rPr>
        <w:t xml:space="preserve">, </w:t>
      </w:r>
      <w:r w:rsidRPr="008A2A2F">
        <w:rPr>
          <w:i w:val="0"/>
          <w:sz w:val="24"/>
          <w:szCs w:val="24"/>
          <w:lang w:val="kk-KZ"/>
        </w:rPr>
        <w:t xml:space="preserve"> </w:t>
      </w:r>
      <w:r w:rsidRPr="008A2A2F">
        <w:rPr>
          <w:b w:val="0"/>
          <w:i w:val="0"/>
          <w:sz w:val="24"/>
          <w:szCs w:val="24"/>
          <w:lang w:val="kk-KZ"/>
        </w:rPr>
        <w:t>правоохранительная деятельность</w:t>
      </w:r>
      <w:r w:rsidRPr="008A2A2F">
        <w:rPr>
          <w:b w:val="0"/>
          <w:i w:val="0"/>
          <w:color w:val="000000"/>
          <w:sz w:val="24"/>
          <w:szCs w:val="24"/>
          <w:lang w:val="kk-KZ"/>
        </w:rPr>
        <w:t>, таможенное дело</w:t>
      </w:r>
      <w:r w:rsidRPr="008A2A2F">
        <w:rPr>
          <w:b w:val="0"/>
          <w:i w:val="0"/>
          <w:sz w:val="24"/>
          <w:szCs w:val="24"/>
          <w:lang w:val="kk-KZ"/>
        </w:rPr>
        <w:t>), т</w:t>
      </w:r>
      <w:r w:rsidRPr="008A2A2F">
        <w:rPr>
          <w:b w:val="0"/>
          <w:i w:val="0"/>
          <w:color w:val="000000"/>
          <w:sz w:val="24"/>
          <w:szCs w:val="24"/>
        </w:rPr>
        <w:t>ехнические науки и технологии</w:t>
      </w:r>
      <w:r w:rsidRPr="008A2A2F">
        <w:rPr>
          <w:b w:val="0"/>
          <w:i w:val="0"/>
          <w:sz w:val="24"/>
          <w:szCs w:val="24"/>
          <w:lang w:val="kk-KZ"/>
        </w:rPr>
        <w:t xml:space="preserve"> (и</w:t>
      </w:r>
      <w:r w:rsidRPr="008A2A2F">
        <w:rPr>
          <w:b w:val="0"/>
          <w:i w:val="0"/>
          <w:sz w:val="24"/>
          <w:szCs w:val="24"/>
        </w:rPr>
        <w:t>нформационные системы</w:t>
      </w:r>
      <w:r w:rsidRPr="008A2A2F">
        <w:rPr>
          <w:b w:val="0"/>
          <w:i w:val="0"/>
          <w:sz w:val="24"/>
          <w:szCs w:val="24"/>
          <w:lang w:val="kk-KZ"/>
        </w:rPr>
        <w:t>, а</w:t>
      </w:r>
      <w:r w:rsidRPr="008A2A2F">
        <w:rPr>
          <w:b w:val="0"/>
          <w:i w:val="0"/>
          <w:color w:val="000000"/>
          <w:sz w:val="24"/>
          <w:szCs w:val="24"/>
          <w:lang w:val="kk-KZ"/>
        </w:rPr>
        <w:t>втоматизация и управление</w:t>
      </w:r>
      <w:r w:rsidRPr="008A2A2F">
        <w:rPr>
          <w:b w:val="0"/>
          <w:i w:val="0"/>
          <w:sz w:val="24"/>
          <w:szCs w:val="24"/>
          <w:lang w:val="kk-KZ"/>
        </w:rPr>
        <w:t>, в</w:t>
      </w:r>
      <w:r w:rsidRPr="008A2A2F">
        <w:rPr>
          <w:b w:val="0"/>
          <w:i w:val="0"/>
          <w:sz w:val="24"/>
          <w:szCs w:val="24"/>
        </w:rPr>
        <w:t>ычислительная техника и программное обеспечение</w:t>
      </w:r>
      <w:r w:rsidRPr="008A2A2F">
        <w:rPr>
          <w:b w:val="0"/>
          <w:i w:val="0"/>
          <w:sz w:val="24"/>
          <w:szCs w:val="24"/>
          <w:lang w:val="kk-KZ"/>
        </w:rPr>
        <w:t>,</w:t>
      </w:r>
      <w:r w:rsidRPr="008A2A2F">
        <w:rPr>
          <w:i w:val="0"/>
          <w:color w:val="FF0000"/>
          <w:sz w:val="24"/>
          <w:szCs w:val="24"/>
        </w:rPr>
        <w:t xml:space="preserve">  </w:t>
      </w:r>
      <w:r w:rsidRPr="008A2A2F">
        <w:rPr>
          <w:b w:val="0"/>
          <w:i w:val="0"/>
          <w:color w:val="000000"/>
          <w:sz w:val="24"/>
          <w:szCs w:val="24"/>
          <w:lang w:val="kk-KZ"/>
        </w:rPr>
        <w:t>м</w:t>
      </w:r>
      <w:r w:rsidRPr="008A2A2F">
        <w:rPr>
          <w:b w:val="0"/>
          <w:i w:val="0"/>
          <w:color w:val="000000"/>
          <w:sz w:val="24"/>
          <w:szCs w:val="24"/>
        </w:rPr>
        <w:t>атематическое и компьютерное моделирование</w:t>
      </w:r>
      <w:r>
        <w:rPr>
          <w:b w:val="0"/>
          <w:i w:val="0"/>
          <w:color w:val="000000"/>
          <w:sz w:val="24"/>
          <w:szCs w:val="24"/>
          <w:lang w:val="kk-KZ"/>
        </w:rPr>
        <w:t>, информатика</w:t>
      </w:r>
      <w:r w:rsidRPr="008A2A2F">
        <w:rPr>
          <w:b w:val="0"/>
          <w:i w:val="0"/>
          <w:sz w:val="24"/>
          <w:szCs w:val="24"/>
          <w:lang w:val="kk-KZ"/>
        </w:rPr>
        <w:t>), е</w:t>
      </w:r>
      <w:r w:rsidRPr="008A2A2F">
        <w:rPr>
          <w:b w:val="0"/>
          <w:i w:val="0"/>
          <w:sz w:val="24"/>
          <w:szCs w:val="24"/>
        </w:rPr>
        <w:t>стественные науки</w:t>
      </w:r>
      <w:r w:rsidRPr="008A2A2F">
        <w:rPr>
          <w:b w:val="0"/>
          <w:i w:val="0"/>
          <w:sz w:val="24"/>
          <w:szCs w:val="24"/>
          <w:lang w:val="kk-KZ"/>
        </w:rPr>
        <w:t xml:space="preserve"> (</w:t>
      </w:r>
      <w:r w:rsidRPr="008A2A2F">
        <w:rPr>
          <w:b w:val="0"/>
          <w:i w:val="0"/>
          <w:color w:val="000000"/>
          <w:sz w:val="24"/>
          <w:szCs w:val="24"/>
          <w:lang w:val="kk-KZ"/>
        </w:rPr>
        <w:t>информатика),</w:t>
      </w:r>
      <w:r w:rsidRPr="008A2A2F">
        <w:rPr>
          <w:b w:val="0"/>
          <w:i w:val="0"/>
          <w:sz w:val="24"/>
          <w:szCs w:val="24"/>
          <w:lang w:val="kk-KZ"/>
        </w:rPr>
        <w:t xml:space="preserve"> </w:t>
      </w:r>
      <w:r w:rsidRPr="008A2A2F">
        <w:rPr>
          <w:b w:val="0"/>
          <w:i w:val="0"/>
          <w:color w:val="000000"/>
          <w:sz w:val="24"/>
          <w:szCs w:val="24"/>
          <w:lang w:val="kk-KZ"/>
        </w:rPr>
        <w:t>налоговое дело.</w:t>
      </w:r>
    </w:p>
    <w:p w14:paraId="69DA2728" w14:textId="4F768017" w:rsidR="00661C64" w:rsidRDefault="00661C64" w:rsidP="00661C64">
      <w:pPr>
        <w:pStyle w:val="aa"/>
        <w:ind w:left="0" w:firstLine="709"/>
        <w:jc w:val="both"/>
        <w:rPr>
          <w:sz w:val="24"/>
        </w:rPr>
      </w:pPr>
      <w:r w:rsidRPr="008A2A2F">
        <w:rPr>
          <w:color w:val="000000"/>
          <w:sz w:val="24"/>
        </w:rPr>
        <w:t>Для  данной  категории</w:t>
      </w:r>
      <w:r>
        <w:rPr>
          <w:color w:val="000000"/>
          <w:sz w:val="24"/>
          <w:lang w:val="kk-KZ"/>
        </w:rPr>
        <w:t xml:space="preserve"> лиц</w:t>
      </w:r>
      <w:r w:rsidRPr="008A2A2F">
        <w:rPr>
          <w:color w:val="000000"/>
          <w:sz w:val="24"/>
        </w:rPr>
        <w:t xml:space="preserve"> знание нормативных правовых актов согласно программе тестирования на знание законодательства Республики Казахстан, </w:t>
      </w:r>
      <w:r w:rsidRPr="008A2A2F">
        <w:rPr>
          <w:sz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0F932A02" w14:textId="478F1A60" w:rsidR="008E620C" w:rsidRPr="00126EF8" w:rsidRDefault="008E620C" w:rsidP="008E620C">
      <w:pPr>
        <w:tabs>
          <w:tab w:val="left" w:pos="9639"/>
        </w:tabs>
        <w:jc w:val="both"/>
        <w:rPr>
          <w:i w:val="0"/>
          <w:sz w:val="24"/>
          <w:szCs w:val="24"/>
          <w:lang w:val="kk-KZ"/>
        </w:rPr>
      </w:pPr>
      <w:r>
        <w:rPr>
          <w:bCs w:val="0"/>
          <w:i w:val="0"/>
          <w:iCs w:val="0"/>
          <w:sz w:val="24"/>
          <w:szCs w:val="24"/>
          <w:lang w:val="kk-KZ"/>
        </w:rPr>
        <w:t xml:space="preserve">         8</w:t>
      </w:r>
      <w:r w:rsidRPr="005E1BFF">
        <w:rPr>
          <w:bCs w:val="0"/>
          <w:i w:val="0"/>
          <w:iCs w:val="0"/>
          <w:sz w:val="24"/>
          <w:szCs w:val="24"/>
          <w:lang w:val="kk-KZ"/>
        </w:rPr>
        <w:t xml:space="preserve">. </w:t>
      </w:r>
      <w:r>
        <w:rPr>
          <w:bCs w:val="0"/>
          <w:i w:val="0"/>
          <w:iCs w:val="0"/>
          <w:sz w:val="24"/>
          <w:szCs w:val="24"/>
          <w:lang w:val="kk-KZ"/>
        </w:rPr>
        <w:t>Ведущий</w:t>
      </w:r>
      <w:r w:rsidRPr="005E1BFF">
        <w:rPr>
          <w:bCs w:val="0"/>
          <w:i w:val="0"/>
          <w:iCs w:val="0"/>
          <w:sz w:val="24"/>
          <w:szCs w:val="24"/>
          <w:lang w:val="kk-KZ"/>
        </w:rPr>
        <w:t xml:space="preserve"> специалист отдела таможенного контроля Управления</w:t>
      </w:r>
      <w:r>
        <w:rPr>
          <w:bCs w:val="0"/>
          <w:i w:val="0"/>
          <w:iCs w:val="0"/>
          <w:sz w:val="24"/>
          <w:szCs w:val="24"/>
          <w:lang w:val="kk-KZ"/>
        </w:rPr>
        <w:t xml:space="preserve">  таможенного администрирования </w:t>
      </w:r>
      <w:r w:rsidRPr="005E1BFF">
        <w:rPr>
          <w:bCs w:val="0"/>
          <w:i w:val="0"/>
          <w:iCs w:val="0"/>
          <w:sz w:val="24"/>
          <w:szCs w:val="24"/>
          <w:lang w:val="kk-KZ"/>
        </w:rPr>
        <w:t xml:space="preserve">Департамента государственных доходов по Туркестанской области Комитета государственных доходов Министерства  финансов  Республики  Казахстан,  </w:t>
      </w:r>
      <w:r w:rsidRPr="005E1BFF">
        <w:rPr>
          <w:i w:val="0"/>
          <w:sz w:val="24"/>
          <w:szCs w:val="24"/>
          <w:lang w:val="kk-KZ"/>
        </w:rPr>
        <w:t xml:space="preserve">временно на период отпуска по уходу за ребенком основного работника до </w:t>
      </w:r>
      <w:r>
        <w:rPr>
          <w:i w:val="0"/>
          <w:sz w:val="24"/>
          <w:szCs w:val="24"/>
          <w:lang w:val="kk-KZ"/>
        </w:rPr>
        <w:t>31.07.2021</w:t>
      </w:r>
      <w:r w:rsidRPr="005E1BFF">
        <w:rPr>
          <w:i w:val="0"/>
          <w:sz w:val="24"/>
          <w:szCs w:val="24"/>
          <w:lang w:val="kk-KZ"/>
        </w:rPr>
        <w:t xml:space="preserve"> года,</w:t>
      </w:r>
      <w:r w:rsidR="009E63BD" w:rsidRPr="009E63BD">
        <w:rPr>
          <w:bCs w:val="0"/>
          <w:i w:val="0"/>
          <w:iCs w:val="0"/>
          <w:sz w:val="24"/>
          <w:szCs w:val="24"/>
        </w:rPr>
        <w:t xml:space="preserve"> </w:t>
      </w:r>
      <w:r w:rsidR="009E63BD" w:rsidRPr="005E1BFF">
        <w:rPr>
          <w:bCs w:val="0"/>
          <w:i w:val="0"/>
          <w:iCs w:val="0"/>
          <w:sz w:val="24"/>
          <w:szCs w:val="24"/>
        </w:rPr>
        <w:t>(</w:t>
      </w:r>
      <w:r w:rsidR="009E63BD">
        <w:rPr>
          <w:bCs w:val="0"/>
          <w:i w:val="0"/>
          <w:iCs w:val="0"/>
          <w:sz w:val="24"/>
          <w:szCs w:val="24"/>
          <w:lang w:val="kk-KZ"/>
        </w:rPr>
        <w:t>категория С-О-6</w:t>
      </w:r>
      <w:r w:rsidR="009E63BD" w:rsidRPr="005E1BFF">
        <w:rPr>
          <w:bCs w:val="0"/>
          <w:i w:val="0"/>
          <w:iCs w:val="0"/>
          <w:sz w:val="24"/>
          <w:szCs w:val="24"/>
        </w:rPr>
        <w:t>)</w:t>
      </w:r>
      <w:r w:rsidR="009E63BD" w:rsidRPr="005E1BFF">
        <w:rPr>
          <w:bCs w:val="0"/>
          <w:i w:val="0"/>
          <w:iCs w:val="0"/>
          <w:sz w:val="24"/>
          <w:szCs w:val="24"/>
          <w:lang w:val="kk-KZ"/>
        </w:rPr>
        <w:t>,</w:t>
      </w:r>
      <w:r w:rsidR="009E63BD" w:rsidRPr="005E1BFF">
        <w:rPr>
          <w:sz w:val="24"/>
          <w:szCs w:val="24"/>
          <w:lang w:val="kk-KZ"/>
        </w:rPr>
        <w:t xml:space="preserve">  </w:t>
      </w:r>
      <w:r w:rsidRPr="005E1BFF">
        <w:rPr>
          <w:i w:val="0"/>
          <w:sz w:val="24"/>
          <w:szCs w:val="24"/>
          <w:lang w:val="kk-KZ"/>
        </w:rPr>
        <w:t xml:space="preserve"> 1 ед.</w:t>
      </w:r>
    </w:p>
    <w:p w14:paraId="1BBF4BCC" w14:textId="77777777" w:rsidR="008E620C" w:rsidRPr="007437E0" w:rsidRDefault="008E620C" w:rsidP="008E620C">
      <w:pPr>
        <w:pStyle w:val="aa"/>
        <w:ind w:left="0" w:firstLine="709"/>
        <w:jc w:val="both"/>
        <w:rPr>
          <w:bCs/>
          <w:sz w:val="32"/>
          <w:szCs w:val="32"/>
          <w:lang w:val="kk-KZ"/>
        </w:rPr>
      </w:pPr>
      <w:r w:rsidRPr="00126EF8">
        <w:rPr>
          <w:sz w:val="24"/>
          <w:szCs w:val="24"/>
          <w:lang w:val="kk-KZ"/>
        </w:rPr>
        <w:t xml:space="preserve"> </w:t>
      </w:r>
      <w:r w:rsidRPr="00126EF8">
        <w:rPr>
          <w:b/>
          <w:sz w:val="24"/>
          <w:szCs w:val="24"/>
          <w:lang w:val="kk-KZ"/>
        </w:rPr>
        <w:t>Функциональные обязанности:</w:t>
      </w:r>
      <w:r w:rsidRPr="00126EF8">
        <w:rPr>
          <w:sz w:val="24"/>
          <w:szCs w:val="24"/>
          <w:lang w:val="kk-KZ"/>
        </w:rPr>
        <w:t xml:space="preserve"> </w:t>
      </w:r>
      <w:r w:rsidRPr="007437E0">
        <w:rPr>
          <w:color w:val="151515"/>
          <w:sz w:val="24"/>
          <w:szCs w:val="24"/>
          <w:shd w:val="clear" w:color="auto" w:fill="FFFFFF"/>
        </w:rPr>
        <w:t xml:space="preserve">Оказывает практическую и методическую помощь таможенным органам в рамках деятельности отдела по вопросам организации таможенного контроля и таможенной очистки и проведения таможенной очистки товаров и транспортных средств, перемещаемых через таможенную границу Республики Казахстан; проводит консультативную и информационно-разъяснительную работу по вопросам осуществления таможенных операций, входящим в компетенцию отдела, таможенного декларирования, таможенной очистки и выпуска товаров, применения таможенных процедур на товары и другие вопросы; Проводит мониторинг и анализ соблюдения законодательства при таможенной очистке, проводит работу с получением копий таможенных документов из базы данных с применением условий таможенных процедур, а также информационных технологий; организует работу и контролирует правильность применения порядка </w:t>
      </w:r>
      <w:r w:rsidRPr="007437E0">
        <w:rPr>
          <w:color w:val="151515"/>
          <w:sz w:val="24"/>
          <w:szCs w:val="24"/>
          <w:shd w:val="clear" w:color="auto" w:fill="FFFFFF"/>
        </w:rPr>
        <w:lastRenderedPageBreak/>
        <w:t>таможенного декларирования и проведения таможенной очистки товаров и времени выпуска товаров, а также в зависимости от особенностей декларирования при временном таможенном декларировании, предварительном таможенном декларировании и периодическом таможенном декларировании; Контролирует порядок внесения дополнений и изменений в декларации на товары (корректировка деклараций на товары) до выпуска товаров; организует работу и контролирует порядок выпуска товаров до подачи таможенной декларации; организует работу по соблюдению условий помещения товаров под таможенные процедуры; Организует и участвует в семинарах (тренингах), обучающих сотрудников таможенных постов по вопросам таможенной очистки и выпуска товаров, применения и контроля таможенных процедур к товарам, таможенного декларирования и других вопросов, входящих в обязанности отдела. Контролирует фактическое местонахождение и целевое использование товаров, находящихся под таможенным контролем, действия, содержащиеся в таможенных процедурах, помещаемых под таможенные процедуры.Организует и принимает участие в семинарах по контролю за таможенными процедурами, в компетенцию которых входит должностные лица отдела таможенного оформления и таможенного декларирования товаров и таможенных операций в отношении таможенного оформления. Рассматривает обращения, заявления и жалобы граждан по вопросам, входящим в компетенцию отдела; Обеспечивает своевременное и объективное рассмотрение жалоб на решения, неправомерные действия и бездействие должностных лиц Департамента по вопросам, входящим в компетенцию отдела;обеспечивает исполнение в установленном порядке и в сроки приказов и поручений руководителя комитета, Департамента, управления, отдела;осуществляет контроль за фактическим выездом с таможенной территории Таможенного союза товаров и транспортных средств, оформленных таможенными органами Российской Федерации и Республики Беларусь по процедуре экспорта; Подготовка ответов на запросы от таможенных органов Российской Федерации, Республики Беларуси о фактическом перемещении товаров с таможенной территории Таможенного союза. Подготовка ответов на запросы о фактическом происхождении экспортных товаров от участников ВЭД; Взаимодействует с государственными органами, ведомствами, международными и иными организациями в сфере таможенного дела по вопросам, входящим в компетенцию отдела, в соответствии с законодательством Республики Казахстан;защищает права и интересы участников внешнеэкономической и иной деятельности в сфере таможенного дела.</w:t>
      </w:r>
    </w:p>
    <w:p w14:paraId="14CB8603" w14:textId="77777777" w:rsidR="008E620C" w:rsidRPr="00126EF8" w:rsidRDefault="008E620C" w:rsidP="008E620C">
      <w:pPr>
        <w:ind w:firstLine="709"/>
        <w:jc w:val="both"/>
        <w:rPr>
          <w:b w:val="0"/>
          <w:i w:val="0"/>
          <w:color w:val="000000"/>
          <w:sz w:val="24"/>
          <w:szCs w:val="24"/>
          <w:lang w:val="kk-KZ"/>
        </w:rPr>
      </w:pPr>
      <w:r w:rsidRPr="00126EF8">
        <w:rPr>
          <w:i w:val="0"/>
          <w:sz w:val="24"/>
          <w:szCs w:val="24"/>
          <w:lang w:val="kk-KZ"/>
        </w:rPr>
        <w:t>Требования к участникам конкурса:</w:t>
      </w:r>
      <w:r w:rsidRPr="00126EF8">
        <w:rPr>
          <w:sz w:val="24"/>
          <w:szCs w:val="24"/>
          <w:lang w:val="kk-KZ"/>
        </w:rPr>
        <w:t xml:space="preserve"> </w:t>
      </w:r>
      <w:r w:rsidRPr="00126EF8">
        <w:rPr>
          <w:b w:val="0"/>
          <w:i w:val="0"/>
          <w:sz w:val="24"/>
          <w:szCs w:val="24"/>
        </w:rPr>
        <w:t>послевузовское или высшее образование</w:t>
      </w:r>
      <w:r w:rsidRPr="00126EF8">
        <w:rPr>
          <w:b w:val="0"/>
          <w:i w:val="0"/>
          <w:sz w:val="24"/>
          <w:szCs w:val="24"/>
          <w:lang w:val="kk-KZ"/>
        </w:rPr>
        <w:t>: с</w:t>
      </w:r>
      <w:r w:rsidRPr="00126EF8">
        <w:rPr>
          <w:b w:val="0"/>
          <w:i w:val="0"/>
          <w:color w:val="000000"/>
          <w:sz w:val="24"/>
          <w:szCs w:val="24"/>
        </w:rPr>
        <w:t>оциальные науки, экономика и бизнес</w:t>
      </w:r>
      <w:r w:rsidRPr="00126EF8">
        <w:rPr>
          <w:b w:val="0"/>
          <w:i w:val="0"/>
          <w:color w:val="000000"/>
          <w:sz w:val="24"/>
          <w:szCs w:val="24"/>
          <w:lang w:val="kk-KZ"/>
        </w:rPr>
        <w:t xml:space="preserve"> (экономика, мировая экономика, учет и аудит, финансы, </w:t>
      </w:r>
      <w:r w:rsidRPr="00126EF8">
        <w:rPr>
          <w:b w:val="0"/>
          <w:i w:val="0"/>
          <w:sz w:val="24"/>
          <w:szCs w:val="24"/>
        </w:rPr>
        <w:t>государственное и местное управление</w:t>
      </w:r>
      <w:r w:rsidRPr="00126EF8">
        <w:rPr>
          <w:b w:val="0"/>
          <w:i w:val="0"/>
          <w:sz w:val="24"/>
          <w:szCs w:val="24"/>
          <w:lang w:val="kk-KZ"/>
        </w:rPr>
        <w:t>,</w:t>
      </w:r>
      <w:r w:rsidRPr="00126EF8">
        <w:rPr>
          <w:b w:val="0"/>
          <w:i w:val="0"/>
          <w:color w:val="000000"/>
          <w:sz w:val="24"/>
          <w:szCs w:val="24"/>
          <w:lang w:val="kk-KZ"/>
        </w:rPr>
        <w:t xml:space="preserve"> </w:t>
      </w:r>
      <w:r w:rsidRPr="00126EF8">
        <w:rPr>
          <w:b w:val="0"/>
          <w:i w:val="0"/>
          <w:sz w:val="24"/>
          <w:szCs w:val="24"/>
          <w:lang w:val="kk-KZ"/>
        </w:rPr>
        <w:t>менеджмент), право (ю</w:t>
      </w:r>
      <w:r w:rsidRPr="00126EF8">
        <w:rPr>
          <w:b w:val="0"/>
          <w:i w:val="0"/>
          <w:sz w:val="24"/>
          <w:szCs w:val="24"/>
        </w:rPr>
        <w:t>риспруденция</w:t>
      </w:r>
      <w:r w:rsidRPr="00126EF8">
        <w:rPr>
          <w:b w:val="0"/>
          <w:i w:val="0"/>
          <w:sz w:val="24"/>
          <w:szCs w:val="24"/>
          <w:lang w:val="kk-KZ"/>
        </w:rPr>
        <w:t>,</w:t>
      </w:r>
      <w:r w:rsidRPr="00126EF8">
        <w:rPr>
          <w:b w:val="0"/>
          <w:i w:val="0"/>
          <w:color w:val="000000"/>
          <w:sz w:val="24"/>
          <w:szCs w:val="24"/>
          <w:lang w:val="kk-KZ"/>
        </w:rPr>
        <w:t xml:space="preserve"> м</w:t>
      </w:r>
      <w:r w:rsidRPr="00126EF8">
        <w:rPr>
          <w:b w:val="0"/>
          <w:i w:val="0"/>
          <w:sz w:val="24"/>
          <w:szCs w:val="24"/>
          <w:lang w:val="kk-KZ"/>
        </w:rPr>
        <w:t>еждународное право</w:t>
      </w:r>
      <w:r w:rsidRPr="00126EF8">
        <w:rPr>
          <w:b w:val="0"/>
          <w:i w:val="0"/>
          <w:color w:val="000000"/>
          <w:sz w:val="24"/>
          <w:szCs w:val="24"/>
          <w:lang w:val="kk-KZ"/>
        </w:rPr>
        <w:t xml:space="preserve">, </w:t>
      </w:r>
      <w:r w:rsidRPr="00126EF8">
        <w:rPr>
          <w:i w:val="0"/>
          <w:sz w:val="24"/>
          <w:szCs w:val="24"/>
          <w:lang w:val="kk-KZ"/>
        </w:rPr>
        <w:t xml:space="preserve"> </w:t>
      </w:r>
      <w:r w:rsidRPr="00126EF8">
        <w:rPr>
          <w:b w:val="0"/>
          <w:i w:val="0"/>
          <w:sz w:val="24"/>
          <w:szCs w:val="24"/>
          <w:lang w:val="kk-KZ"/>
        </w:rPr>
        <w:t>правоохранительная деятельность</w:t>
      </w:r>
      <w:r w:rsidRPr="00126EF8">
        <w:rPr>
          <w:b w:val="0"/>
          <w:i w:val="0"/>
          <w:color w:val="000000"/>
          <w:sz w:val="24"/>
          <w:szCs w:val="24"/>
          <w:lang w:val="kk-KZ"/>
        </w:rPr>
        <w:t>, таможенное дело</w:t>
      </w:r>
      <w:r w:rsidRPr="00126EF8">
        <w:rPr>
          <w:b w:val="0"/>
          <w:i w:val="0"/>
          <w:sz w:val="24"/>
          <w:szCs w:val="24"/>
          <w:lang w:val="kk-KZ"/>
        </w:rPr>
        <w:t>), т</w:t>
      </w:r>
      <w:r w:rsidRPr="00126EF8">
        <w:rPr>
          <w:b w:val="0"/>
          <w:i w:val="0"/>
          <w:color w:val="000000"/>
          <w:sz w:val="24"/>
          <w:szCs w:val="24"/>
        </w:rPr>
        <w:t>ехнические науки и технологии</w:t>
      </w:r>
      <w:r w:rsidRPr="00126EF8">
        <w:rPr>
          <w:b w:val="0"/>
          <w:i w:val="0"/>
          <w:sz w:val="24"/>
          <w:szCs w:val="24"/>
          <w:lang w:val="kk-KZ"/>
        </w:rPr>
        <w:t xml:space="preserve"> (и</w:t>
      </w:r>
      <w:r w:rsidRPr="00126EF8">
        <w:rPr>
          <w:b w:val="0"/>
          <w:i w:val="0"/>
          <w:sz w:val="24"/>
          <w:szCs w:val="24"/>
        </w:rPr>
        <w:t>нформационные системы</w:t>
      </w:r>
      <w:r w:rsidRPr="00126EF8">
        <w:rPr>
          <w:b w:val="0"/>
          <w:i w:val="0"/>
          <w:sz w:val="24"/>
          <w:szCs w:val="24"/>
          <w:lang w:val="kk-KZ"/>
        </w:rPr>
        <w:t>, а</w:t>
      </w:r>
      <w:r w:rsidRPr="00126EF8">
        <w:rPr>
          <w:b w:val="0"/>
          <w:i w:val="0"/>
          <w:color w:val="000000"/>
          <w:sz w:val="24"/>
          <w:szCs w:val="24"/>
          <w:lang w:val="kk-KZ"/>
        </w:rPr>
        <w:t>втоматизация и управление</w:t>
      </w:r>
      <w:r w:rsidRPr="00126EF8">
        <w:rPr>
          <w:b w:val="0"/>
          <w:i w:val="0"/>
          <w:sz w:val="24"/>
          <w:szCs w:val="24"/>
          <w:lang w:val="kk-KZ"/>
        </w:rPr>
        <w:t>, в</w:t>
      </w:r>
      <w:r w:rsidRPr="00126EF8">
        <w:rPr>
          <w:b w:val="0"/>
          <w:i w:val="0"/>
          <w:sz w:val="24"/>
          <w:szCs w:val="24"/>
        </w:rPr>
        <w:t>ычислительная техника и программное обеспечение</w:t>
      </w:r>
      <w:r w:rsidRPr="00126EF8">
        <w:rPr>
          <w:b w:val="0"/>
          <w:i w:val="0"/>
          <w:sz w:val="24"/>
          <w:szCs w:val="24"/>
          <w:lang w:val="kk-KZ"/>
        </w:rPr>
        <w:t>,</w:t>
      </w:r>
      <w:r w:rsidRPr="00126EF8">
        <w:rPr>
          <w:i w:val="0"/>
          <w:color w:val="FF0000"/>
          <w:sz w:val="24"/>
          <w:szCs w:val="24"/>
        </w:rPr>
        <w:t xml:space="preserve">  </w:t>
      </w:r>
      <w:r w:rsidRPr="00126EF8">
        <w:rPr>
          <w:b w:val="0"/>
          <w:i w:val="0"/>
          <w:color w:val="000000"/>
          <w:sz w:val="24"/>
          <w:szCs w:val="24"/>
          <w:lang w:val="kk-KZ"/>
        </w:rPr>
        <w:t>м</w:t>
      </w:r>
      <w:r w:rsidRPr="00126EF8">
        <w:rPr>
          <w:b w:val="0"/>
          <w:i w:val="0"/>
          <w:color w:val="000000"/>
          <w:sz w:val="24"/>
          <w:szCs w:val="24"/>
        </w:rPr>
        <w:t>атематическое и компьютерное моделирование</w:t>
      </w:r>
      <w:r w:rsidRPr="00126EF8">
        <w:rPr>
          <w:b w:val="0"/>
          <w:i w:val="0"/>
          <w:color w:val="000000"/>
          <w:sz w:val="24"/>
          <w:szCs w:val="24"/>
          <w:lang w:val="kk-KZ"/>
        </w:rPr>
        <w:t>, информатика</w:t>
      </w:r>
      <w:r w:rsidRPr="00126EF8">
        <w:rPr>
          <w:b w:val="0"/>
          <w:i w:val="0"/>
          <w:sz w:val="24"/>
          <w:szCs w:val="24"/>
          <w:lang w:val="kk-KZ"/>
        </w:rPr>
        <w:t>), е</w:t>
      </w:r>
      <w:r w:rsidRPr="00126EF8">
        <w:rPr>
          <w:b w:val="0"/>
          <w:i w:val="0"/>
          <w:sz w:val="24"/>
          <w:szCs w:val="24"/>
        </w:rPr>
        <w:t>стественные науки</w:t>
      </w:r>
      <w:r w:rsidRPr="00126EF8">
        <w:rPr>
          <w:b w:val="0"/>
          <w:i w:val="0"/>
          <w:sz w:val="24"/>
          <w:szCs w:val="24"/>
          <w:lang w:val="kk-KZ"/>
        </w:rPr>
        <w:t xml:space="preserve"> (</w:t>
      </w:r>
      <w:r w:rsidRPr="00126EF8">
        <w:rPr>
          <w:b w:val="0"/>
          <w:i w:val="0"/>
          <w:color w:val="000000"/>
          <w:sz w:val="24"/>
          <w:szCs w:val="24"/>
          <w:lang w:val="kk-KZ"/>
        </w:rPr>
        <w:t>информатика),</w:t>
      </w:r>
      <w:r w:rsidRPr="00126EF8">
        <w:rPr>
          <w:b w:val="0"/>
          <w:i w:val="0"/>
          <w:sz w:val="24"/>
          <w:szCs w:val="24"/>
          <w:lang w:val="kk-KZ"/>
        </w:rPr>
        <w:t xml:space="preserve"> </w:t>
      </w:r>
      <w:r w:rsidRPr="00126EF8">
        <w:rPr>
          <w:b w:val="0"/>
          <w:i w:val="0"/>
          <w:color w:val="000000"/>
          <w:sz w:val="24"/>
          <w:szCs w:val="24"/>
          <w:lang w:val="kk-KZ"/>
        </w:rPr>
        <w:t>налоговое дело.</w:t>
      </w:r>
    </w:p>
    <w:p w14:paraId="5EE0DDB5" w14:textId="77777777" w:rsidR="008E620C" w:rsidRDefault="008E620C" w:rsidP="008E620C">
      <w:pPr>
        <w:ind w:firstLine="709"/>
        <w:jc w:val="both"/>
        <w:rPr>
          <w:b w:val="0"/>
          <w:i w:val="0"/>
          <w:sz w:val="24"/>
          <w:szCs w:val="24"/>
        </w:rPr>
      </w:pPr>
      <w:r w:rsidRPr="00126EF8">
        <w:rPr>
          <w:b w:val="0"/>
          <w:i w:val="0"/>
          <w:color w:val="000000"/>
          <w:sz w:val="24"/>
          <w:szCs w:val="24"/>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126EF8">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502F58E9" w14:textId="12816D8A" w:rsidR="006B36A9" w:rsidRPr="009E63BD" w:rsidRDefault="009E63BD" w:rsidP="009E63BD">
      <w:pPr>
        <w:tabs>
          <w:tab w:val="left" w:pos="9639"/>
        </w:tabs>
        <w:jc w:val="both"/>
        <w:rPr>
          <w:i w:val="0"/>
          <w:sz w:val="24"/>
          <w:szCs w:val="24"/>
          <w:lang w:val="kk-KZ"/>
        </w:rPr>
      </w:pPr>
      <w:r>
        <w:rPr>
          <w:bCs w:val="0"/>
          <w:i w:val="0"/>
          <w:sz w:val="24"/>
          <w:szCs w:val="24"/>
          <w:lang w:val="kk-KZ"/>
        </w:rPr>
        <w:t xml:space="preserve">            9</w:t>
      </w:r>
      <w:r w:rsidR="006B36A9" w:rsidRPr="006B36A9">
        <w:rPr>
          <w:bCs w:val="0"/>
          <w:i w:val="0"/>
          <w:sz w:val="24"/>
          <w:szCs w:val="24"/>
        </w:rPr>
        <w:t>.</w:t>
      </w:r>
      <w:r w:rsidR="006B36A9" w:rsidRPr="006B36A9">
        <w:rPr>
          <w:i w:val="0"/>
          <w:sz w:val="24"/>
          <w:szCs w:val="24"/>
          <w:lang w:val="kk-KZ"/>
        </w:rPr>
        <w:t xml:space="preserve"> Ведущий</w:t>
      </w:r>
      <w:r w:rsidR="006B36A9" w:rsidRPr="006B36A9">
        <w:rPr>
          <w:i w:val="0"/>
          <w:sz w:val="24"/>
          <w:szCs w:val="24"/>
        </w:rPr>
        <w:t xml:space="preserve"> </w:t>
      </w:r>
      <w:r w:rsidR="006B36A9" w:rsidRPr="006B36A9">
        <w:rPr>
          <w:i w:val="0"/>
          <w:sz w:val="24"/>
          <w:szCs w:val="24"/>
          <w:lang w:val="kk-KZ"/>
        </w:rPr>
        <w:t xml:space="preserve">специалист </w:t>
      </w:r>
      <w:r w:rsidR="006B36A9" w:rsidRPr="006B36A9">
        <w:rPr>
          <w:i w:val="0"/>
          <w:iCs w:val="0"/>
          <w:sz w:val="24"/>
          <w:szCs w:val="24"/>
        </w:rPr>
        <w:t xml:space="preserve">отдела </w:t>
      </w:r>
      <w:r>
        <w:rPr>
          <w:i w:val="0"/>
          <w:iCs w:val="0"/>
          <w:sz w:val="24"/>
          <w:szCs w:val="24"/>
          <w:lang w:val="kk-KZ"/>
        </w:rPr>
        <w:t xml:space="preserve">классификации товаров </w:t>
      </w:r>
      <w:r w:rsidR="006B36A9" w:rsidRPr="006B36A9">
        <w:rPr>
          <w:i w:val="0"/>
          <w:iCs w:val="0"/>
          <w:sz w:val="24"/>
          <w:szCs w:val="24"/>
        </w:rPr>
        <w:t xml:space="preserve">Управления </w:t>
      </w:r>
      <w:r>
        <w:rPr>
          <w:i w:val="0"/>
          <w:iCs w:val="0"/>
          <w:sz w:val="24"/>
          <w:szCs w:val="24"/>
          <w:lang w:val="kk-KZ"/>
        </w:rPr>
        <w:t>тарифного регулирования</w:t>
      </w:r>
      <w:r w:rsidR="006B36A9" w:rsidRPr="006B36A9">
        <w:rPr>
          <w:i w:val="0"/>
          <w:iCs w:val="0"/>
          <w:sz w:val="24"/>
          <w:szCs w:val="24"/>
        </w:rPr>
        <w:t xml:space="preserve"> Департамента государственных доходов по</w:t>
      </w:r>
      <w:r w:rsidR="006B36A9">
        <w:rPr>
          <w:i w:val="0"/>
          <w:iCs w:val="0"/>
          <w:sz w:val="24"/>
          <w:szCs w:val="24"/>
          <w:lang w:val="kk-KZ"/>
        </w:rPr>
        <w:t xml:space="preserve"> </w:t>
      </w:r>
      <w:r w:rsidR="006B36A9" w:rsidRPr="006B36A9">
        <w:rPr>
          <w:i w:val="0"/>
          <w:sz w:val="24"/>
          <w:szCs w:val="24"/>
          <w:lang w:val="kk-KZ"/>
        </w:rPr>
        <w:t>Туркестанской области Комитета государственных доходов Министерства  финансов  Республики  Казахстан,</w:t>
      </w:r>
      <w:r>
        <w:rPr>
          <w:i w:val="0"/>
          <w:sz w:val="24"/>
          <w:szCs w:val="24"/>
          <w:lang w:val="kk-KZ"/>
        </w:rPr>
        <w:t xml:space="preserve"> </w:t>
      </w:r>
      <w:r w:rsidRPr="005E1BFF">
        <w:rPr>
          <w:i w:val="0"/>
          <w:sz w:val="24"/>
          <w:szCs w:val="24"/>
          <w:lang w:val="kk-KZ"/>
        </w:rPr>
        <w:t xml:space="preserve">временно на период отпуска по уходу за ребенком основного работника до </w:t>
      </w:r>
      <w:r>
        <w:rPr>
          <w:i w:val="0"/>
          <w:sz w:val="24"/>
          <w:szCs w:val="24"/>
          <w:lang w:val="kk-KZ"/>
        </w:rPr>
        <w:t>29.06.2021</w:t>
      </w:r>
      <w:r w:rsidRPr="005E1BFF">
        <w:rPr>
          <w:i w:val="0"/>
          <w:sz w:val="24"/>
          <w:szCs w:val="24"/>
          <w:lang w:val="kk-KZ"/>
        </w:rPr>
        <w:t xml:space="preserve"> года,</w:t>
      </w:r>
      <w:r w:rsidRPr="009E63BD">
        <w:rPr>
          <w:bCs w:val="0"/>
          <w:i w:val="0"/>
          <w:iCs w:val="0"/>
          <w:sz w:val="24"/>
          <w:szCs w:val="24"/>
        </w:rPr>
        <w:t xml:space="preserve"> </w:t>
      </w:r>
      <w:r w:rsidRPr="005E1BFF">
        <w:rPr>
          <w:bCs w:val="0"/>
          <w:i w:val="0"/>
          <w:iCs w:val="0"/>
          <w:sz w:val="24"/>
          <w:szCs w:val="24"/>
        </w:rPr>
        <w:t>(</w:t>
      </w:r>
      <w:r>
        <w:rPr>
          <w:bCs w:val="0"/>
          <w:i w:val="0"/>
          <w:iCs w:val="0"/>
          <w:sz w:val="24"/>
          <w:szCs w:val="24"/>
          <w:lang w:val="kk-KZ"/>
        </w:rPr>
        <w:t>категория С-О-6</w:t>
      </w:r>
      <w:r w:rsidRPr="005E1BFF">
        <w:rPr>
          <w:bCs w:val="0"/>
          <w:i w:val="0"/>
          <w:iCs w:val="0"/>
          <w:sz w:val="24"/>
          <w:szCs w:val="24"/>
        </w:rPr>
        <w:t>)</w:t>
      </w:r>
      <w:r w:rsidRPr="005E1BFF">
        <w:rPr>
          <w:bCs w:val="0"/>
          <w:i w:val="0"/>
          <w:iCs w:val="0"/>
          <w:sz w:val="24"/>
          <w:szCs w:val="24"/>
          <w:lang w:val="kk-KZ"/>
        </w:rPr>
        <w:t>,</w:t>
      </w:r>
      <w:r w:rsidRPr="005E1BFF">
        <w:rPr>
          <w:sz w:val="24"/>
          <w:szCs w:val="24"/>
          <w:lang w:val="kk-KZ"/>
        </w:rPr>
        <w:t xml:space="preserve">  </w:t>
      </w:r>
      <w:r w:rsidRPr="005E1BFF">
        <w:rPr>
          <w:i w:val="0"/>
          <w:sz w:val="24"/>
          <w:szCs w:val="24"/>
          <w:lang w:val="kk-KZ"/>
        </w:rPr>
        <w:t xml:space="preserve"> 1 ед.</w:t>
      </w:r>
    </w:p>
    <w:p w14:paraId="3C3B7DDB" w14:textId="09F67549" w:rsidR="006B36A9" w:rsidRPr="002F0E8E" w:rsidRDefault="006B36A9" w:rsidP="006B36A9">
      <w:pPr>
        <w:ind w:firstLine="709"/>
        <w:jc w:val="both"/>
        <w:rPr>
          <w:b w:val="0"/>
          <w:bCs w:val="0"/>
          <w:i w:val="0"/>
          <w:iCs w:val="0"/>
          <w:color w:val="151515"/>
          <w:sz w:val="22"/>
          <w:szCs w:val="22"/>
          <w:shd w:val="clear" w:color="auto" w:fill="FFFFFF"/>
        </w:rPr>
      </w:pPr>
      <w:r w:rsidRPr="002F0E8E">
        <w:rPr>
          <w:i w:val="0"/>
          <w:sz w:val="24"/>
          <w:szCs w:val="24"/>
          <w:lang w:val="kk-KZ"/>
        </w:rPr>
        <w:t>Функциональные обязанности:</w:t>
      </w:r>
      <w:r w:rsidRPr="006B36A9">
        <w:rPr>
          <w:i w:val="0"/>
          <w:sz w:val="24"/>
          <w:szCs w:val="24"/>
          <w:lang w:val="kk-KZ"/>
        </w:rPr>
        <w:t xml:space="preserve"> </w:t>
      </w:r>
      <w:r w:rsidR="002F0E8E" w:rsidRPr="002F0E8E">
        <w:rPr>
          <w:b w:val="0"/>
          <w:bCs w:val="0"/>
          <w:i w:val="0"/>
          <w:iCs w:val="0"/>
          <w:color w:val="151515"/>
          <w:sz w:val="24"/>
          <w:szCs w:val="24"/>
          <w:shd w:val="clear" w:color="auto" w:fill="FFFFFF"/>
        </w:rPr>
        <w:t xml:space="preserve">Выполнение работы, вытекающей из возложенных </w:t>
      </w:r>
      <w:r w:rsidR="002F0E8E" w:rsidRPr="002F0E8E">
        <w:rPr>
          <w:b w:val="0"/>
          <w:bCs w:val="0"/>
          <w:i w:val="0"/>
          <w:iCs w:val="0"/>
          <w:color w:val="151515"/>
          <w:sz w:val="24"/>
          <w:szCs w:val="24"/>
          <w:shd w:val="clear" w:color="auto" w:fill="FFFFFF"/>
        </w:rPr>
        <w:lastRenderedPageBreak/>
        <w:t>на Отдел задач; проведение информационно-разъяснительной работы в сфере таможенного дела; осуществление своевременного и объективного рассмотрения обращений участников внешнеэкономической деятельности, проведение консультаций по вопросам, входящим в компетенцию Отдела; осуществление контроля за соблюдением таможенного законодательства и иных нормативных правовых актов, регулирующих вопросы тарифного регулирования и страны происхождения; вынесение предварительных решений относительно классификации товаров в соответствии с кодом ТН ВЭД ЕАЭС, страны происхождения товаров; осуществление классификации товаров в соответствии с кодом ТН ВЭД ЕАЭС после выпуска товаров; осуществление контроля за правильностью применения мер тарифного регулирования, классификации товаров согласно ТН ВЭД, определения страны происхождения товаров; обеспечение качественного и своевременного предоставления отчетности по формам согласно распределению между сотрудниками Отдела и запрашиваемой информации в Комитет; проведение проверки структурных подразделений Департамента по вопросам, входящим в компетенцию Отдела; осуществление контроля за деятельностью структурных подразделений Департамента по вопросам, входящим в компетенцию Отдела; соблюдение информационной безопасности; выполнение иных функций, возложенные на него руководителем Отдела.</w:t>
      </w:r>
    </w:p>
    <w:p w14:paraId="40CF2510" w14:textId="77777777" w:rsidR="006B36A9" w:rsidRPr="006B36A9" w:rsidRDefault="006B36A9" w:rsidP="006B36A9">
      <w:pPr>
        <w:ind w:firstLine="709"/>
        <w:jc w:val="both"/>
        <w:rPr>
          <w:b w:val="0"/>
          <w:i w:val="0"/>
          <w:color w:val="000000"/>
          <w:sz w:val="24"/>
          <w:szCs w:val="24"/>
          <w:lang w:val="kk-KZ"/>
        </w:rPr>
      </w:pPr>
      <w:r w:rsidRPr="006B36A9">
        <w:rPr>
          <w:i w:val="0"/>
          <w:sz w:val="24"/>
          <w:szCs w:val="24"/>
          <w:lang w:val="kk-KZ"/>
        </w:rPr>
        <w:t xml:space="preserve">Требования к участникам конкурса: </w:t>
      </w:r>
      <w:r w:rsidRPr="006B36A9">
        <w:rPr>
          <w:b w:val="0"/>
          <w:i w:val="0"/>
          <w:sz w:val="24"/>
          <w:szCs w:val="24"/>
        </w:rPr>
        <w:t>послевузовское или высшее образование</w:t>
      </w:r>
      <w:r w:rsidRPr="006B36A9">
        <w:rPr>
          <w:b w:val="0"/>
          <w:i w:val="0"/>
          <w:sz w:val="24"/>
          <w:szCs w:val="24"/>
          <w:lang w:val="kk-KZ"/>
        </w:rPr>
        <w:t>: с</w:t>
      </w:r>
      <w:r w:rsidRPr="006B36A9">
        <w:rPr>
          <w:b w:val="0"/>
          <w:i w:val="0"/>
          <w:color w:val="000000"/>
          <w:sz w:val="24"/>
          <w:szCs w:val="24"/>
        </w:rPr>
        <w:t>оциальные науки, экономика и бизнес</w:t>
      </w:r>
      <w:r w:rsidRPr="006B36A9">
        <w:rPr>
          <w:b w:val="0"/>
          <w:i w:val="0"/>
          <w:color w:val="000000"/>
          <w:sz w:val="24"/>
          <w:szCs w:val="24"/>
          <w:lang w:val="kk-KZ"/>
        </w:rPr>
        <w:t xml:space="preserve"> (экономика, мировая экономика, учет и аудит, финансы, </w:t>
      </w:r>
      <w:r w:rsidRPr="006B36A9">
        <w:rPr>
          <w:b w:val="0"/>
          <w:i w:val="0"/>
          <w:sz w:val="24"/>
          <w:szCs w:val="24"/>
        </w:rPr>
        <w:t>государственное и местное управление</w:t>
      </w:r>
      <w:r w:rsidRPr="006B36A9">
        <w:rPr>
          <w:b w:val="0"/>
          <w:i w:val="0"/>
          <w:sz w:val="24"/>
          <w:szCs w:val="24"/>
          <w:lang w:val="kk-KZ"/>
        </w:rPr>
        <w:t>,</w:t>
      </w:r>
      <w:r w:rsidRPr="006B36A9">
        <w:rPr>
          <w:b w:val="0"/>
          <w:i w:val="0"/>
          <w:color w:val="000000"/>
          <w:sz w:val="24"/>
          <w:szCs w:val="24"/>
          <w:lang w:val="kk-KZ"/>
        </w:rPr>
        <w:t xml:space="preserve"> </w:t>
      </w:r>
      <w:r w:rsidRPr="006B36A9">
        <w:rPr>
          <w:b w:val="0"/>
          <w:i w:val="0"/>
          <w:sz w:val="24"/>
          <w:szCs w:val="24"/>
          <w:lang w:val="kk-KZ"/>
        </w:rPr>
        <w:t>менеджмент), право (ю</w:t>
      </w:r>
      <w:r w:rsidRPr="006B36A9">
        <w:rPr>
          <w:b w:val="0"/>
          <w:i w:val="0"/>
          <w:sz w:val="24"/>
          <w:szCs w:val="24"/>
        </w:rPr>
        <w:t>риспруденция</w:t>
      </w:r>
      <w:r w:rsidRPr="006B36A9">
        <w:rPr>
          <w:b w:val="0"/>
          <w:i w:val="0"/>
          <w:sz w:val="24"/>
          <w:szCs w:val="24"/>
          <w:lang w:val="kk-KZ"/>
        </w:rPr>
        <w:t>,</w:t>
      </w:r>
      <w:r w:rsidRPr="006B36A9">
        <w:rPr>
          <w:b w:val="0"/>
          <w:i w:val="0"/>
          <w:color w:val="000000"/>
          <w:sz w:val="24"/>
          <w:szCs w:val="24"/>
          <w:lang w:val="kk-KZ"/>
        </w:rPr>
        <w:t xml:space="preserve"> м</w:t>
      </w:r>
      <w:r w:rsidRPr="006B36A9">
        <w:rPr>
          <w:b w:val="0"/>
          <w:i w:val="0"/>
          <w:sz w:val="24"/>
          <w:szCs w:val="24"/>
          <w:lang w:val="kk-KZ"/>
        </w:rPr>
        <w:t>еждународное право</w:t>
      </w:r>
      <w:r w:rsidRPr="006B36A9">
        <w:rPr>
          <w:b w:val="0"/>
          <w:i w:val="0"/>
          <w:color w:val="000000"/>
          <w:sz w:val="24"/>
          <w:szCs w:val="24"/>
          <w:lang w:val="kk-KZ"/>
        </w:rPr>
        <w:t xml:space="preserve">, </w:t>
      </w:r>
      <w:r w:rsidRPr="006B36A9">
        <w:rPr>
          <w:i w:val="0"/>
          <w:sz w:val="24"/>
          <w:szCs w:val="24"/>
          <w:lang w:val="kk-KZ"/>
        </w:rPr>
        <w:t xml:space="preserve"> </w:t>
      </w:r>
      <w:r w:rsidRPr="006B36A9">
        <w:rPr>
          <w:b w:val="0"/>
          <w:i w:val="0"/>
          <w:sz w:val="24"/>
          <w:szCs w:val="24"/>
          <w:lang w:val="kk-KZ"/>
        </w:rPr>
        <w:t>правоохранительная деятельность</w:t>
      </w:r>
      <w:r w:rsidRPr="006B36A9">
        <w:rPr>
          <w:b w:val="0"/>
          <w:i w:val="0"/>
          <w:color w:val="000000"/>
          <w:sz w:val="24"/>
          <w:szCs w:val="24"/>
          <w:lang w:val="kk-KZ"/>
        </w:rPr>
        <w:t>, таможенное дело</w:t>
      </w:r>
      <w:r w:rsidRPr="006B36A9">
        <w:rPr>
          <w:b w:val="0"/>
          <w:i w:val="0"/>
          <w:sz w:val="24"/>
          <w:szCs w:val="24"/>
          <w:lang w:val="kk-KZ"/>
        </w:rPr>
        <w:t>), т</w:t>
      </w:r>
      <w:r w:rsidRPr="006B36A9">
        <w:rPr>
          <w:b w:val="0"/>
          <w:i w:val="0"/>
          <w:color w:val="000000"/>
          <w:sz w:val="24"/>
          <w:szCs w:val="24"/>
        </w:rPr>
        <w:t>ехнические науки и технологии</w:t>
      </w:r>
      <w:r w:rsidRPr="006B36A9">
        <w:rPr>
          <w:b w:val="0"/>
          <w:i w:val="0"/>
          <w:sz w:val="24"/>
          <w:szCs w:val="24"/>
          <w:lang w:val="kk-KZ"/>
        </w:rPr>
        <w:t xml:space="preserve"> (и</w:t>
      </w:r>
      <w:r w:rsidRPr="006B36A9">
        <w:rPr>
          <w:b w:val="0"/>
          <w:i w:val="0"/>
          <w:sz w:val="24"/>
          <w:szCs w:val="24"/>
        </w:rPr>
        <w:t>нформационные системы</w:t>
      </w:r>
      <w:r w:rsidRPr="006B36A9">
        <w:rPr>
          <w:b w:val="0"/>
          <w:i w:val="0"/>
          <w:sz w:val="24"/>
          <w:szCs w:val="24"/>
          <w:lang w:val="kk-KZ"/>
        </w:rPr>
        <w:t>, а</w:t>
      </w:r>
      <w:r w:rsidRPr="006B36A9">
        <w:rPr>
          <w:b w:val="0"/>
          <w:i w:val="0"/>
          <w:color w:val="000000"/>
          <w:sz w:val="24"/>
          <w:szCs w:val="24"/>
          <w:lang w:val="kk-KZ"/>
        </w:rPr>
        <w:t>втоматизация и управление</w:t>
      </w:r>
      <w:r w:rsidRPr="006B36A9">
        <w:rPr>
          <w:b w:val="0"/>
          <w:i w:val="0"/>
          <w:sz w:val="24"/>
          <w:szCs w:val="24"/>
          <w:lang w:val="kk-KZ"/>
        </w:rPr>
        <w:t>, в</w:t>
      </w:r>
      <w:r w:rsidRPr="006B36A9">
        <w:rPr>
          <w:b w:val="0"/>
          <w:i w:val="0"/>
          <w:sz w:val="24"/>
          <w:szCs w:val="24"/>
        </w:rPr>
        <w:t>ычислительная техника и программное обеспечение</w:t>
      </w:r>
      <w:r w:rsidRPr="006B36A9">
        <w:rPr>
          <w:b w:val="0"/>
          <w:i w:val="0"/>
          <w:sz w:val="24"/>
          <w:szCs w:val="24"/>
          <w:lang w:val="kk-KZ"/>
        </w:rPr>
        <w:t>,</w:t>
      </w:r>
      <w:r w:rsidRPr="006B36A9">
        <w:rPr>
          <w:i w:val="0"/>
          <w:color w:val="FF0000"/>
          <w:sz w:val="24"/>
          <w:szCs w:val="24"/>
        </w:rPr>
        <w:t xml:space="preserve">  </w:t>
      </w:r>
      <w:r w:rsidRPr="006B36A9">
        <w:rPr>
          <w:b w:val="0"/>
          <w:i w:val="0"/>
          <w:color w:val="000000"/>
          <w:sz w:val="24"/>
          <w:szCs w:val="24"/>
          <w:lang w:val="kk-KZ"/>
        </w:rPr>
        <w:t>м</w:t>
      </w:r>
      <w:r w:rsidRPr="006B36A9">
        <w:rPr>
          <w:b w:val="0"/>
          <w:i w:val="0"/>
          <w:color w:val="000000"/>
          <w:sz w:val="24"/>
          <w:szCs w:val="24"/>
        </w:rPr>
        <w:t>атематическое и компьютерное моделирование</w:t>
      </w:r>
      <w:r w:rsidRPr="006B36A9">
        <w:rPr>
          <w:b w:val="0"/>
          <w:i w:val="0"/>
          <w:color w:val="000000"/>
          <w:sz w:val="24"/>
          <w:szCs w:val="24"/>
          <w:lang w:val="kk-KZ"/>
        </w:rPr>
        <w:t>, информатика</w:t>
      </w:r>
      <w:r w:rsidRPr="006B36A9">
        <w:rPr>
          <w:b w:val="0"/>
          <w:i w:val="0"/>
          <w:sz w:val="24"/>
          <w:szCs w:val="24"/>
          <w:lang w:val="kk-KZ"/>
        </w:rPr>
        <w:t>), е</w:t>
      </w:r>
      <w:r w:rsidRPr="006B36A9">
        <w:rPr>
          <w:b w:val="0"/>
          <w:i w:val="0"/>
          <w:sz w:val="24"/>
          <w:szCs w:val="24"/>
        </w:rPr>
        <w:t>стественные науки</w:t>
      </w:r>
      <w:r w:rsidRPr="006B36A9">
        <w:rPr>
          <w:b w:val="0"/>
          <w:i w:val="0"/>
          <w:sz w:val="24"/>
          <w:szCs w:val="24"/>
          <w:lang w:val="kk-KZ"/>
        </w:rPr>
        <w:t xml:space="preserve"> (</w:t>
      </w:r>
      <w:r w:rsidRPr="006B36A9">
        <w:rPr>
          <w:b w:val="0"/>
          <w:i w:val="0"/>
          <w:color w:val="000000"/>
          <w:sz w:val="24"/>
          <w:szCs w:val="24"/>
          <w:lang w:val="kk-KZ"/>
        </w:rPr>
        <w:t>информатика),</w:t>
      </w:r>
      <w:r w:rsidRPr="006B36A9">
        <w:rPr>
          <w:b w:val="0"/>
          <w:i w:val="0"/>
          <w:sz w:val="24"/>
          <w:szCs w:val="24"/>
          <w:lang w:val="kk-KZ"/>
        </w:rPr>
        <w:t xml:space="preserve"> </w:t>
      </w:r>
      <w:r w:rsidRPr="006B36A9">
        <w:rPr>
          <w:b w:val="0"/>
          <w:i w:val="0"/>
          <w:color w:val="000000"/>
          <w:sz w:val="24"/>
          <w:szCs w:val="24"/>
          <w:lang w:val="kk-KZ"/>
        </w:rPr>
        <w:t>налоговое дело.</w:t>
      </w:r>
    </w:p>
    <w:p w14:paraId="6707C2EB" w14:textId="2FCDABA8" w:rsidR="006B36A9" w:rsidRPr="006B36A9" w:rsidRDefault="006B36A9" w:rsidP="006B36A9">
      <w:pPr>
        <w:ind w:firstLine="709"/>
        <w:jc w:val="both"/>
        <w:rPr>
          <w:b w:val="0"/>
          <w:i w:val="0"/>
          <w:sz w:val="24"/>
          <w:szCs w:val="24"/>
        </w:rPr>
      </w:pPr>
      <w:r w:rsidRPr="006B36A9">
        <w:rPr>
          <w:b w:val="0"/>
          <w:i w:val="0"/>
          <w:color w:val="000000"/>
          <w:sz w:val="24"/>
          <w:szCs w:val="24"/>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6B36A9">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05202DC9" w14:textId="6A23195D" w:rsidR="009E63BD" w:rsidRPr="009E63BD" w:rsidRDefault="008A2A2F" w:rsidP="009E63BD">
      <w:pPr>
        <w:tabs>
          <w:tab w:val="left" w:pos="9639"/>
        </w:tabs>
        <w:jc w:val="both"/>
        <w:rPr>
          <w:i w:val="0"/>
          <w:sz w:val="24"/>
          <w:szCs w:val="24"/>
          <w:lang w:val="kk-KZ"/>
        </w:rPr>
      </w:pPr>
      <w:r w:rsidRPr="006B36A9">
        <w:rPr>
          <w:i w:val="0"/>
          <w:sz w:val="24"/>
          <w:szCs w:val="24"/>
          <w:lang w:val="kk-KZ"/>
        </w:rPr>
        <w:t xml:space="preserve">           </w:t>
      </w:r>
      <w:r w:rsidR="009E63BD">
        <w:rPr>
          <w:i w:val="0"/>
          <w:sz w:val="24"/>
          <w:szCs w:val="24"/>
          <w:lang w:val="kk-KZ"/>
        </w:rPr>
        <w:t>10</w:t>
      </w:r>
      <w:r w:rsidRPr="006B36A9">
        <w:rPr>
          <w:i w:val="0"/>
          <w:sz w:val="24"/>
          <w:szCs w:val="24"/>
        </w:rPr>
        <w:t>.</w:t>
      </w:r>
      <w:r w:rsidRPr="006B36A9">
        <w:rPr>
          <w:i w:val="0"/>
          <w:sz w:val="24"/>
          <w:szCs w:val="24"/>
          <w:lang w:val="kk-KZ"/>
        </w:rPr>
        <w:t xml:space="preserve"> Ведущий специалист </w:t>
      </w:r>
      <w:r w:rsidR="009E63BD">
        <w:rPr>
          <w:i w:val="0"/>
          <w:sz w:val="24"/>
          <w:szCs w:val="24"/>
          <w:lang w:val="kk-KZ"/>
        </w:rPr>
        <w:t xml:space="preserve">по санитарно-карантинному контролю </w:t>
      </w:r>
      <w:r w:rsidRPr="006B36A9">
        <w:rPr>
          <w:i w:val="0"/>
          <w:sz w:val="24"/>
          <w:szCs w:val="24"/>
          <w:lang w:val="kk-KZ"/>
        </w:rPr>
        <w:t xml:space="preserve">таможенного </w:t>
      </w:r>
      <w:r w:rsidR="00E57F37" w:rsidRPr="006B36A9">
        <w:rPr>
          <w:i w:val="0"/>
          <w:sz w:val="24"/>
          <w:szCs w:val="24"/>
          <w:lang w:val="kk-KZ"/>
        </w:rPr>
        <w:t>поста «Атамекен»</w:t>
      </w:r>
      <w:r w:rsidRPr="006B36A9">
        <w:rPr>
          <w:bCs w:val="0"/>
          <w:i w:val="0"/>
          <w:sz w:val="24"/>
          <w:szCs w:val="24"/>
          <w:lang w:val="kk-KZ"/>
        </w:rPr>
        <w:t xml:space="preserve"> Департамента государственных доходов по  Туркестанской области </w:t>
      </w:r>
      <w:r w:rsidRPr="006B36A9">
        <w:rPr>
          <w:i w:val="0"/>
          <w:sz w:val="24"/>
          <w:szCs w:val="24"/>
          <w:lang w:val="kk-KZ"/>
        </w:rPr>
        <w:t xml:space="preserve">Комитета государственных доходов  Министерства  финансов  Республики  Казахстан, </w:t>
      </w:r>
      <w:r w:rsidR="009E63BD" w:rsidRPr="005E1BFF">
        <w:rPr>
          <w:i w:val="0"/>
          <w:sz w:val="24"/>
          <w:szCs w:val="24"/>
          <w:lang w:val="kk-KZ"/>
        </w:rPr>
        <w:t xml:space="preserve">временно на период отпуска по уходу за ребенком основного работника до </w:t>
      </w:r>
      <w:r w:rsidR="009E63BD">
        <w:rPr>
          <w:i w:val="0"/>
          <w:sz w:val="24"/>
          <w:szCs w:val="24"/>
          <w:lang w:val="kk-KZ"/>
        </w:rPr>
        <w:t>12.12.2021</w:t>
      </w:r>
      <w:r w:rsidR="009E63BD" w:rsidRPr="005E1BFF">
        <w:rPr>
          <w:i w:val="0"/>
          <w:sz w:val="24"/>
          <w:szCs w:val="24"/>
          <w:lang w:val="kk-KZ"/>
        </w:rPr>
        <w:t xml:space="preserve"> года,</w:t>
      </w:r>
      <w:r w:rsidR="009E63BD" w:rsidRPr="009E63BD">
        <w:rPr>
          <w:bCs w:val="0"/>
          <w:i w:val="0"/>
          <w:iCs w:val="0"/>
          <w:sz w:val="24"/>
          <w:szCs w:val="24"/>
        </w:rPr>
        <w:t xml:space="preserve"> </w:t>
      </w:r>
      <w:r w:rsidR="009E63BD" w:rsidRPr="005E1BFF">
        <w:rPr>
          <w:bCs w:val="0"/>
          <w:i w:val="0"/>
          <w:iCs w:val="0"/>
          <w:sz w:val="24"/>
          <w:szCs w:val="24"/>
        </w:rPr>
        <w:t>(</w:t>
      </w:r>
      <w:r w:rsidR="009E63BD">
        <w:rPr>
          <w:bCs w:val="0"/>
          <w:i w:val="0"/>
          <w:iCs w:val="0"/>
          <w:sz w:val="24"/>
          <w:szCs w:val="24"/>
          <w:lang w:val="kk-KZ"/>
        </w:rPr>
        <w:t>категория С-О-6</w:t>
      </w:r>
      <w:r w:rsidR="009E63BD" w:rsidRPr="005E1BFF">
        <w:rPr>
          <w:bCs w:val="0"/>
          <w:i w:val="0"/>
          <w:iCs w:val="0"/>
          <w:sz w:val="24"/>
          <w:szCs w:val="24"/>
        </w:rPr>
        <w:t>)</w:t>
      </w:r>
      <w:r w:rsidR="009E63BD" w:rsidRPr="005E1BFF">
        <w:rPr>
          <w:bCs w:val="0"/>
          <w:i w:val="0"/>
          <w:iCs w:val="0"/>
          <w:sz w:val="24"/>
          <w:szCs w:val="24"/>
          <w:lang w:val="kk-KZ"/>
        </w:rPr>
        <w:t>,</w:t>
      </w:r>
      <w:r w:rsidR="009E63BD" w:rsidRPr="005E1BFF">
        <w:rPr>
          <w:sz w:val="24"/>
          <w:szCs w:val="24"/>
          <w:lang w:val="kk-KZ"/>
        </w:rPr>
        <w:t xml:space="preserve">  </w:t>
      </w:r>
      <w:r w:rsidR="009E63BD" w:rsidRPr="005E1BFF">
        <w:rPr>
          <w:i w:val="0"/>
          <w:sz w:val="24"/>
          <w:szCs w:val="24"/>
          <w:lang w:val="kk-KZ"/>
        </w:rPr>
        <w:t xml:space="preserve"> 1 ед.</w:t>
      </w:r>
    </w:p>
    <w:p w14:paraId="64749093" w14:textId="3C966CBD" w:rsidR="009E63BD" w:rsidRPr="009E63BD" w:rsidRDefault="009E63BD" w:rsidP="009E63BD">
      <w:pPr>
        <w:tabs>
          <w:tab w:val="left" w:pos="9639"/>
        </w:tabs>
        <w:jc w:val="both"/>
        <w:rPr>
          <w:i w:val="0"/>
          <w:sz w:val="24"/>
          <w:szCs w:val="24"/>
          <w:lang w:val="kk-KZ"/>
        </w:rPr>
      </w:pPr>
      <w:r>
        <w:rPr>
          <w:i w:val="0"/>
          <w:sz w:val="24"/>
          <w:szCs w:val="24"/>
          <w:lang w:val="kk-KZ"/>
        </w:rPr>
        <w:t xml:space="preserve">           11</w:t>
      </w:r>
      <w:r w:rsidRPr="006B36A9">
        <w:rPr>
          <w:i w:val="0"/>
          <w:sz w:val="24"/>
          <w:szCs w:val="24"/>
        </w:rPr>
        <w:t>.</w:t>
      </w:r>
      <w:r w:rsidRPr="006B36A9">
        <w:rPr>
          <w:i w:val="0"/>
          <w:sz w:val="24"/>
          <w:szCs w:val="24"/>
          <w:lang w:val="kk-KZ"/>
        </w:rPr>
        <w:t xml:space="preserve"> Ведущий специалист </w:t>
      </w:r>
      <w:r>
        <w:rPr>
          <w:i w:val="0"/>
          <w:sz w:val="24"/>
          <w:szCs w:val="24"/>
          <w:lang w:val="kk-KZ"/>
        </w:rPr>
        <w:t xml:space="preserve">по санитарно-карантинному контролю </w:t>
      </w:r>
      <w:r w:rsidRPr="006B36A9">
        <w:rPr>
          <w:i w:val="0"/>
          <w:sz w:val="24"/>
          <w:szCs w:val="24"/>
          <w:lang w:val="kk-KZ"/>
        </w:rPr>
        <w:t>таможенного поста «</w:t>
      </w:r>
      <w:r>
        <w:rPr>
          <w:i w:val="0"/>
          <w:sz w:val="24"/>
          <w:szCs w:val="24"/>
          <w:lang w:val="kk-KZ"/>
        </w:rPr>
        <w:t>Қапланбек</w:t>
      </w:r>
      <w:r w:rsidRPr="006B36A9">
        <w:rPr>
          <w:i w:val="0"/>
          <w:sz w:val="24"/>
          <w:szCs w:val="24"/>
          <w:lang w:val="kk-KZ"/>
        </w:rPr>
        <w:t>»</w:t>
      </w:r>
      <w:r w:rsidRPr="006B36A9">
        <w:rPr>
          <w:bCs w:val="0"/>
          <w:i w:val="0"/>
          <w:sz w:val="24"/>
          <w:szCs w:val="24"/>
          <w:lang w:val="kk-KZ"/>
        </w:rPr>
        <w:t xml:space="preserve"> Департамента государственных доходов по  Туркестанской области </w:t>
      </w:r>
      <w:r w:rsidRPr="006B36A9">
        <w:rPr>
          <w:i w:val="0"/>
          <w:sz w:val="24"/>
          <w:szCs w:val="24"/>
          <w:lang w:val="kk-KZ"/>
        </w:rPr>
        <w:t xml:space="preserve">Комитета государственных доходов  Министерства  финансов  Республики  Казахстан, </w:t>
      </w:r>
      <w:r w:rsidRPr="005E1BFF">
        <w:rPr>
          <w:i w:val="0"/>
          <w:sz w:val="24"/>
          <w:szCs w:val="24"/>
          <w:lang w:val="kk-KZ"/>
        </w:rPr>
        <w:t xml:space="preserve">временно на период отпуска по уходу за ребенком основного работника до </w:t>
      </w:r>
      <w:r>
        <w:rPr>
          <w:i w:val="0"/>
          <w:sz w:val="24"/>
          <w:szCs w:val="24"/>
          <w:lang w:val="kk-KZ"/>
        </w:rPr>
        <w:t>04.07.2022 и 15.03.2023</w:t>
      </w:r>
      <w:r w:rsidRPr="005E1BFF">
        <w:rPr>
          <w:i w:val="0"/>
          <w:sz w:val="24"/>
          <w:szCs w:val="24"/>
          <w:lang w:val="kk-KZ"/>
        </w:rPr>
        <w:t xml:space="preserve"> года,</w:t>
      </w:r>
      <w:r w:rsidRPr="009E63BD">
        <w:rPr>
          <w:bCs w:val="0"/>
          <w:i w:val="0"/>
          <w:iCs w:val="0"/>
          <w:sz w:val="24"/>
          <w:szCs w:val="24"/>
        </w:rPr>
        <w:t xml:space="preserve"> </w:t>
      </w:r>
      <w:r w:rsidRPr="005E1BFF">
        <w:rPr>
          <w:bCs w:val="0"/>
          <w:i w:val="0"/>
          <w:iCs w:val="0"/>
          <w:sz w:val="24"/>
          <w:szCs w:val="24"/>
        </w:rPr>
        <w:t>(</w:t>
      </w:r>
      <w:r>
        <w:rPr>
          <w:bCs w:val="0"/>
          <w:i w:val="0"/>
          <w:iCs w:val="0"/>
          <w:sz w:val="24"/>
          <w:szCs w:val="24"/>
          <w:lang w:val="kk-KZ"/>
        </w:rPr>
        <w:t>категория С-О-6</w:t>
      </w:r>
      <w:r w:rsidRPr="005E1BFF">
        <w:rPr>
          <w:bCs w:val="0"/>
          <w:i w:val="0"/>
          <w:iCs w:val="0"/>
          <w:sz w:val="24"/>
          <w:szCs w:val="24"/>
        </w:rPr>
        <w:t>)</w:t>
      </w:r>
      <w:r w:rsidRPr="005E1BFF">
        <w:rPr>
          <w:bCs w:val="0"/>
          <w:i w:val="0"/>
          <w:iCs w:val="0"/>
          <w:sz w:val="24"/>
          <w:szCs w:val="24"/>
          <w:lang w:val="kk-KZ"/>
        </w:rPr>
        <w:t>,</w:t>
      </w:r>
      <w:r w:rsidRPr="005E1BFF">
        <w:rPr>
          <w:sz w:val="24"/>
          <w:szCs w:val="24"/>
          <w:lang w:val="kk-KZ"/>
        </w:rPr>
        <w:t xml:space="preserve">  </w:t>
      </w:r>
      <w:r>
        <w:rPr>
          <w:i w:val="0"/>
          <w:sz w:val="24"/>
          <w:szCs w:val="24"/>
          <w:lang w:val="kk-KZ"/>
        </w:rPr>
        <w:t xml:space="preserve"> 2</w:t>
      </w:r>
      <w:r w:rsidRPr="005E1BFF">
        <w:rPr>
          <w:i w:val="0"/>
          <w:sz w:val="24"/>
          <w:szCs w:val="24"/>
          <w:lang w:val="kk-KZ"/>
        </w:rPr>
        <w:t xml:space="preserve"> ед.</w:t>
      </w:r>
    </w:p>
    <w:p w14:paraId="6ED07CCD" w14:textId="5F358F05" w:rsidR="00F3016B" w:rsidRPr="00D63BDD" w:rsidRDefault="00F3016B" w:rsidP="00F3016B">
      <w:pPr>
        <w:tabs>
          <w:tab w:val="left" w:pos="8931"/>
          <w:tab w:val="left" w:pos="9214"/>
          <w:tab w:val="left" w:pos="9781"/>
        </w:tabs>
        <w:jc w:val="both"/>
        <w:rPr>
          <w:rFonts w:eastAsiaTheme="minorHAnsi"/>
          <w:b w:val="0"/>
          <w:i w:val="0"/>
          <w:sz w:val="24"/>
          <w:szCs w:val="24"/>
          <w:lang w:val="kk-KZ" w:eastAsia="en-US"/>
        </w:rPr>
      </w:pPr>
      <w:r>
        <w:rPr>
          <w:i w:val="0"/>
          <w:sz w:val="24"/>
          <w:szCs w:val="24"/>
          <w:lang w:val="kk-KZ"/>
        </w:rPr>
        <w:t xml:space="preserve">        </w:t>
      </w:r>
      <w:r w:rsidR="008A2A2F" w:rsidRPr="00F3016B">
        <w:rPr>
          <w:i w:val="0"/>
          <w:sz w:val="24"/>
          <w:szCs w:val="24"/>
          <w:lang w:val="kk-KZ"/>
        </w:rPr>
        <w:t xml:space="preserve">Функциональные обязанности: </w:t>
      </w:r>
      <w:r w:rsidRPr="00D63BDD">
        <w:rPr>
          <w:b w:val="0"/>
          <w:i w:val="0"/>
          <w:sz w:val="24"/>
          <w:szCs w:val="24"/>
          <w:lang w:val="kk-KZ"/>
        </w:rPr>
        <w:t>Соблюдение законных прав лиц осуществляющих деятельность в сфере таможенного дела, а также защита государственных интересов;</w:t>
      </w:r>
      <w:r w:rsidRPr="00D63BDD">
        <w:rPr>
          <w:b w:val="0"/>
          <w:i w:val="0"/>
          <w:sz w:val="24"/>
          <w:szCs w:val="24"/>
        </w:rPr>
        <w:t xml:space="preserve"> </w:t>
      </w:r>
      <w:r w:rsidRPr="00D63BDD">
        <w:rPr>
          <w:b w:val="0"/>
          <w:i w:val="0"/>
          <w:sz w:val="24"/>
          <w:szCs w:val="24"/>
          <w:lang w:val="kk-KZ"/>
        </w:rPr>
        <w:t>Своевременное и надлежащее исполнение поступивших поручении из Комитета государственных доходов и Департамента государственных доходов.</w:t>
      </w:r>
      <w:r w:rsidRPr="00D63BDD">
        <w:rPr>
          <w:b w:val="0"/>
          <w:i w:val="0"/>
          <w:sz w:val="24"/>
          <w:szCs w:val="24"/>
        </w:rPr>
        <w:t xml:space="preserve"> </w:t>
      </w:r>
      <w:r w:rsidRPr="00D63BDD">
        <w:rPr>
          <w:b w:val="0"/>
          <w:i w:val="0"/>
          <w:sz w:val="24"/>
          <w:szCs w:val="24"/>
          <w:lang w:val="kk-KZ"/>
        </w:rPr>
        <w:t xml:space="preserve">Подготовка проекта планов работ и мероприятии деятельности таможенного поста, предоставление отчетов по их исполнению; Осуществление контроля в отношении товаров и транспортных средств, физических лиц и ручной клади перемещаемых через таможенную границу Таможенного союза согласно требованиям Решения таможенного  союза №299 от 28.05.2010г.. Осуществление контроля товаров в отношении которых приминяются запреты и ограничения в соответствии с таможенным законодательством Республики Казахстан и Таможенного союза; Осуществление контроля по соблюдению требовании Законодательств </w:t>
      </w:r>
      <w:r w:rsidRPr="00D63BDD">
        <w:rPr>
          <w:b w:val="0"/>
          <w:i w:val="0"/>
          <w:sz w:val="24"/>
          <w:szCs w:val="24"/>
          <w:lang w:val="kk-KZ"/>
        </w:rPr>
        <w:lastRenderedPageBreak/>
        <w:t xml:space="preserve">Республики Казахстан и Таможенного союза в сфере </w:t>
      </w:r>
      <w:r w:rsidRPr="00D63BDD">
        <w:rPr>
          <w:b w:val="0"/>
          <w:i w:val="0"/>
          <w:sz w:val="24"/>
          <w:szCs w:val="24"/>
        </w:rPr>
        <w:t>санитарно-эпидемиологического</w:t>
      </w:r>
      <w:r w:rsidRPr="00D63BDD">
        <w:rPr>
          <w:b w:val="0"/>
          <w:i w:val="0"/>
          <w:sz w:val="24"/>
          <w:szCs w:val="24"/>
          <w:lang w:val="kk-KZ"/>
        </w:rPr>
        <w:t xml:space="preserve"> </w:t>
      </w:r>
      <w:r w:rsidRPr="00D63BDD">
        <w:rPr>
          <w:b w:val="0"/>
          <w:i w:val="0"/>
          <w:sz w:val="24"/>
          <w:szCs w:val="24"/>
        </w:rPr>
        <w:t>благополучия</w:t>
      </w:r>
      <w:r w:rsidRPr="00D63BDD">
        <w:rPr>
          <w:b w:val="0"/>
          <w:i w:val="0"/>
          <w:sz w:val="24"/>
          <w:szCs w:val="24"/>
          <w:lang w:val="kk-KZ"/>
        </w:rPr>
        <w:t xml:space="preserve"> населения; Предоставление информации и консультации в сфере санитарно-эпидемиологического контроля.</w:t>
      </w:r>
    </w:p>
    <w:p w14:paraId="4F50A6B4" w14:textId="77777777" w:rsidR="00F3016B" w:rsidRDefault="00F3016B" w:rsidP="00F3016B">
      <w:pPr>
        <w:pStyle w:val="a6"/>
        <w:spacing w:before="0" w:beforeAutospacing="0" w:after="0" w:afterAutospacing="0"/>
        <w:jc w:val="both"/>
        <w:rPr>
          <w:b/>
          <w:i/>
          <w:lang w:val="kk-KZ"/>
        </w:rPr>
      </w:pPr>
      <w:r w:rsidRPr="00C479C9">
        <w:rPr>
          <w:b/>
        </w:rPr>
        <w:t xml:space="preserve">       </w:t>
      </w:r>
      <w:r w:rsidRPr="00C479C9">
        <w:rPr>
          <w:b/>
          <w:lang w:val="kk-KZ"/>
        </w:rPr>
        <w:t>Требования к участникам конкурса:</w:t>
      </w:r>
      <w:r w:rsidRPr="00D63BDD">
        <w:rPr>
          <w:lang w:val="kk-KZ"/>
        </w:rPr>
        <w:t xml:space="preserve"> </w:t>
      </w:r>
      <w:r w:rsidRPr="00F92303">
        <w:t>послевузовское или высшее или послесреднее образование</w:t>
      </w:r>
      <w:r w:rsidRPr="00F92303">
        <w:rPr>
          <w:lang w:val="kk-KZ"/>
        </w:rPr>
        <w:t>:</w:t>
      </w:r>
      <w:r>
        <w:rPr>
          <w:lang w:val="kk-KZ"/>
        </w:rPr>
        <w:t xml:space="preserve"> здравоохранение и социальное обеспечение (медицина), Общественное здравоохранение, Медико-профилактическое дело, по санитарно-гигиеническому направлению.         </w:t>
      </w:r>
    </w:p>
    <w:p w14:paraId="2A808BD8" w14:textId="634F6A82" w:rsidR="008A2A2F" w:rsidRPr="009E63BD" w:rsidRDefault="00F3016B" w:rsidP="00F3016B">
      <w:pPr>
        <w:shd w:val="clear" w:color="auto" w:fill="FFFFFF"/>
        <w:tabs>
          <w:tab w:val="left" w:pos="-108"/>
          <w:tab w:val="left" w:pos="284"/>
          <w:tab w:val="left" w:pos="8931"/>
          <w:tab w:val="left" w:pos="9072"/>
          <w:tab w:val="left" w:pos="9214"/>
        </w:tabs>
        <w:jc w:val="both"/>
        <w:rPr>
          <w:b w:val="0"/>
          <w:i w:val="0"/>
          <w:sz w:val="24"/>
          <w:szCs w:val="24"/>
          <w:highlight w:val="yellow"/>
          <w:lang w:val="kk-KZ"/>
        </w:rPr>
      </w:pPr>
      <w:r>
        <w:rPr>
          <w:b w:val="0"/>
          <w:i w:val="0"/>
          <w:sz w:val="24"/>
          <w:szCs w:val="24"/>
          <w:lang w:val="kk-KZ"/>
        </w:rPr>
        <w:t xml:space="preserve">   </w:t>
      </w:r>
      <w:r w:rsidRPr="00D63BDD">
        <w:rPr>
          <w:b w:val="0"/>
          <w:i w:val="0"/>
          <w:sz w:val="24"/>
          <w:szCs w:val="24"/>
          <w:lang w:val="kk-KZ"/>
        </w:rPr>
        <w:t xml:space="preserve"> </w:t>
      </w:r>
      <w:r w:rsidRPr="000272CF">
        <w:rPr>
          <w:b w:val="0"/>
          <w:i w:val="0"/>
          <w:color w:val="000000"/>
          <w:sz w:val="24"/>
          <w:szCs w:val="24"/>
          <w:lang w:val="kk-KZ"/>
        </w:rPr>
        <w:t xml:space="preserve">   </w:t>
      </w:r>
      <w:r w:rsidRPr="000272CF">
        <w:rPr>
          <w:b w:val="0"/>
          <w:i w:val="0"/>
          <w:color w:val="000000"/>
          <w:sz w:val="24"/>
          <w:szCs w:val="24"/>
        </w:rPr>
        <w:t>Для  данной  категории</w:t>
      </w:r>
      <w:r>
        <w:rPr>
          <w:b w:val="0"/>
          <w:i w:val="0"/>
          <w:color w:val="000000"/>
          <w:sz w:val="24"/>
          <w:szCs w:val="24"/>
          <w:lang w:val="kk-KZ"/>
        </w:rPr>
        <w:t xml:space="preserve"> лиц</w:t>
      </w:r>
      <w:r w:rsidRPr="000272CF">
        <w:rPr>
          <w:b w:val="0"/>
          <w:i w:val="0"/>
          <w:color w:val="000000"/>
          <w:sz w:val="24"/>
          <w:szCs w:val="24"/>
        </w:rPr>
        <w:t xml:space="preserve"> знание нормативных правовых актов согласно программе тестирования на знание законодательства Республики Казахстан, </w:t>
      </w:r>
      <w:r w:rsidRPr="000272CF">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0D4DDE77" w14:textId="77777777" w:rsidR="00836F62" w:rsidRPr="006B36A9" w:rsidRDefault="00B57A37" w:rsidP="00B81511">
      <w:pPr>
        <w:tabs>
          <w:tab w:val="left" w:pos="567"/>
        </w:tabs>
        <w:contextualSpacing/>
        <w:jc w:val="both"/>
        <w:rPr>
          <w:bCs w:val="0"/>
          <w:i w:val="0"/>
          <w:color w:val="000000"/>
          <w:sz w:val="24"/>
          <w:szCs w:val="24"/>
          <w:u w:val="single"/>
          <w:lang w:val="kk-KZ"/>
        </w:rPr>
      </w:pPr>
      <w:r w:rsidRPr="006B36A9">
        <w:rPr>
          <w:i w:val="0"/>
          <w:sz w:val="24"/>
          <w:szCs w:val="24"/>
          <w:lang w:val="kk-KZ"/>
        </w:rPr>
        <w:t xml:space="preserve">          </w:t>
      </w:r>
      <w:r w:rsidR="00836F62" w:rsidRPr="006B36A9">
        <w:rPr>
          <w:i w:val="0"/>
          <w:color w:val="000000"/>
          <w:sz w:val="24"/>
          <w:szCs w:val="24"/>
          <w:u w:val="single"/>
        </w:rPr>
        <w:t>Необходимые для участия в конкурсе документы</w:t>
      </w:r>
      <w:r w:rsidR="00836F62" w:rsidRPr="006B36A9">
        <w:rPr>
          <w:i w:val="0"/>
          <w:color w:val="000000"/>
          <w:sz w:val="24"/>
          <w:szCs w:val="24"/>
          <w:u w:val="single"/>
          <w:lang w:val="kk-KZ"/>
        </w:rPr>
        <w:t>:</w:t>
      </w:r>
    </w:p>
    <w:p w14:paraId="7F5C3FF0" w14:textId="77777777" w:rsidR="00836F62" w:rsidRPr="006B36A9" w:rsidRDefault="00836F62" w:rsidP="00836F62">
      <w:pPr>
        <w:numPr>
          <w:ilvl w:val="0"/>
          <w:numId w:val="9"/>
        </w:numPr>
        <w:tabs>
          <w:tab w:val="left" w:pos="567"/>
        </w:tabs>
        <w:snapToGrid/>
        <w:ind w:left="0" w:firstLine="0"/>
        <w:contextualSpacing/>
        <w:jc w:val="both"/>
        <w:rPr>
          <w:b w:val="0"/>
          <w:bCs w:val="0"/>
          <w:i w:val="0"/>
          <w:color w:val="000000"/>
          <w:sz w:val="24"/>
          <w:szCs w:val="24"/>
        </w:rPr>
      </w:pPr>
      <w:r w:rsidRPr="006B36A9">
        <w:rPr>
          <w:b w:val="0"/>
          <w:i w:val="0"/>
          <w:color w:val="000000"/>
          <w:sz w:val="24"/>
          <w:szCs w:val="24"/>
        </w:rPr>
        <w:t>заявление по форм</w:t>
      </w:r>
      <w:r w:rsidRPr="006B36A9">
        <w:rPr>
          <w:b w:val="0"/>
          <w:i w:val="0"/>
          <w:color w:val="000000"/>
          <w:sz w:val="24"/>
          <w:szCs w:val="24"/>
          <w:lang w:val="kk-KZ"/>
        </w:rPr>
        <w:t>е</w:t>
      </w:r>
      <w:r w:rsidR="001776E5" w:rsidRPr="006B36A9">
        <w:rPr>
          <w:b w:val="0"/>
          <w:i w:val="0"/>
          <w:color w:val="000000"/>
          <w:sz w:val="24"/>
          <w:szCs w:val="24"/>
          <w:lang w:val="kk-KZ"/>
        </w:rPr>
        <w:t xml:space="preserve"> согласно приложению 2 к правилам </w:t>
      </w:r>
      <w:r w:rsidR="001776E5" w:rsidRPr="006B36A9">
        <w:rPr>
          <w:rFonts w:eastAsiaTheme="minorEastAsia"/>
          <w:b w:val="0"/>
          <w:i w:val="0"/>
          <w:color w:val="000000"/>
          <w:sz w:val="24"/>
          <w:szCs w:val="24"/>
          <w:lang w:eastAsia="ja-JP"/>
        </w:rPr>
        <w:t>проведения конкурса на занятие административной государственной должности корпуса «Б»</w:t>
      </w:r>
      <w:r w:rsidRPr="006B36A9">
        <w:rPr>
          <w:b w:val="0"/>
          <w:i w:val="0"/>
          <w:color w:val="000000"/>
          <w:sz w:val="24"/>
          <w:szCs w:val="24"/>
        </w:rPr>
        <w:t>;</w:t>
      </w:r>
    </w:p>
    <w:p w14:paraId="110DC9AF" w14:textId="77777777" w:rsidR="00836F62" w:rsidRPr="006B36A9" w:rsidRDefault="00836F62" w:rsidP="00836F62">
      <w:pPr>
        <w:numPr>
          <w:ilvl w:val="0"/>
          <w:numId w:val="9"/>
        </w:numPr>
        <w:tabs>
          <w:tab w:val="left" w:pos="567"/>
        </w:tabs>
        <w:snapToGrid/>
        <w:ind w:left="0" w:firstLine="0"/>
        <w:contextualSpacing/>
        <w:jc w:val="both"/>
        <w:rPr>
          <w:b w:val="0"/>
          <w:bCs w:val="0"/>
          <w:i w:val="0"/>
          <w:color w:val="000000"/>
          <w:sz w:val="24"/>
          <w:szCs w:val="24"/>
        </w:rPr>
      </w:pPr>
      <w:r w:rsidRPr="006B36A9">
        <w:rPr>
          <w:b w:val="0"/>
          <w:i w:val="0"/>
          <w:color w:val="000000"/>
          <w:sz w:val="24"/>
          <w:szCs w:val="24"/>
        </w:rPr>
        <w:t>послужной список кандидата на административную государственную должность корпуса «Б»</w:t>
      </w:r>
      <w:r w:rsidRPr="006B36A9">
        <w:rPr>
          <w:b w:val="0"/>
          <w:i w:val="0"/>
          <w:color w:val="000000"/>
          <w:sz w:val="24"/>
          <w:szCs w:val="24"/>
          <w:lang w:val="kk-KZ"/>
        </w:rPr>
        <w:t xml:space="preserve"> </w:t>
      </w:r>
      <w:r w:rsidRPr="006B36A9">
        <w:rPr>
          <w:b w:val="0"/>
          <w:i w:val="0"/>
          <w:color w:val="000000"/>
          <w:sz w:val="24"/>
          <w:szCs w:val="24"/>
        </w:rPr>
        <w:t>с цветной фотографией размером 3х4 по форме</w:t>
      </w:r>
      <w:r w:rsidR="001776E5" w:rsidRPr="006B36A9">
        <w:rPr>
          <w:b w:val="0"/>
          <w:i w:val="0"/>
          <w:color w:val="000000"/>
          <w:sz w:val="24"/>
          <w:szCs w:val="24"/>
          <w:lang w:val="kk-KZ"/>
        </w:rPr>
        <w:t xml:space="preserve"> согласно приложению 3 к </w:t>
      </w:r>
      <w:r w:rsidR="00516617" w:rsidRPr="006B36A9">
        <w:rPr>
          <w:b w:val="0"/>
          <w:i w:val="0"/>
          <w:color w:val="000000"/>
          <w:sz w:val="24"/>
          <w:szCs w:val="24"/>
          <w:lang w:val="kk-KZ"/>
        </w:rPr>
        <w:t>п</w:t>
      </w:r>
      <w:r w:rsidR="001776E5" w:rsidRPr="006B36A9">
        <w:rPr>
          <w:rFonts w:eastAsiaTheme="minorEastAsia"/>
          <w:b w:val="0"/>
          <w:i w:val="0"/>
          <w:color w:val="000000"/>
          <w:sz w:val="24"/>
          <w:szCs w:val="24"/>
          <w:lang w:eastAsia="ja-JP"/>
        </w:rPr>
        <w:t>равилам проведения конкурса на занятие административной государственной должности корпуса «Б»</w:t>
      </w:r>
      <w:r w:rsidR="00516617" w:rsidRPr="006B36A9">
        <w:rPr>
          <w:b w:val="0"/>
          <w:i w:val="0"/>
          <w:color w:val="000000"/>
          <w:sz w:val="24"/>
          <w:szCs w:val="24"/>
        </w:rPr>
        <w:t>;</w:t>
      </w:r>
    </w:p>
    <w:p w14:paraId="58FEFCD7" w14:textId="77777777" w:rsidR="00836F62" w:rsidRPr="006B36A9" w:rsidRDefault="00836F62" w:rsidP="00836F62">
      <w:pPr>
        <w:numPr>
          <w:ilvl w:val="0"/>
          <w:numId w:val="9"/>
        </w:numPr>
        <w:tabs>
          <w:tab w:val="left" w:pos="567"/>
        </w:tabs>
        <w:snapToGrid/>
        <w:ind w:left="0" w:firstLine="0"/>
        <w:contextualSpacing/>
        <w:jc w:val="both"/>
        <w:rPr>
          <w:b w:val="0"/>
          <w:bCs w:val="0"/>
          <w:i w:val="0"/>
          <w:color w:val="000000"/>
          <w:sz w:val="24"/>
          <w:szCs w:val="24"/>
        </w:rPr>
      </w:pPr>
      <w:r w:rsidRPr="006B36A9">
        <w:rPr>
          <w:b w:val="0"/>
          <w:i w:val="0"/>
          <w:color w:val="000000"/>
          <w:sz w:val="24"/>
          <w:szCs w:val="24"/>
        </w:rPr>
        <w:t>копии </w:t>
      </w:r>
      <w:hyperlink r:id="rId8" w:anchor="z0" w:history="1">
        <w:r w:rsidRPr="006B36A9">
          <w:rPr>
            <w:rStyle w:val="a3"/>
            <w:b w:val="0"/>
            <w:i w:val="0"/>
            <w:sz w:val="24"/>
            <w:szCs w:val="24"/>
          </w:rPr>
          <w:t>документов</w:t>
        </w:r>
      </w:hyperlink>
      <w:r w:rsidRPr="006B36A9">
        <w:rPr>
          <w:b w:val="0"/>
          <w:i w:val="0"/>
          <w:color w:val="000000"/>
          <w:sz w:val="24"/>
          <w:szCs w:val="24"/>
        </w:rPr>
        <w:t xml:space="preserve"> об образовании и приложений к ним, засвидетельствованные нотариально;</w:t>
      </w:r>
    </w:p>
    <w:p w14:paraId="49369BC5" w14:textId="77777777" w:rsidR="00516617" w:rsidRPr="006B36A9" w:rsidRDefault="00516617" w:rsidP="00516617">
      <w:pPr>
        <w:jc w:val="both"/>
        <w:rPr>
          <w:b w:val="0"/>
          <w:i w:val="0"/>
          <w:sz w:val="24"/>
          <w:szCs w:val="24"/>
        </w:rPr>
      </w:pPr>
      <w:r w:rsidRPr="006B36A9">
        <w:rPr>
          <w:b w:val="0"/>
          <w:i w:val="0"/>
          <w:sz w:val="24"/>
          <w:szCs w:val="24"/>
        </w:rPr>
        <w:t>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14:paraId="4F02C256" w14:textId="77777777" w:rsidR="00516617" w:rsidRPr="006B36A9" w:rsidRDefault="00516617" w:rsidP="00516617">
      <w:pPr>
        <w:jc w:val="both"/>
        <w:rPr>
          <w:b w:val="0"/>
          <w:i w:val="0"/>
          <w:sz w:val="24"/>
          <w:szCs w:val="24"/>
        </w:rPr>
      </w:pPr>
      <w:r w:rsidRPr="006B36A9">
        <w:rPr>
          <w:b w:val="0"/>
          <w:i w:val="0"/>
          <w:sz w:val="24"/>
          <w:szCs w:val="24"/>
        </w:rPr>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14:paraId="37E63B0E" w14:textId="77777777" w:rsidR="00516617" w:rsidRPr="006B36A9" w:rsidRDefault="00516617" w:rsidP="00516617">
      <w:pPr>
        <w:jc w:val="both"/>
        <w:rPr>
          <w:b w:val="0"/>
          <w:i w:val="0"/>
          <w:sz w:val="24"/>
          <w:szCs w:val="24"/>
        </w:rPr>
      </w:pPr>
      <w:r w:rsidRPr="006B36A9">
        <w:rPr>
          <w:b w:val="0"/>
          <w:i w:val="0"/>
          <w:sz w:val="24"/>
          <w:szCs w:val="24"/>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14:paraId="16744B73" w14:textId="77777777" w:rsidR="00516617" w:rsidRPr="006B36A9" w:rsidRDefault="00516617" w:rsidP="00516617">
      <w:pPr>
        <w:ind w:firstLine="709"/>
        <w:contextualSpacing/>
        <w:jc w:val="both"/>
        <w:rPr>
          <w:b w:val="0"/>
          <w:i w:val="0"/>
          <w:sz w:val="24"/>
          <w:szCs w:val="24"/>
        </w:rPr>
      </w:pPr>
      <w:bookmarkStart w:id="1" w:name="z37"/>
      <w:r w:rsidRPr="006B36A9">
        <w:rPr>
          <w:b w:val="0"/>
          <w:i w:val="0"/>
          <w:sz w:val="24"/>
          <w:szCs w:val="24"/>
        </w:rPr>
        <w:t>Службой управления персоналом (кадровой службой) посредством интегрированной информационной системы «Е-қызмет» проверяется наличие у кандидата:</w:t>
      </w:r>
    </w:p>
    <w:p w14:paraId="067F3992" w14:textId="77777777" w:rsidR="00516617" w:rsidRPr="006B36A9" w:rsidRDefault="00516617" w:rsidP="00516617">
      <w:pPr>
        <w:ind w:firstLine="709"/>
        <w:contextualSpacing/>
        <w:jc w:val="both"/>
        <w:rPr>
          <w:b w:val="0"/>
          <w:i w:val="0"/>
          <w:sz w:val="24"/>
          <w:szCs w:val="24"/>
        </w:rPr>
      </w:pPr>
      <w:r w:rsidRPr="006B36A9">
        <w:rPr>
          <w:b w:val="0"/>
          <w:i w:val="0"/>
          <w:sz w:val="24"/>
          <w:szCs w:val="24"/>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14:paraId="59D051C1" w14:textId="77777777" w:rsidR="00516617" w:rsidRPr="006B36A9" w:rsidRDefault="00516617" w:rsidP="00516617">
      <w:pPr>
        <w:ind w:firstLine="709"/>
        <w:contextualSpacing/>
        <w:jc w:val="both"/>
        <w:rPr>
          <w:b w:val="0"/>
          <w:i w:val="0"/>
          <w:sz w:val="24"/>
          <w:szCs w:val="24"/>
        </w:rPr>
      </w:pPr>
      <w:r w:rsidRPr="006B36A9">
        <w:rPr>
          <w:b w:val="0"/>
          <w:i w:val="0"/>
          <w:sz w:val="24"/>
          <w:szCs w:val="24"/>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14:paraId="27DD5067" w14:textId="77777777" w:rsidR="00516617" w:rsidRPr="006B36A9" w:rsidRDefault="00516617" w:rsidP="00516617">
      <w:pPr>
        <w:ind w:firstLine="709"/>
        <w:contextualSpacing/>
        <w:jc w:val="both"/>
        <w:rPr>
          <w:b w:val="0"/>
          <w:i w:val="0"/>
          <w:sz w:val="24"/>
          <w:szCs w:val="24"/>
        </w:rPr>
      </w:pPr>
      <w:r w:rsidRPr="006B36A9">
        <w:rPr>
          <w:b w:val="0"/>
          <w:i w:val="0"/>
          <w:sz w:val="24"/>
          <w:szCs w:val="24"/>
        </w:rPr>
        <w:t>Допускается предоставление копий документов, указанных в подпунктах 2) и 3)</w:t>
      </w:r>
      <w:r w:rsidRPr="006B36A9">
        <w:rPr>
          <w:b w:val="0"/>
          <w:i w:val="0"/>
          <w:sz w:val="24"/>
          <w:szCs w:val="24"/>
          <w:lang w:val="kk-KZ"/>
        </w:rPr>
        <w:t xml:space="preserve">. </w:t>
      </w:r>
      <w:r w:rsidRPr="006B36A9">
        <w:rPr>
          <w:b w:val="0"/>
          <w:i w:val="0"/>
          <w:sz w:val="24"/>
          <w:szCs w:val="24"/>
        </w:rPr>
        <w:t>При этом служба управления персоналом (кадровая служба) сверяет копии документов с подлинниками.</w:t>
      </w:r>
    </w:p>
    <w:p w14:paraId="7062397C" w14:textId="77777777" w:rsidR="00516617" w:rsidRPr="006B36A9" w:rsidRDefault="00516617" w:rsidP="00516617">
      <w:pPr>
        <w:ind w:firstLine="709"/>
        <w:contextualSpacing/>
        <w:jc w:val="both"/>
        <w:rPr>
          <w:b w:val="0"/>
          <w:i w:val="0"/>
          <w:sz w:val="24"/>
          <w:szCs w:val="24"/>
        </w:rPr>
      </w:pPr>
      <w:r w:rsidRPr="006B36A9">
        <w:rPr>
          <w:b w:val="0"/>
          <w:i w:val="0"/>
          <w:sz w:val="24"/>
          <w:szCs w:val="24"/>
        </w:rPr>
        <w:t xml:space="preserve">Для участия в общем конкурсе государственным служащим и </w:t>
      </w:r>
      <w:r w:rsidRPr="006B36A9">
        <w:rPr>
          <w:b w:val="0"/>
          <w:i w:val="0"/>
          <w:color w:val="000000"/>
          <w:sz w:val="24"/>
          <w:szCs w:val="24"/>
        </w:rPr>
        <w:t xml:space="preserve">лицам в течение тридцати календарных дней со дня увольнения с государственной службы, за исключением </w:t>
      </w:r>
      <w:r w:rsidRPr="006B36A9">
        <w:rPr>
          <w:b w:val="0"/>
          <w:i w:val="0"/>
          <w:color w:val="000000"/>
          <w:sz w:val="24"/>
          <w:szCs w:val="24"/>
        </w:rPr>
        <w:lastRenderedPageBreak/>
        <w:t>уволенных по отрицательным мотивам или по результатам оценки их деятельности, испытательного срока либо итогов аттестации, вправе принять участие в конкурсе и выборах на занятие административной государственной должности корпуса "Б" без прохождения тестирования при условии, если они не состоял</w:t>
      </w:r>
      <w:r w:rsidRPr="006B36A9">
        <w:rPr>
          <w:b w:val="0"/>
          <w:i w:val="0"/>
          <w:color w:val="000000"/>
          <w:sz w:val="24"/>
          <w:szCs w:val="24"/>
          <w:lang w:val="kk-KZ"/>
        </w:rPr>
        <w:t>и</w:t>
      </w:r>
      <w:r w:rsidRPr="006B36A9">
        <w:rPr>
          <w:b w:val="0"/>
          <w:i w:val="0"/>
          <w:color w:val="000000"/>
          <w:sz w:val="24"/>
          <w:szCs w:val="24"/>
        </w:rPr>
        <w:t xml:space="preserve"> в трудовых отношениях с иными физическими и юридическими лицами, не являющимися государственными органами, а также не выезжали за пределы Республики Казахстан</w:t>
      </w:r>
      <w:r w:rsidRPr="006B36A9">
        <w:rPr>
          <w:b w:val="0"/>
          <w:i w:val="0"/>
          <w:sz w:val="24"/>
          <w:szCs w:val="24"/>
        </w:rPr>
        <w:t xml:space="preserve"> предоставляются следующие документы:</w:t>
      </w:r>
    </w:p>
    <w:p w14:paraId="0344417D" w14:textId="77777777" w:rsidR="00516617" w:rsidRPr="006B36A9" w:rsidRDefault="00516617" w:rsidP="00516617">
      <w:pPr>
        <w:ind w:firstLine="709"/>
        <w:contextualSpacing/>
        <w:jc w:val="both"/>
        <w:rPr>
          <w:b w:val="0"/>
          <w:i w:val="0"/>
          <w:sz w:val="24"/>
          <w:szCs w:val="24"/>
        </w:rPr>
      </w:pPr>
      <w:r w:rsidRPr="006B36A9">
        <w:rPr>
          <w:b w:val="0"/>
          <w:i w:val="0"/>
          <w:sz w:val="24"/>
          <w:szCs w:val="24"/>
        </w:rPr>
        <w:t xml:space="preserve">1) </w:t>
      </w:r>
      <w:r w:rsidRPr="006B36A9">
        <w:rPr>
          <w:b w:val="0"/>
          <w:i w:val="0"/>
          <w:color w:val="000000"/>
          <w:sz w:val="24"/>
          <w:szCs w:val="24"/>
        </w:rPr>
        <w:t>заявление по форм</w:t>
      </w:r>
      <w:r w:rsidRPr="006B36A9">
        <w:rPr>
          <w:b w:val="0"/>
          <w:i w:val="0"/>
          <w:color w:val="000000"/>
          <w:sz w:val="24"/>
          <w:szCs w:val="24"/>
          <w:lang w:val="kk-KZ"/>
        </w:rPr>
        <w:t xml:space="preserve">е согласно приложению 2 к правилам </w:t>
      </w:r>
      <w:r w:rsidRPr="006B36A9">
        <w:rPr>
          <w:rFonts w:eastAsiaTheme="minorEastAsia"/>
          <w:b w:val="0"/>
          <w:i w:val="0"/>
          <w:color w:val="000000"/>
          <w:sz w:val="24"/>
          <w:szCs w:val="24"/>
          <w:lang w:eastAsia="ja-JP"/>
        </w:rPr>
        <w:t>проведения конкурса на занятие административной государственной должности корпуса «Б»</w:t>
      </w:r>
      <w:r w:rsidRPr="006B36A9">
        <w:rPr>
          <w:b w:val="0"/>
          <w:i w:val="0"/>
          <w:sz w:val="24"/>
          <w:szCs w:val="24"/>
        </w:rPr>
        <w:t>;</w:t>
      </w:r>
    </w:p>
    <w:p w14:paraId="6C90FA33" w14:textId="77777777" w:rsidR="00516617" w:rsidRPr="006B36A9" w:rsidRDefault="00516617" w:rsidP="00516617">
      <w:pPr>
        <w:ind w:firstLine="709"/>
        <w:contextualSpacing/>
        <w:jc w:val="both"/>
        <w:rPr>
          <w:b w:val="0"/>
          <w:i w:val="0"/>
          <w:sz w:val="24"/>
          <w:szCs w:val="24"/>
        </w:rPr>
      </w:pPr>
      <w:r w:rsidRPr="006B36A9">
        <w:rPr>
          <w:b w:val="0"/>
          <w:i w:val="0"/>
          <w:sz w:val="24"/>
          <w:szCs w:val="24"/>
        </w:rPr>
        <w:t xml:space="preserve">2) </w:t>
      </w:r>
      <w:r w:rsidRPr="006B36A9">
        <w:rPr>
          <w:b w:val="0"/>
          <w:i w:val="0"/>
          <w:sz w:val="24"/>
          <w:szCs w:val="24"/>
          <w:lang w:val="kk-KZ"/>
        </w:rPr>
        <w:t>П</w:t>
      </w:r>
      <w:r w:rsidRPr="006B36A9">
        <w:rPr>
          <w:b w:val="0"/>
          <w:i w:val="0"/>
          <w:sz w:val="24"/>
          <w:szCs w:val="24"/>
        </w:rPr>
        <w:t>ослужной список, заверенный соответствующей службой управления персоналом не более чем за один месяц до дня представления документов.</w:t>
      </w:r>
    </w:p>
    <w:p w14:paraId="10DB73AA" w14:textId="77777777" w:rsidR="00516617" w:rsidRPr="006B36A9" w:rsidRDefault="00516617" w:rsidP="00516617">
      <w:pPr>
        <w:ind w:firstLine="709"/>
        <w:contextualSpacing/>
        <w:jc w:val="both"/>
        <w:rPr>
          <w:i w:val="0"/>
          <w:sz w:val="24"/>
          <w:szCs w:val="24"/>
          <w:lang w:val="kk-KZ"/>
        </w:rPr>
      </w:pPr>
      <w:r w:rsidRPr="006B36A9">
        <w:rPr>
          <w:i w:val="0"/>
          <w:sz w:val="24"/>
          <w:szCs w:val="24"/>
          <w:lang w:val="kk-KZ"/>
        </w:rPr>
        <w:t>С</w:t>
      </w:r>
      <w:r w:rsidRPr="006B36A9">
        <w:rPr>
          <w:i w:val="0"/>
          <w:sz w:val="24"/>
          <w:szCs w:val="24"/>
        </w:rPr>
        <w:t>рок приема документов 7 рабочих дней, который исчисляется со следующего рабочего дня после последней публикации объявления о проведении общего конкурса</w:t>
      </w:r>
      <w:r w:rsidR="00F3680D" w:rsidRPr="006B36A9">
        <w:rPr>
          <w:i w:val="0"/>
          <w:sz w:val="24"/>
          <w:szCs w:val="24"/>
          <w:lang w:val="kk-KZ"/>
        </w:rPr>
        <w:t>.</w:t>
      </w:r>
    </w:p>
    <w:p w14:paraId="4DF0F1FC" w14:textId="77777777" w:rsidR="00516617" w:rsidRPr="006B36A9" w:rsidRDefault="00A96311" w:rsidP="00516617">
      <w:pPr>
        <w:ind w:firstLine="709"/>
        <w:contextualSpacing/>
        <w:jc w:val="both"/>
        <w:rPr>
          <w:b w:val="0"/>
          <w:i w:val="0"/>
          <w:sz w:val="24"/>
          <w:szCs w:val="24"/>
          <w:lang w:val="kk-KZ"/>
        </w:rPr>
      </w:pPr>
      <w:r w:rsidRPr="006B36A9">
        <w:rPr>
          <w:b w:val="0"/>
          <w:i w:val="0"/>
          <w:sz w:val="24"/>
          <w:szCs w:val="24"/>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в сроки приема документов.</w:t>
      </w:r>
      <w:r w:rsidRPr="006B36A9">
        <w:rPr>
          <w:b w:val="0"/>
          <w:i w:val="0"/>
          <w:sz w:val="24"/>
          <w:szCs w:val="24"/>
          <w:lang w:val="kk-KZ"/>
        </w:rPr>
        <w:t xml:space="preserve"> </w:t>
      </w:r>
      <w:r w:rsidRPr="006B36A9">
        <w:rPr>
          <w:b w:val="0"/>
          <w:i w:val="0"/>
          <w:color w:val="000000"/>
          <w:sz w:val="24"/>
          <w:szCs w:val="24"/>
        </w:rPr>
        <w:t xml:space="preserve">Кандидаты, допущенные к собеседованию, проходят его в ГУ «Департаменте государственных доходов по </w:t>
      </w:r>
      <w:r w:rsidRPr="006B36A9">
        <w:rPr>
          <w:b w:val="0"/>
          <w:i w:val="0"/>
          <w:color w:val="000000"/>
          <w:sz w:val="24"/>
          <w:szCs w:val="24"/>
          <w:lang w:val="kk-KZ"/>
        </w:rPr>
        <w:t>Туркестанксой</w:t>
      </w:r>
      <w:r w:rsidRPr="006B36A9">
        <w:rPr>
          <w:b w:val="0"/>
          <w:i w:val="0"/>
          <w:color w:val="000000"/>
          <w:sz w:val="24"/>
          <w:szCs w:val="24"/>
        </w:rPr>
        <w:t xml:space="preserve"> области Комитета государственных доходов Министерства финансов Республики Казахстан», по адресу г.Туркестан</w:t>
      </w:r>
      <w:r w:rsidRPr="006B36A9">
        <w:rPr>
          <w:b w:val="0"/>
          <w:i w:val="0"/>
          <w:sz w:val="24"/>
          <w:szCs w:val="24"/>
        </w:rPr>
        <w:t>, ул</w:t>
      </w:r>
      <w:r w:rsidRPr="006B36A9">
        <w:rPr>
          <w:b w:val="0"/>
          <w:i w:val="0"/>
          <w:sz w:val="24"/>
          <w:szCs w:val="24"/>
          <w:lang w:val="kk-KZ"/>
        </w:rPr>
        <w:t xml:space="preserve">.Тауке-хана, 135А </w:t>
      </w:r>
      <w:r w:rsidRPr="006B36A9">
        <w:rPr>
          <w:b w:val="0"/>
          <w:i w:val="0"/>
          <w:color w:val="000000"/>
          <w:sz w:val="24"/>
          <w:szCs w:val="24"/>
          <w:lang w:val="kk-KZ"/>
        </w:rPr>
        <w:t xml:space="preserve"> </w:t>
      </w:r>
      <w:r w:rsidRPr="006B36A9">
        <w:rPr>
          <w:b w:val="0"/>
          <w:i w:val="0"/>
          <w:color w:val="000000"/>
          <w:sz w:val="24"/>
          <w:szCs w:val="24"/>
        </w:rPr>
        <w:t xml:space="preserve">в течение 3 рабочих дней со дня уведомления кандидатов о допуске их к собеседованию. </w:t>
      </w:r>
      <w:r w:rsidR="00C16AE8" w:rsidRPr="006B36A9">
        <w:rPr>
          <w:b w:val="0"/>
          <w:i w:val="0"/>
          <w:color w:val="000000"/>
          <w:sz w:val="24"/>
          <w:szCs w:val="24"/>
          <w:lang w:val="kk-KZ"/>
        </w:rPr>
        <w:t xml:space="preserve">Телефон для справок: </w:t>
      </w:r>
      <w:r w:rsidR="00C16AE8" w:rsidRPr="006B36A9">
        <w:rPr>
          <w:b w:val="0"/>
          <w:i w:val="0"/>
          <w:sz w:val="24"/>
          <w:szCs w:val="24"/>
          <w:lang w:val="kk-KZ"/>
        </w:rPr>
        <w:t xml:space="preserve">8(72533)2-58-16, электронный адрес: </w:t>
      </w:r>
      <w:hyperlink r:id="rId9" w:history="1">
        <w:r w:rsidR="00C16AE8" w:rsidRPr="006B36A9">
          <w:rPr>
            <w:rStyle w:val="a3"/>
            <w:b w:val="0"/>
            <w:i w:val="0"/>
            <w:sz w:val="24"/>
            <w:szCs w:val="24"/>
            <w:lang w:val="kk-KZ"/>
          </w:rPr>
          <w:t>b.nazarova@kgd.gov.kz</w:t>
        </w:r>
      </w:hyperlink>
      <w:r w:rsidR="00C16AE8" w:rsidRPr="006B36A9">
        <w:rPr>
          <w:rStyle w:val="a3"/>
          <w:b w:val="0"/>
          <w:i w:val="0"/>
          <w:sz w:val="24"/>
          <w:szCs w:val="24"/>
          <w:lang w:val="kk-KZ"/>
        </w:rPr>
        <w:t xml:space="preserve"> </w:t>
      </w:r>
      <w:r w:rsidR="00C16AE8" w:rsidRPr="006B36A9">
        <w:rPr>
          <w:b w:val="0"/>
          <w:i w:val="0"/>
          <w:sz w:val="24"/>
          <w:szCs w:val="24"/>
          <w:u w:val="single"/>
          <w:lang w:val="kk-KZ"/>
        </w:rPr>
        <w:t>(</w:t>
      </w:r>
      <w:r w:rsidR="00C16AE8" w:rsidRPr="006B36A9">
        <w:rPr>
          <w:b w:val="0"/>
          <w:i w:val="0"/>
          <w:sz w:val="24"/>
          <w:szCs w:val="24"/>
          <w:u w:val="single"/>
        </w:rPr>
        <w:t>максимально допустимый размер файл</w:t>
      </w:r>
      <w:r w:rsidR="00C16AE8" w:rsidRPr="006B36A9">
        <w:rPr>
          <w:b w:val="0"/>
          <w:i w:val="0"/>
          <w:sz w:val="24"/>
          <w:szCs w:val="24"/>
          <w:u w:val="single"/>
          <w:lang w:val="kk-KZ"/>
        </w:rPr>
        <w:t>а 60МБ)</w:t>
      </w:r>
      <w:r w:rsidR="00C16AE8" w:rsidRPr="006B36A9">
        <w:rPr>
          <w:b w:val="0"/>
          <w:i w:val="0"/>
          <w:sz w:val="24"/>
          <w:szCs w:val="24"/>
          <w:lang w:val="kk-KZ"/>
        </w:rPr>
        <w:t xml:space="preserve">. </w:t>
      </w:r>
    </w:p>
    <w:p w14:paraId="2F80375A" w14:textId="77777777" w:rsidR="00C16AE8" w:rsidRPr="006B36A9" w:rsidRDefault="00C16AE8" w:rsidP="00516617">
      <w:pPr>
        <w:ind w:firstLine="709"/>
        <w:contextualSpacing/>
        <w:jc w:val="both"/>
        <w:rPr>
          <w:b w:val="0"/>
          <w:i w:val="0"/>
          <w:sz w:val="24"/>
          <w:szCs w:val="24"/>
          <w:lang w:val="kk-KZ"/>
        </w:rPr>
      </w:pPr>
      <w:r w:rsidRPr="006B36A9">
        <w:rPr>
          <w:b w:val="0"/>
          <w:i w:val="0"/>
          <w:sz w:val="24"/>
          <w:szCs w:val="24"/>
        </w:rPr>
        <w:t>Представление участниками конкурса недостоверных сведений является основанием для отказа в их допуске к собеседованию.</w:t>
      </w:r>
    </w:p>
    <w:bookmarkEnd w:id="1"/>
    <w:p w14:paraId="64D83343" w14:textId="77777777" w:rsidR="00836F62" w:rsidRPr="006B36A9" w:rsidRDefault="00836F62" w:rsidP="00836F62">
      <w:pPr>
        <w:tabs>
          <w:tab w:val="left" w:pos="567"/>
        </w:tabs>
        <w:contextualSpacing/>
        <w:jc w:val="both"/>
        <w:rPr>
          <w:b w:val="0"/>
          <w:bCs w:val="0"/>
          <w:i w:val="0"/>
          <w:color w:val="000000"/>
          <w:sz w:val="24"/>
          <w:szCs w:val="24"/>
          <w:lang w:val="kk-KZ"/>
        </w:rPr>
      </w:pPr>
      <w:r w:rsidRPr="006B36A9">
        <w:rPr>
          <w:b w:val="0"/>
          <w:i w:val="0"/>
          <w:color w:val="000000"/>
          <w:sz w:val="24"/>
          <w:szCs w:val="24"/>
        </w:rPr>
        <w:tab/>
      </w:r>
      <w:r w:rsidRPr="006B36A9">
        <w:rPr>
          <w:b w:val="0"/>
          <w:i w:val="0"/>
          <w:color w:val="000000"/>
          <w:sz w:val="24"/>
          <w:szCs w:val="24"/>
        </w:rPr>
        <w:tab/>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w:t>
      </w:r>
      <w:r w:rsidRPr="006B36A9">
        <w:rPr>
          <w:b w:val="0"/>
          <w:i w:val="0"/>
          <w:color w:val="000000"/>
          <w:sz w:val="24"/>
          <w:szCs w:val="24"/>
          <w:lang w:val="kk-KZ"/>
        </w:rPr>
        <w:t xml:space="preserve"> </w:t>
      </w:r>
      <w:r w:rsidRPr="006B36A9">
        <w:rPr>
          <w:b w:val="0"/>
          <w:i w:val="0"/>
          <w:color w:val="000000"/>
          <w:sz w:val="24"/>
          <w:szCs w:val="24"/>
        </w:rPr>
        <w:t>их профессиональную деятельность, квалификацию).</w:t>
      </w:r>
    </w:p>
    <w:p w14:paraId="55337AB0" w14:textId="77777777" w:rsidR="00836F62" w:rsidRPr="006B36A9" w:rsidRDefault="00836F62" w:rsidP="0019738B">
      <w:pPr>
        <w:tabs>
          <w:tab w:val="left" w:pos="567"/>
        </w:tabs>
        <w:contextualSpacing/>
        <w:jc w:val="both"/>
        <w:rPr>
          <w:b w:val="0"/>
          <w:bCs w:val="0"/>
          <w:i w:val="0"/>
          <w:color w:val="000000"/>
          <w:sz w:val="24"/>
          <w:szCs w:val="24"/>
        </w:rPr>
      </w:pPr>
      <w:r w:rsidRPr="006B36A9">
        <w:rPr>
          <w:b w:val="0"/>
          <w:i w:val="0"/>
          <w:color w:val="000000"/>
          <w:sz w:val="24"/>
          <w:szCs w:val="24"/>
        </w:rPr>
        <w:t xml:space="preserve">           </w:t>
      </w:r>
      <w:r w:rsidR="0019738B" w:rsidRPr="006B36A9">
        <w:rPr>
          <w:b w:val="0"/>
          <w:i w:val="0"/>
          <w:sz w:val="24"/>
          <w:szCs w:val="24"/>
        </w:rPr>
        <w:t>Помимо конкурсных вопросов и эссе допускается применение конкурсной комиссией иных средств отбора кандидатов.</w:t>
      </w:r>
    </w:p>
    <w:p w14:paraId="32F69A9D" w14:textId="77777777" w:rsidR="0019738B" w:rsidRPr="006B36A9" w:rsidRDefault="0019738B" w:rsidP="0019738B">
      <w:pPr>
        <w:contextualSpacing/>
        <w:jc w:val="both"/>
        <w:rPr>
          <w:b w:val="0"/>
          <w:i w:val="0"/>
          <w:color w:val="000000"/>
          <w:sz w:val="24"/>
          <w:szCs w:val="24"/>
        </w:rPr>
      </w:pPr>
      <w:r w:rsidRPr="006B36A9">
        <w:rPr>
          <w:b w:val="0"/>
          <w:i w:val="0"/>
          <w:color w:val="000000"/>
          <w:sz w:val="24"/>
          <w:szCs w:val="24"/>
          <w:lang w:val="kk-KZ"/>
        </w:rPr>
        <w:t xml:space="preserve">          </w:t>
      </w:r>
      <w:r w:rsidRPr="006B36A9">
        <w:rPr>
          <w:b w:val="0"/>
          <w:i w:val="0"/>
          <w:sz w:val="24"/>
          <w:szCs w:val="24"/>
        </w:rPr>
        <w:t>Для обеспечения прозрачности и объективности работы конкурсной комиссии на ее заседание приглашаются наблюдатели.</w:t>
      </w:r>
      <w:r w:rsidR="00836F62" w:rsidRPr="006B36A9">
        <w:rPr>
          <w:b w:val="0"/>
          <w:i w:val="0"/>
          <w:color w:val="000000"/>
          <w:sz w:val="24"/>
          <w:szCs w:val="24"/>
        </w:rPr>
        <w:tab/>
      </w:r>
    </w:p>
    <w:p w14:paraId="3996495C" w14:textId="77777777" w:rsidR="0019738B" w:rsidRPr="006B36A9" w:rsidRDefault="0019738B" w:rsidP="0019738B">
      <w:pPr>
        <w:contextualSpacing/>
        <w:jc w:val="both"/>
        <w:rPr>
          <w:b w:val="0"/>
          <w:i w:val="0"/>
          <w:sz w:val="24"/>
          <w:szCs w:val="24"/>
        </w:rPr>
      </w:pPr>
      <w:r w:rsidRPr="006B36A9">
        <w:rPr>
          <w:b w:val="0"/>
          <w:i w:val="0"/>
          <w:color w:val="000000"/>
          <w:sz w:val="24"/>
          <w:szCs w:val="24"/>
          <w:lang w:val="kk-KZ"/>
        </w:rPr>
        <w:t xml:space="preserve"> </w:t>
      </w:r>
      <w:r w:rsidRPr="006B36A9">
        <w:rPr>
          <w:b w:val="0"/>
          <w:i w:val="0"/>
          <w:sz w:val="24"/>
          <w:szCs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r w:rsidRPr="006B36A9">
        <w:rPr>
          <w:b w:val="0"/>
          <w:i w:val="0"/>
          <w:sz w:val="24"/>
          <w:szCs w:val="24"/>
          <w:lang w:val="kk-KZ"/>
        </w:rPr>
        <w:t xml:space="preserve"> </w:t>
      </w:r>
      <w:r w:rsidRPr="006B36A9">
        <w:rPr>
          <w:b w:val="0"/>
          <w:i w:val="0"/>
          <w:sz w:val="24"/>
          <w:szCs w:val="24"/>
        </w:rPr>
        <w:t>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14:paraId="55891D78" w14:textId="77777777" w:rsidR="0019738B" w:rsidRPr="006B36A9" w:rsidRDefault="0019738B" w:rsidP="0019738B">
      <w:pPr>
        <w:contextualSpacing/>
        <w:jc w:val="both"/>
        <w:rPr>
          <w:b w:val="0"/>
          <w:i w:val="0"/>
          <w:sz w:val="24"/>
          <w:szCs w:val="24"/>
          <w:lang w:val="kk-KZ"/>
        </w:rPr>
      </w:pPr>
      <w:r w:rsidRPr="006B36A9">
        <w:rPr>
          <w:b w:val="0"/>
          <w:i w:val="0"/>
          <w:sz w:val="24"/>
          <w:szCs w:val="24"/>
        </w:rPr>
        <w:t>При проведении конкурса допускается приглашение экспертов.</w:t>
      </w:r>
      <w:r w:rsidRPr="006B36A9">
        <w:rPr>
          <w:b w:val="0"/>
          <w:i w:val="0"/>
          <w:sz w:val="24"/>
          <w:szCs w:val="24"/>
          <w:lang w:val="kk-KZ"/>
        </w:rPr>
        <w:t xml:space="preserve"> </w:t>
      </w:r>
      <w:r w:rsidRPr="006B36A9">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083C76A3" w14:textId="77777777" w:rsidR="00836F62" w:rsidRPr="006B36A9" w:rsidRDefault="0019738B" w:rsidP="0019738B">
      <w:pPr>
        <w:jc w:val="both"/>
        <w:rPr>
          <w:b w:val="0"/>
          <w:i w:val="0"/>
          <w:sz w:val="24"/>
          <w:szCs w:val="24"/>
          <w:lang w:val="kk-KZ"/>
        </w:rPr>
      </w:pPr>
      <w:r w:rsidRPr="006B36A9">
        <w:rPr>
          <w:b w:val="0"/>
          <w:i w:val="0"/>
          <w:sz w:val="24"/>
          <w:szCs w:val="24"/>
        </w:rPr>
        <w:t>Участники конкурса и кандидаты могут обжаловать решение конкурсной комиссии или службы управления персоналом (кадровой службы) в уполномоченный орган или его территориальное подразделение, либо в судебном порядке.</w:t>
      </w:r>
    </w:p>
    <w:p w14:paraId="12A0103A" w14:textId="77777777" w:rsidR="00836F62" w:rsidRPr="006B36A9" w:rsidRDefault="00836F62" w:rsidP="009731DC">
      <w:pPr>
        <w:rPr>
          <w:i w:val="0"/>
          <w:sz w:val="24"/>
          <w:szCs w:val="24"/>
        </w:rPr>
      </w:pPr>
    </w:p>
    <w:p w14:paraId="219B3FB6" w14:textId="77777777" w:rsidR="0019738B" w:rsidRPr="006B36A9" w:rsidRDefault="0019738B" w:rsidP="009731DC">
      <w:pPr>
        <w:rPr>
          <w:i w:val="0"/>
          <w:sz w:val="24"/>
          <w:szCs w:val="24"/>
        </w:rPr>
      </w:pPr>
    </w:p>
    <w:p w14:paraId="5BE7FD43" w14:textId="77777777" w:rsidR="0019738B" w:rsidRPr="006B36A9" w:rsidRDefault="0019738B" w:rsidP="009731DC">
      <w:pPr>
        <w:rPr>
          <w:i w:val="0"/>
          <w:sz w:val="24"/>
          <w:szCs w:val="24"/>
        </w:rPr>
      </w:pPr>
    </w:p>
    <w:p w14:paraId="51DD93FF" w14:textId="77777777" w:rsidR="0019738B" w:rsidRPr="006B36A9" w:rsidRDefault="0019738B" w:rsidP="0019738B">
      <w:pPr>
        <w:tabs>
          <w:tab w:val="left" w:pos="578"/>
        </w:tabs>
        <w:ind w:left="5670"/>
        <w:contextualSpacing/>
        <w:rPr>
          <w:rFonts w:eastAsiaTheme="minorEastAsia"/>
          <w:b w:val="0"/>
          <w:i w:val="0"/>
          <w:color w:val="000000"/>
          <w:sz w:val="24"/>
          <w:szCs w:val="24"/>
          <w:lang w:eastAsia="ja-JP"/>
        </w:rPr>
      </w:pPr>
      <w:bookmarkStart w:id="2" w:name="_GoBack"/>
      <w:bookmarkEnd w:id="2"/>
      <w:r w:rsidRPr="006B36A9">
        <w:rPr>
          <w:rFonts w:eastAsiaTheme="minorEastAsia"/>
          <w:b w:val="0"/>
          <w:i w:val="0"/>
          <w:color w:val="000000"/>
          <w:sz w:val="24"/>
          <w:szCs w:val="24"/>
          <w:lang w:eastAsia="ja-JP"/>
        </w:rPr>
        <w:lastRenderedPageBreak/>
        <w:t>Приложение 2</w:t>
      </w:r>
    </w:p>
    <w:p w14:paraId="3C838F27" w14:textId="77777777" w:rsidR="0019738B" w:rsidRPr="006B36A9" w:rsidRDefault="0019738B" w:rsidP="0019738B">
      <w:pPr>
        <w:tabs>
          <w:tab w:val="left" w:pos="578"/>
        </w:tabs>
        <w:ind w:left="5670"/>
        <w:contextualSpacing/>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к Правилам проведения конкурса на занятие административной государственной должности корпуса «Б»</w:t>
      </w:r>
    </w:p>
    <w:p w14:paraId="1E17AC21" w14:textId="77777777" w:rsidR="0019738B" w:rsidRPr="006B36A9" w:rsidRDefault="0019738B" w:rsidP="0019738B">
      <w:pPr>
        <w:tabs>
          <w:tab w:val="left" w:pos="578"/>
        </w:tabs>
        <w:ind w:left="2334" w:firstLine="317"/>
        <w:contextualSpacing/>
        <w:jc w:val="right"/>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Форма</w:t>
      </w:r>
    </w:p>
    <w:p w14:paraId="0D33231E" w14:textId="77777777" w:rsidR="0019738B" w:rsidRPr="006B36A9" w:rsidRDefault="0019738B" w:rsidP="0019738B">
      <w:pPr>
        <w:tabs>
          <w:tab w:val="left" w:pos="578"/>
        </w:tabs>
        <w:ind w:left="2334" w:firstLine="317"/>
        <w:contextualSpacing/>
        <w:jc w:val="right"/>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w:t>
      </w:r>
    </w:p>
    <w:p w14:paraId="7DD6E10E" w14:textId="77777777" w:rsidR="0019738B" w:rsidRPr="006B36A9" w:rsidRDefault="0019738B" w:rsidP="0019738B">
      <w:pPr>
        <w:tabs>
          <w:tab w:val="left" w:pos="578"/>
        </w:tabs>
        <w:ind w:firstLine="317"/>
        <w:contextualSpacing/>
        <w:jc w:val="right"/>
        <w:rPr>
          <w:rFonts w:eastAsiaTheme="minorEastAsia"/>
          <w:b w:val="0"/>
          <w:i w:val="0"/>
          <w:sz w:val="24"/>
          <w:szCs w:val="24"/>
          <w:lang w:eastAsia="ja-JP"/>
        </w:rPr>
      </w:pPr>
      <w:r w:rsidRPr="006B36A9">
        <w:rPr>
          <w:rFonts w:eastAsiaTheme="minorEastAsia"/>
          <w:b w:val="0"/>
          <w:i w:val="0"/>
          <w:color w:val="000000"/>
          <w:sz w:val="24"/>
          <w:szCs w:val="24"/>
          <w:lang w:eastAsia="ja-JP"/>
        </w:rPr>
        <w:t>_________________________________</w:t>
      </w:r>
      <w:r w:rsidRPr="006B36A9">
        <w:rPr>
          <w:rFonts w:eastAsiaTheme="minorEastAsia"/>
          <w:b w:val="0"/>
          <w:i w:val="0"/>
          <w:sz w:val="24"/>
          <w:szCs w:val="24"/>
          <w:lang w:eastAsia="ja-JP"/>
        </w:rPr>
        <w:br/>
      </w:r>
      <w:r w:rsidRPr="006B36A9">
        <w:rPr>
          <w:rFonts w:eastAsiaTheme="minorEastAsia"/>
          <w:b w:val="0"/>
          <w:i w:val="0"/>
          <w:color w:val="000000"/>
          <w:sz w:val="24"/>
          <w:szCs w:val="24"/>
          <w:lang w:eastAsia="ja-JP"/>
        </w:rPr>
        <w:t xml:space="preserve"> (государственный орган)</w:t>
      </w:r>
    </w:p>
    <w:p w14:paraId="3784C7E7" w14:textId="77777777" w:rsidR="0019738B" w:rsidRPr="006B36A9" w:rsidRDefault="0019738B" w:rsidP="0019738B">
      <w:pPr>
        <w:tabs>
          <w:tab w:val="left" w:pos="578"/>
          <w:tab w:val="left" w:pos="8565"/>
        </w:tabs>
        <w:ind w:firstLine="317"/>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ab/>
      </w:r>
    </w:p>
    <w:p w14:paraId="7BF5BF75" w14:textId="77777777" w:rsidR="0019738B" w:rsidRPr="006B36A9" w:rsidRDefault="0019738B" w:rsidP="0019738B">
      <w:pPr>
        <w:tabs>
          <w:tab w:val="left" w:pos="578"/>
        </w:tabs>
        <w:ind w:firstLine="317"/>
        <w:contextualSpacing/>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Заявление</w:t>
      </w:r>
    </w:p>
    <w:p w14:paraId="1DBEE3D7" w14:textId="77777777" w:rsidR="0019738B" w:rsidRPr="006B36A9" w:rsidRDefault="0019738B" w:rsidP="0019738B">
      <w:pPr>
        <w:tabs>
          <w:tab w:val="left" w:pos="578"/>
        </w:tabs>
        <w:ind w:firstLine="317"/>
        <w:contextualSpacing/>
        <w:rPr>
          <w:rFonts w:eastAsiaTheme="minorEastAsia"/>
          <w:b w:val="0"/>
          <w:i w:val="0"/>
          <w:sz w:val="24"/>
          <w:szCs w:val="24"/>
          <w:lang w:eastAsia="ja-JP"/>
        </w:rPr>
      </w:pPr>
    </w:p>
    <w:p w14:paraId="3F377E28"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Прошу допустить меня к участию в конкурсах на занятие вакантных административных государственных должностей:</w:t>
      </w:r>
    </w:p>
    <w:p w14:paraId="4EEF9035" w14:textId="77777777" w:rsidR="0019738B" w:rsidRPr="006B36A9" w:rsidRDefault="0019738B" w:rsidP="00CB0362">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w:t>
      </w:r>
      <w:r w:rsidR="00CB0362" w:rsidRPr="006B36A9">
        <w:rPr>
          <w:rFonts w:eastAsiaTheme="minorEastAsia"/>
          <w:b w:val="0"/>
          <w:i w:val="0"/>
          <w:color w:val="000000"/>
          <w:sz w:val="24"/>
          <w:szCs w:val="24"/>
          <w:lang w:eastAsia="ja-JP"/>
        </w:rPr>
        <w:t>___________________</w:t>
      </w:r>
      <w:r w:rsidRPr="006B36A9">
        <w:rPr>
          <w:rFonts w:eastAsiaTheme="minorEastAsia"/>
          <w:b w:val="0"/>
          <w:i w:val="0"/>
          <w:color w:val="000000"/>
          <w:sz w:val="24"/>
          <w:szCs w:val="24"/>
          <w:lang w:eastAsia="ja-JP"/>
        </w:rPr>
        <w:t>__</w:t>
      </w:r>
    </w:p>
    <w:p w14:paraId="577C2CA0" w14:textId="77777777" w:rsidR="0019738B" w:rsidRPr="006B36A9" w:rsidRDefault="0019738B" w:rsidP="00CB0362">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w:t>
      </w:r>
      <w:r w:rsidR="00CB0362" w:rsidRPr="006B36A9">
        <w:rPr>
          <w:rFonts w:eastAsiaTheme="minorEastAsia"/>
          <w:b w:val="0"/>
          <w:i w:val="0"/>
          <w:color w:val="000000"/>
          <w:sz w:val="24"/>
          <w:szCs w:val="24"/>
          <w:lang w:eastAsia="ja-JP"/>
        </w:rPr>
        <w:t>___________________</w:t>
      </w:r>
    </w:p>
    <w:p w14:paraId="51C8DB21" w14:textId="77777777" w:rsidR="0019738B" w:rsidRPr="006B36A9" w:rsidRDefault="0019738B" w:rsidP="00CB0362">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w:t>
      </w:r>
      <w:r w:rsidR="00CB0362" w:rsidRPr="006B36A9">
        <w:rPr>
          <w:rFonts w:eastAsiaTheme="minorEastAsia"/>
          <w:b w:val="0"/>
          <w:i w:val="0"/>
          <w:color w:val="000000"/>
          <w:sz w:val="24"/>
          <w:szCs w:val="24"/>
          <w:lang w:eastAsia="ja-JP"/>
        </w:rPr>
        <w:t>___________________</w:t>
      </w:r>
    </w:p>
    <w:p w14:paraId="218B5523" w14:textId="77777777" w:rsidR="0019738B" w:rsidRPr="006B36A9" w:rsidRDefault="0019738B" w:rsidP="00CB0362">
      <w:pPr>
        <w:tabs>
          <w:tab w:val="left" w:pos="578"/>
        </w:tabs>
        <w:contextualSpacing/>
        <w:jc w:val="both"/>
        <w:rPr>
          <w:rFonts w:eastAsiaTheme="minorEastAsia"/>
          <w:b w:val="0"/>
          <w:i w:val="0"/>
          <w:color w:val="000000"/>
          <w:sz w:val="24"/>
          <w:szCs w:val="24"/>
          <w:lang w:eastAsia="ja-JP"/>
        </w:rPr>
      </w:pPr>
    </w:p>
    <w:p w14:paraId="794DD283"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3991F1A3"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Выражаю свое согласие на сбор и обработку моих персональных данных, в том числе с психоневрологических и наркологических организаций.</w:t>
      </w:r>
    </w:p>
    <w:p w14:paraId="2EEFD268"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С трансляцией и размещением на интернет</w:t>
      </w:r>
      <w:r w:rsidRPr="006B36A9">
        <w:rPr>
          <w:rFonts w:eastAsiaTheme="minorEastAsia"/>
          <w:b w:val="0"/>
          <w:i w:val="0"/>
          <w:color w:val="000000"/>
          <w:sz w:val="24"/>
          <w:szCs w:val="24"/>
          <w:lang w:val="kk-KZ" w:eastAsia="ja-JP"/>
        </w:rPr>
        <w:t xml:space="preserve"> </w:t>
      </w:r>
      <w:r w:rsidRPr="006B36A9">
        <w:rPr>
          <w:rFonts w:eastAsiaTheme="minorEastAsia"/>
          <w:b w:val="0"/>
          <w:i w:val="0"/>
          <w:color w:val="000000"/>
          <w:sz w:val="24"/>
          <w:szCs w:val="24"/>
          <w:lang w:eastAsia="ja-JP"/>
        </w:rPr>
        <w:t>–</w:t>
      </w:r>
      <w:r w:rsidRPr="006B36A9">
        <w:rPr>
          <w:rFonts w:eastAsiaTheme="minorEastAsia"/>
          <w:b w:val="0"/>
          <w:i w:val="0"/>
          <w:color w:val="000000"/>
          <w:sz w:val="24"/>
          <w:szCs w:val="24"/>
          <w:lang w:val="kk-KZ" w:eastAsia="ja-JP"/>
        </w:rPr>
        <w:t xml:space="preserve"> </w:t>
      </w:r>
      <w:r w:rsidRPr="006B36A9">
        <w:rPr>
          <w:rFonts w:eastAsiaTheme="minorEastAsia"/>
          <w:b w:val="0"/>
          <w:i w:val="0"/>
          <w:color w:val="000000"/>
          <w:sz w:val="24"/>
          <w:szCs w:val="24"/>
          <w:lang w:eastAsia="ja-JP"/>
        </w:rPr>
        <w:t>ресурсе государственного органа видеозаписи моего собеседования согласен</w:t>
      </w:r>
      <w:r w:rsidRPr="006B36A9">
        <w:rPr>
          <w:rFonts w:eastAsiaTheme="minorEastAsia"/>
          <w:b w:val="0"/>
          <w:i w:val="0"/>
          <w:color w:val="000000"/>
          <w:sz w:val="24"/>
          <w:szCs w:val="24"/>
          <w:lang w:val="kk-KZ" w:eastAsia="ja-JP"/>
        </w:rPr>
        <w:t xml:space="preserve"> </w:t>
      </w:r>
      <w:r w:rsidRPr="006B36A9">
        <w:rPr>
          <w:rFonts w:eastAsiaTheme="minorEastAsia"/>
          <w:b w:val="0"/>
          <w:i w:val="0"/>
          <w:color w:val="000000"/>
          <w:sz w:val="24"/>
          <w:szCs w:val="24"/>
          <w:lang w:eastAsia="ja-JP"/>
        </w:rPr>
        <w:t>_______________________</w:t>
      </w:r>
    </w:p>
    <w:p w14:paraId="4167B19A"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val="kk-KZ" w:eastAsia="ja-JP"/>
        </w:rPr>
        <w:t xml:space="preserve">                                                                                         </w:t>
      </w:r>
      <w:r w:rsidRPr="006B36A9">
        <w:rPr>
          <w:rFonts w:eastAsiaTheme="minorEastAsia"/>
          <w:b w:val="0"/>
          <w:i w:val="0"/>
          <w:color w:val="000000"/>
          <w:sz w:val="24"/>
          <w:szCs w:val="24"/>
          <w:lang w:eastAsia="ja-JP"/>
        </w:rPr>
        <w:t>(да/нет)</w:t>
      </w:r>
    </w:p>
    <w:p w14:paraId="42154846"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 xml:space="preserve">Отвечаю за подлинность представленных документов. </w:t>
      </w:r>
    </w:p>
    <w:p w14:paraId="45826B6A"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Прилагаемые документы:</w:t>
      </w:r>
    </w:p>
    <w:p w14:paraId="375F8E03" w14:textId="77777777" w:rsidR="0019738B" w:rsidRPr="006B36A9" w:rsidRDefault="0019738B" w:rsidP="00CB0362">
      <w:pPr>
        <w:tabs>
          <w:tab w:val="left" w:pos="0"/>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w:t>
      </w:r>
      <w:r w:rsidR="00CB0362" w:rsidRPr="006B36A9">
        <w:rPr>
          <w:rFonts w:eastAsiaTheme="minorEastAsia"/>
          <w:b w:val="0"/>
          <w:i w:val="0"/>
          <w:color w:val="000000"/>
          <w:sz w:val="24"/>
          <w:szCs w:val="24"/>
          <w:lang w:eastAsia="ja-JP"/>
        </w:rPr>
        <w:t>___________________</w:t>
      </w:r>
      <w:r w:rsidRPr="006B36A9">
        <w:rPr>
          <w:rFonts w:eastAsiaTheme="minorEastAsia"/>
          <w:b w:val="0"/>
          <w:i w:val="0"/>
          <w:color w:val="000000"/>
          <w:sz w:val="24"/>
          <w:szCs w:val="24"/>
          <w:lang w:eastAsia="ja-JP"/>
        </w:rPr>
        <w:t>________</w:t>
      </w:r>
    </w:p>
    <w:p w14:paraId="67D7CE06" w14:textId="77777777" w:rsidR="0019738B" w:rsidRPr="006B36A9" w:rsidRDefault="0019738B" w:rsidP="00CB0362">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w:t>
      </w:r>
      <w:r w:rsidR="00CB0362" w:rsidRPr="006B36A9">
        <w:rPr>
          <w:rFonts w:eastAsiaTheme="minorEastAsia"/>
          <w:b w:val="0"/>
          <w:i w:val="0"/>
          <w:color w:val="000000"/>
          <w:sz w:val="24"/>
          <w:szCs w:val="24"/>
          <w:lang w:eastAsia="ja-JP"/>
        </w:rPr>
        <w:t>___________________</w:t>
      </w:r>
    </w:p>
    <w:p w14:paraId="5D079A37" w14:textId="77777777" w:rsidR="0019738B" w:rsidRPr="006B36A9" w:rsidRDefault="0019738B" w:rsidP="00CB0362">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w:t>
      </w:r>
      <w:r w:rsidR="00CB0362" w:rsidRPr="006B36A9">
        <w:rPr>
          <w:rFonts w:eastAsiaTheme="minorEastAsia"/>
          <w:b w:val="0"/>
          <w:i w:val="0"/>
          <w:color w:val="000000"/>
          <w:sz w:val="24"/>
          <w:szCs w:val="24"/>
          <w:lang w:eastAsia="ja-JP"/>
        </w:rPr>
        <w:t>___________________</w:t>
      </w:r>
      <w:r w:rsidRPr="006B36A9">
        <w:rPr>
          <w:rFonts w:eastAsiaTheme="minorEastAsia"/>
          <w:b w:val="0"/>
          <w:i w:val="0"/>
          <w:color w:val="000000"/>
          <w:sz w:val="24"/>
          <w:szCs w:val="24"/>
          <w:lang w:eastAsia="ja-JP"/>
        </w:rPr>
        <w:t>__</w:t>
      </w:r>
    </w:p>
    <w:p w14:paraId="07B40840" w14:textId="77777777" w:rsidR="0019738B" w:rsidRPr="006B36A9" w:rsidRDefault="0019738B" w:rsidP="00CB0362">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w:t>
      </w:r>
      <w:r w:rsidR="00CB0362" w:rsidRPr="006B36A9">
        <w:rPr>
          <w:rFonts w:eastAsiaTheme="minorEastAsia"/>
          <w:b w:val="0"/>
          <w:i w:val="0"/>
          <w:color w:val="000000"/>
          <w:sz w:val="24"/>
          <w:szCs w:val="24"/>
          <w:lang w:eastAsia="ja-JP"/>
        </w:rPr>
        <w:t>___________________</w:t>
      </w:r>
      <w:r w:rsidRPr="006B36A9">
        <w:rPr>
          <w:rFonts w:eastAsiaTheme="minorEastAsia"/>
          <w:b w:val="0"/>
          <w:i w:val="0"/>
          <w:color w:val="000000"/>
          <w:sz w:val="24"/>
          <w:szCs w:val="24"/>
          <w:lang w:eastAsia="ja-JP"/>
        </w:rPr>
        <w:t>_</w:t>
      </w:r>
    </w:p>
    <w:p w14:paraId="20AD31AE"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Адрес______________________________________________________</w:t>
      </w:r>
      <w:r w:rsidR="00CB0362" w:rsidRPr="006B36A9">
        <w:rPr>
          <w:rFonts w:eastAsiaTheme="minorEastAsia"/>
          <w:b w:val="0"/>
          <w:i w:val="0"/>
          <w:color w:val="000000"/>
          <w:sz w:val="24"/>
          <w:szCs w:val="24"/>
          <w:lang w:eastAsia="ja-JP"/>
        </w:rPr>
        <w:t>________</w:t>
      </w:r>
    </w:p>
    <w:p w14:paraId="2F579D0E" w14:textId="77777777" w:rsidR="0019738B" w:rsidRPr="006B36A9" w:rsidRDefault="0019738B" w:rsidP="0019738B">
      <w:pPr>
        <w:tabs>
          <w:tab w:val="left" w:pos="578"/>
        </w:tabs>
        <w:ind w:firstLine="709"/>
        <w:contextualSpacing/>
        <w:jc w:val="both"/>
        <w:rPr>
          <w:rFonts w:eastAsiaTheme="minorEastAsia"/>
          <w:b w:val="0"/>
          <w:i w:val="0"/>
          <w:sz w:val="24"/>
          <w:szCs w:val="24"/>
          <w:lang w:eastAsia="ja-JP"/>
        </w:rPr>
      </w:pPr>
      <w:r w:rsidRPr="006B36A9">
        <w:rPr>
          <w:rFonts w:eastAsiaTheme="minorEastAsia"/>
          <w:b w:val="0"/>
          <w:i w:val="0"/>
          <w:color w:val="000000"/>
          <w:sz w:val="24"/>
          <w:szCs w:val="24"/>
          <w:lang w:eastAsia="ja-JP"/>
        </w:rPr>
        <w:t>Номера контактных телефонов: ________________________________</w:t>
      </w:r>
      <w:r w:rsidR="00CB0362" w:rsidRPr="006B36A9">
        <w:rPr>
          <w:rFonts w:eastAsiaTheme="minorEastAsia"/>
          <w:b w:val="0"/>
          <w:i w:val="0"/>
          <w:color w:val="000000"/>
          <w:sz w:val="24"/>
          <w:szCs w:val="24"/>
          <w:lang w:eastAsia="ja-JP"/>
        </w:rPr>
        <w:t>________</w:t>
      </w:r>
    </w:p>
    <w:p w14:paraId="4F30E871"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sz w:val="24"/>
          <w:szCs w:val="24"/>
          <w:lang w:eastAsia="ja-JP"/>
        </w:rPr>
        <w:t xml:space="preserve">e-mail: </w:t>
      </w:r>
      <w:r w:rsidRPr="006B36A9">
        <w:rPr>
          <w:rFonts w:eastAsiaTheme="minorEastAsia"/>
          <w:b w:val="0"/>
          <w:i w:val="0"/>
          <w:color w:val="000000"/>
          <w:sz w:val="24"/>
          <w:szCs w:val="24"/>
          <w:lang w:eastAsia="ja-JP"/>
        </w:rPr>
        <w:t>______________________________________________________</w:t>
      </w:r>
      <w:r w:rsidR="00CB0362" w:rsidRPr="006B36A9">
        <w:rPr>
          <w:rFonts w:eastAsiaTheme="minorEastAsia"/>
          <w:b w:val="0"/>
          <w:i w:val="0"/>
          <w:color w:val="000000"/>
          <w:sz w:val="24"/>
          <w:szCs w:val="24"/>
          <w:lang w:eastAsia="ja-JP"/>
        </w:rPr>
        <w:t>_______</w:t>
      </w:r>
    </w:p>
    <w:p w14:paraId="22522665" w14:textId="77777777" w:rsidR="0019738B" w:rsidRPr="006B36A9" w:rsidRDefault="0019738B" w:rsidP="0019738B">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ИИН ____________________________________________________</w:t>
      </w:r>
      <w:r w:rsidR="00CB0362" w:rsidRPr="006B36A9">
        <w:rPr>
          <w:rFonts w:eastAsiaTheme="minorEastAsia"/>
          <w:b w:val="0"/>
          <w:i w:val="0"/>
          <w:color w:val="000000"/>
          <w:sz w:val="24"/>
          <w:szCs w:val="24"/>
          <w:lang w:eastAsia="ja-JP"/>
        </w:rPr>
        <w:t>________</w:t>
      </w:r>
      <w:r w:rsidRPr="006B36A9">
        <w:rPr>
          <w:rFonts w:eastAsiaTheme="minorEastAsia"/>
          <w:b w:val="0"/>
          <w:i w:val="0"/>
          <w:color w:val="000000"/>
          <w:sz w:val="24"/>
          <w:szCs w:val="24"/>
          <w:lang w:eastAsia="ja-JP"/>
        </w:rPr>
        <w:t>__</w:t>
      </w:r>
    </w:p>
    <w:p w14:paraId="4497C762" w14:textId="77777777" w:rsidR="0019738B" w:rsidRPr="006B36A9" w:rsidRDefault="0019738B" w:rsidP="0019738B">
      <w:pPr>
        <w:tabs>
          <w:tab w:val="left" w:pos="578"/>
        </w:tabs>
        <w:ind w:firstLine="317"/>
        <w:contextualSpacing/>
        <w:rPr>
          <w:rFonts w:eastAsiaTheme="minorEastAsia"/>
          <w:b w:val="0"/>
          <w:i w:val="0"/>
          <w:color w:val="000000"/>
          <w:sz w:val="24"/>
          <w:szCs w:val="24"/>
          <w:lang w:eastAsia="ja-JP"/>
        </w:rPr>
      </w:pPr>
    </w:p>
    <w:p w14:paraId="0DC8DA83" w14:textId="77777777" w:rsidR="0019738B" w:rsidRPr="006B36A9" w:rsidRDefault="0019738B" w:rsidP="0019738B">
      <w:pPr>
        <w:pStyle w:val="aa"/>
        <w:tabs>
          <w:tab w:val="left" w:pos="660"/>
        </w:tabs>
        <w:ind w:left="0"/>
        <w:jc w:val="both"/>
        <w:rPr>
          <w:iCs/>
          <w:color w:val="000000"/>
          <w:sz w:val="24"/>
          <w:szCs w:val="24"/>
        </w:rPr>
      </w:pPr>
    </w:p>
    <w:p w14:paraId="6D739A3F" w14:textId="77777777" w:rsidR="0019738B" w:rsidRPr="006B36A9" w:rsidRDefault="0019738B" w:rsidP="0019738B">
      <w:pPr>
        <w:pStyle w:val="aa"/>
        <w:tabs>
          <w:tab w:val="left" w:pos="660"/>
        </w:tabs>
        <w:ind w:left="0"/>
        <w:jc w:val="both"/>
        <w:rPr>
          <w:iCs/>
          <w:color w:val="000000"/>
          <w:sz w:val="24"/>
          <w:szCs w:val="24"/>
        </w:rPr>
      </w:pPr>
    </w:p>
    <w:p w14:paraId="06F147BE" w14:textId="77777777" w:rsidR="0019738B" w:rsidRPr="006B36A9" w:rsidRDefault="0019738B" w:rsidP="0019738B">
      <w:pPr>
        <w:tabs>
          <w:tab w:val="left" w:pos="578"/>
        </w:tabs>
        <w:ind w:firstLine="317"/>
        <w:contextualSpacing/>
        <w:rPr>
          <w:rFonts w:eastAsiaTheme="minorEastAsia"/>
          <w:i w:val="0"/>
          <w:color w:val="000000"/>
          <w:sz w:val="24"/>
          <w:szCs w:val="24"/>
          <w:lang w:eastAsia="ja-JP"/>
        </w:rPr>
      </w:pPr>
      <w:r w:rsidRPr="006B36A9">
        <w:rPr>
          <w:rFonts w:eastAsiaTheme="minorEastAsia"/>
          <w:i w:val="0"/>
          <w:color w:val="000000"/>
          <w:sz w:val="24"/>
          <w:szCs w:val="24"/>
          <w:lang w:eastAsia="ja-JP"/>
        </w:rPr>
        <w:t xml:space="preserve">____________ </w:t>
      </w:r>
      <w:r w:rsidRPr="006B36A9">
        <w:rPr>
          <w:rFonts w:eastAsiaTheme="minorEastAsia"/>
          <w:i w:val="0"/>
          <w:color w:val="000000"/>
          <w:sz w:val="24"/>
          <w:szCs w:val="24"/>
          <w:lang w:eastAsia="ja-JP"/>
        </w:rPr>
        <w:tab/>
      </w:r>
      <w:r w:rsidRPr="006B36A9">
        <w:rPr>
          <w:rFonts w:eastAsiaTheme="minorEastAsia"/>
          <w:i w:val="0"/>
          <w:color w:val="000000"/>
          <w:sz w:val="24"/>
          <w:szCs w:val="24"/>
          <w:lang w:eastAsia="ja-JP"/>
        </w:rPr>
        <w:tab/>
      </w:r>
      <w:r w:rsidRPr="006B36A9">
        <w:rPr>
          <w:rFonts w:eastAsiaTheme="minorEastAsia"/>
          <w:i w:val="0"/>
          <w:color w:val="000000"/>
          <w:sz w:val="24"/>
          <w:szCs w:val="24"/>
          <w:lang w:eastAsia="ja-JP"/>
        </w:rPr>
        <w:tab/>
        <w:t>_________________________________________</w:t>
      </w:r>
    </w:p>
    <w:p w14:paraId="715A0A61" w14:textId="77777777" w:rsidR="0019738B" w:rsidRPr="006B36A9" w:rsidRDefault="0019738B" w:rsidP="0019738B">
      <w:pPr>
        <w:tabs>
          <w:tab w:val="left" w:pos="578"/>
        </w:tabs>
        <w:ind w:firstLine="317"/>
        <w:contextualSpacing/>
        <w:jc w:val="both"/>
        <w:rPr>
          <w:rFonts w:eastAsiaTheme="minorEastAsia"/>
          <w:b w:val="0"/>
          <w:i w:val="0"/>
          <w:color w:val="000000"/>
          <w:sz w:val="24"/>
          <w:szCs w:val="24"/>
          <w:lang w:val="kk-KZ" w:eastAsia="ja-JP"/>
        </w:rPr>
      </w:pPr>
      <w:r w:rsidRPr="006B36A9">
        <w:rPr>
          <w:rFonts w:eastAsiaTheme="minorEastAsia"/>
          <w:b w:val="0"/>
          <w:i w:val="0"/>
          <w:color w:val="000000"/>
          <w:sz w:val="24"/>
          <w:szCs w:val="24"/>
          <w:lang w:val="kk-KZ" w:eastAsia="ja-JP"/>
        </w:rPr>
        <w:t>(подпись)                               (Фамилия, имя, отчество (при его наличии))</w:t>
      </w:r>
    </w:p>
    <w:p w14:paraId="264D1A95"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77019CF8"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13EFC3F1"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r w:rsidRPr="006B36A9">
        <w:rPr>
          <w:rFonts w:eastAsiaTheme="minorEastAsia"/>
          <w:iCs/>
          <w:color w:val="000000"/>
          <w:sz w:val="24"/>
          <w:szCs w:val="24"/>
          <w:lang w:val="kk-KZ" w:eastAsia="ja-JP"/>
        </w:rPr>
        <w:t xml:space="preserve">                                                                          </w:t>
      </w:r>
      <w:r w:rsidRPr="006B36A9">
        <w:rPr>
          <w:rFonts w:eastAsiaTheme="minorEastAsia"/>
          <w:iCs/>
          <w:color w:val="000000"/>
          <w:sz w:val="24"/>
          <w:szCs w:val="24"/>
          <w:lang w:eastAsia="ja-JP"/>
        </w:rPr>
        <w:t>«____»_______________ 20__ г.</w:t>
      </w:r>
    </w:p>
    <w:p w14:paraId="703CB31D"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63B05313"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7E6FDD56"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248B197D"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075DA3F6"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2E67B5C9"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5BB5BA4F"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65B93DD1" w14:textId="77777777" w:rsidR="0019738B" w:rsidRPr="006B36A9" w:rsidRDefault="0019738B" w:rsidP="0019738B">
      <w:pPr>
        <w:pStyle w:val="aa"/>
        <w:tabs>
          <w:tab w:val="left" w:pos="660"/>
        </w:tabs>
        <w:ind w:left="0"/>
        <w:jc w:val="both"/>
        <w:rPr>
          <w:rFonts w:eastAsiaTheme="minorEastAsia"/>
          <w:iCs/>
          <w:color w:val="000000"/>
          <w:sz w:val="24"/>
          <w:szCs w:val="24"/>
          <w:lang w:eastAsia="ja-JP"/>
        </w:rPr>
      </w:pPr>
    </w:p>
    <w:p w14:paraId="2E0B9E1D" w14:textId="77777777" w:rsidR="0019738B" w:rsidRPr="006B36A9" w:rsidRDefault="0019738B" w:rsidP="0019738B">
      <w:pPr>
        <w:tabs>
          <w:tab w:val="left" w:pos="578"/>
        </w:tabs>
        <w:ind w:left="5670"/>
        <w:contextualSpacing/>
        <w:rPr>
          <w:b w:val="0"/>
          <w:i w:val="0"/>
          <w:color w:val="000000"/>
          <w:sz w:val="24"/>
          <w:szCs w:val="24"/>
        </w:rPr>
      </w:pPr>
      <w:r w:rsidRPr="006B36A9">
        <w:rPr>
          <w:b w:val="0"/>
          <w:i w:val="0"/>
          <w:color w:val="000000"/>
          <w:sz w:val="24"/>
          <w:szCs w:val="24"/>
        </w:rPr>
        <w:lastRenderedPageBreak/>
        <w:t>Приложение 3</w:t>
      </w:r>
    </w:p>
    <w:p w14:paraId="0EBD9B86" w14:textId="77777777" w:rsidR="0019738B" w:rsidRPr="006B36A9" w:rsidRDefault="0019738B" w:rsidP="0019738B">
      <w:pPr>
        <w:tabs>
          <w:tab w:val="left" w:pos="578"/>
        </w:tabs>
        <w:ind w:left="5670"/>
        <w:contextualSpacing/>
        <w:rPr>
          <w:b w:val="0"/>
          <w:i w:val="0"/>
          <w:color w:val="000000"/>
          <w:sz w:val="24"/>
          <w:szCs w:val="24"/>
        </w:rPr>
      </w:pPr>
      <w:r w:rsidRPr="006B36A9">
        <w:rPr>
          <w:b w:val="0"/>
          <w:i w:val="0"/>
          <w:color w:val="000000"/>
          <w:sz w:val="24"/>
          <w:szCs w:val="24"/>
        </w:rPr>
        <w:t>к Правилам проведения конкурса на занятие административной государственной должности корпуса «Б»</w:t>
      </w:r>
    </w:p>
    <w:p w14:paraId="1B04271E" w14:textId="77777777" w:rsidR="0019738B" w:rsidRPr="006B36A9" w:rsidRDefault="0019738B" w:rsidP="0019738B">
      <w:pPr>
        <w:tabs>
          <w:tab w:val="left" w:pos="578"/>
        </w:tabs>
        <w:ind w:left="2340"/>
        <w:contextualSpacing/>
        <w:jc w:val="right"/>
        <w:rPr>
          <w:b w:val="0"/>
          <w:i w:val="0"/>
          <w:color w:val="000000"/>
          <w:sz w:val="24"/>
          <w:szCs w:val="24"/>
        </w:rPr>
      </w:pPr>
    </w:p>
    <w:p w14:paraId="095D6FA9" w14:textId="77777777" w:rsidR="0019738B" w:rsidRPr="006B36A9" w:rsidRDefault="0019738B" w:rsidP="0019738B">
      <w:pPr>
        <w:tabs>
          <w:tab w:val="left" w:pos="578"/>
        </w:tabs>
        <w:ind w:left="2340"/>
        <w:contextualSpacing/>
        <w:jc w:val="right"/>
        <w:rPr>
          <w:b w:val="0"/>
          <w:i w:val="0"/>
          <w:color w:val="000000"/>
          <w:sz w:val="24"/>
          <w:szCs w:val="24"/>
        </w:rPr>
      </w:pPr>
      <w:r w:rsidRPr="006B36A9">
        <w:rPr>
          <w:b w:val="0"/>
          <w:i w:val="0"/>
          <w:color w:val="000000"/>
          <w:sz w:val="24"/>
          <w:szCs w:val="24"/>
        </w:rPr>
        <w:t>     Форма</w:t>
      </w:r>
    </w:p>
    <w:p w14:paraId="60915DFD" w14:textId="77777777" w:rsidR="0019738B" w:rsidRPr="006B36A9" w:rsidRDefault="0019738B" w:rsidP="0019738B">
      <w:pPr>
        <w:tabs>
          <w:tab w:val="left" w:pos="578"/>
        </w:tabs>
        <w:contextualSpacing/>
        <w:jc w:val="both"/>
        <w:rPr>
          <w:b w:val="0"/>
          <w:i w:val="0"/>
          <w:color w:val="000000"/>
          <w:sz w:val="24"/>
          <w:szCs w:val="24"/>
        </w:rPr>
      </w:pPr>
    </w:p>
    <w:p w14:paraId="43CFAA92" w14:textId="77777777" w:rsidR="0019738B" w:rsidRPr="006B36A9" w:rsidRDefault="0019738B" w:rsidP="0019738B">
      <w:pPr>
        <w:tabs>
          <w:tab w:val="left" w:pos="578"/>
        </w:tabs>
        <w:contextualSpacing/>
        <w:rPr>
          <w:b w:val="0"/>
          <w:i w:val="0"/>
          <w:color w:val="000000"/>
          <w:sz w:val="24"/>
          <w:szCs w:val="24"/>
          <w:lang w:val="kk-KZ"/>
        </w:rPr>
      </w:pPr>
      <w:r w:rsidRPr="006B36A9">
        <w:rPr>
          <w:b w:val="0"/>
          <w:i w:val="0"/>
          <w:color w:val="000000"/>
          <w:sz w:val="24"/>
          <w:szCs w:val="24"/>
        </w:rPr>
        <w:t>«</w:t>
      </w:r>
      <w:r w:rsidRPr="006B36A9">
        <w:rPr>
          <w:b w:val="0"/>
          <w:i w:val="0"/>
          <w:color w:val="000000"/>
          <w:sz w:val="24"/>
          <w:szCs w:val="24"/>
          <w:lang w:val="kk-KZ"/>
        </w:rPr>
        <w:t xml:space="preserve">Б» КОРПУСЫНЫҢ ӘКІМШІЛІК МЕМЛЕКЕТТІК ЛАУАЗЫМЫНА КАНДИДАТТЫҢ </w:t>
      </w:r>
    </w:p>
    <w:p w14:paraId="10CF7FF4" w14:textId="77777777" w:rsidR="0019738B" w:rsidRPr="006B36A9" w:rsidRDefault="0019738B" w:rsidP="0019738B">
      <w:pPr>
        <w:tabs>
          <w:tab w:val="left" w:pos="578"/>
        </w:tabs>
        <w:contextualSpacing/>
        <w:rPr>
          <w:b w:val="0"/>
          <w:i w:val="0"/>
          <w:color w:val="000000"/>
          <w:sz w:val="24"/>
          <w:szCs w:val="24"/>
          <w:lang w:val="kk-KZ"/>
        </w:rPr>
      </w:pPr>
      <w:r w:rsidRPr="006B36A9">
        <w:rPr>
          <w:b w:val="0"/>
          <w:i w:val="0"/>
          <w:color w:val="000000"/>
          <w:sz w:val="24"/>
          <w:szCs w:val="24"/>
          <w:lang w:val="kk-KZ"/>
        </w:rPr>
        <w:t>ҚЫЗМЕТТIК ТIЗIМІ</w:t>
      </w:r>
    </w:p>
    <w:p w14:paraId="036C701D" w14:textId="77777777" w:rsidR="0019738B" w:rsidRPr="006B36A9" w:rsidRDefault="0019738B" w:rsidP="0019738B">
      <w:pPr>
        <w:tabs>
          <w:tab w:val="left" w:pos="578"/>
        </w:tabs>
        <w:contextualSpacing/>
        <w:rPr>
          <w:b w:val="0"/>
          <w:i w:val="0"/>
          <w:color w:val="000000"/>
          <w:sz w:val="24"/>
          <w:szCs w:val="24"/>
          <w:lang w:val="kk-KZ"/>
        </w:rPr>
      </w:pPr>
    </w:p>
    <w:p w14:paraId="7215AC0C" w14:textId="77777777" w:rsidR="0019738B" w:rsidRPr="006B36A9" w:rsidRDefault="0019738B" w:rsidP="0019738B">
      <w:pPr>
        <w:tabs>
          <w:tab w:val="left" w:pos="578"/>
        </w:tabs>
        <w:contextualSpacing/>
        <w:rPr>
          <w:b w:val="0"/>
          <w:i w:val="0"/>
          <w:color w:val="000000"/>
          <w:sz w:val="24"/>
          <w:szCs w:val="24"/>
          <w:lang w:val="kk-KZ"/>
        </w:rPr>
      </w:pPr>
      <w:r w:rsidRPr="006B36A9">
        <w:rPr>
          <w:b w:val="0"/>
          <w:i w:val="0"/>
          <w:color w:val="000000"/>
          <w:sz w:val="24"/>
          <w:szCs w:val="24"/>
          <w:lang w:val="kk-KZ"/>
        </w:rPr>
        <w:t>ПОСЛУЖНОЙ СПИСОК</w:t>
      </w:r>
    </w:p>
    <w:p w14:paraId="44764C4F" w14:textId="77777777" w:rsidR="0019738B" w:rsidRPr="006B36A9" w:rsidRDefault="0019738B" w:rsidP="0019738B">
      <w:pPr>
        <w:tabs>
          <w:tab w:val="left" w:pos="578"/>
        </w:tabs>
        <w:contextualSpacing/>
        <w:rPr>
          <w:b w:val="0"/>
          <w:i w:val="0"/>
          <w:color w:val="000000"/>
          <w:sz w:val="24"/>
          <w:szCs w:val="24"/>
          <w:lang w:val="kk-KZ"/>
        </w:rPr>
      </w:pPr>
      <w:r w:rsidRPr="006B36A9">
        <w:rPr>
          <w:b w:val="0"/>
          <w:i w:val="0"/>
          <w:color w:val="000000"/>
          <w:sz w:val="24"/>
          <w:szCs w:val="24"/>
          <w:lang w:val="kk-KZ"/>
        </w:rPr>
        <w:t xml:space="preserve"> КАНДИДАТА НА АДМИНИСТРАТИВНУЮ ГОСУДАРСТВЕННУЮ ДОЛЖНОСТЬ КОРПУСА «Б»</w:t>
      </w:r>
    </w:p>
    <w:p w14:paraId="095A4799" w14:textId="77777777" w:rsidR="0019738B" w:rsidRPr="006B36A9" w:rsidRDefault="0019738B" w:rsidP="0019738B">
      <w:pPr>
        <w:tabs>
          <w:tab w:val="left" w:pos="578"/>
        </w:tabs>
        <w:contextualSpacing/>
        <w:rPr>
          <w:b w:val="0"/>
          <w:i w:val="0"/>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993"/>
        <w:gridCol w:w="3097"/>
        <w:gridCol w:w="2785"/>
      </w:tblGrid>
      <w:tr w:rsidR="0019738B" w:rsidRPr="006B36A9" w14:paraId="742D1786" w14:textId="77777777" w:rsidTr="0058537E">
        <w:trPr>
          <w:trHeight w:val="30"/>
        </w:trPr>
        <w:tc>
          <w:tcPr>
            <w:tcW w:w="0" w:type="auto"/>
            <w:gridSpan w:val="3"/>
            <w:tcMar>
              <w:top w:w="15" w:type="dxa"/>
              <w:left w:w="15" w:type="dxa"/>
              <w:bottom w:w="15" w:type="dxa"/>
              <w:right w:w="15" w:type="dxa"/>
            </w:tcMar>
            <w:vAlign w:val="center"/>
          </w:tcPr>
          <w:p w14:paraId="67796457" w14:textId="77777777" w:rsidR="0019738B" w:rsidRPr="006B36A9" w:rsidRDefault="0019738B" w:rsidP="0058537E">
            <w:pPr>
              <w:tabs>
                <w:tab w:val="left" w:pos="578"/>
              </w:tabs>
              <w:contextualSpacing/>
              <w:rPr>
                <w:b w:val="0"/>
                <w:i w:val="0"/>
                <w:sz w:val="24"/>
                <w:szCs w:val="24"/>
                <w:lang w:val="kk-KZ"/>
              </w:rPr>
            </w:pPr>
            <w:r w:rsidRPr="006B36A9">
              <w:rPr>
                <w:b w:val="0"/>
                <w:i w:val="0"/>
                <w:color w:val="000000"/>
                <w:sz w:val="24"/>
                <w:szCs w:val="24"/>
                <w:lang w:val="kk-KZ"/>
              </w:rPr>
              <w:t>________________________________________</w:t>
            </w:r>
            <w:r w:rsidRPr="006B36A9">
              <w:rPr>
                <w:b w:val="0"/>
                <w:i w:val="0"/>
                <w:sz w:val="24"/>
                <w:szCs w:val="24"/>
                <w:lang w:val="kk-KZ"/>
              </w:rPr>
              <w:br/>
            </w:r>
            <w:r w:rsidRPr="006B36A9">
              <w:rPr>
                <w:b w:val="0"/>
                <w:i w:val="0"/>
                <w:color w:val="000000"/>
                <w:sz w:val="24"/>
                <w:szCs w:val="24"/>
                <w:lang w:val="kk-KZ"/>
              </w:rPr>
              <w:t>тегі, аты және әкесінің аты (болған жағдайда) /</w:t>
            </w:r>
            <w:r w:rsidRPr="006B36A9">
              <w:rPr>
                <w:b w:val="0"/>
                <w:i w:val="0"/>
                <w:sz w:val="24"/>
                <w:szCs w:val="24"/>
                <w:lang w:val="kk-KZ"/>
              </w:rPr>
              <w:br/>
            </w:r>
            <w:r w:rsidRPr="006B36A9">
              <w:rPr>
                <w:b w:val="0"/>
                <w:i w:val="0"/>
                <w:color w:val="000000"/>
                <w:sz w:val="24"/>
                <w:szCs w:val="24"/>
                <w:lang w:val="kk-KZ"/>
              </w:rPr>
              <w:t>фамилия, имя, отчество (при наличии)</w:t>
            </w:r>
          </w:p>
        </w:tc>
        <w:tc>
          <w:tcPr>
            <w:tcW w:w="0" w:type="auto"/>
            <w:vMerge w:val="restart"/>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28"/>
            </w:tblGrid>
            <w:tr w:rsidR="0019738B" w:rsidRPr="006B36A9" w14:paraId="44CDDCEA" w14:textId="77777777" w:rsidTr="0058537E">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B3A71" w14:textId="77777777" w:rsidR="0019738B" w:rsidRPr="006B36A9" w:rsidRDefault="0019738B" w:rsidP="0058537E">
                  <w:pPr>
                    <w:tabs>
                      <w:tab w:val="left" w:pos="578"/>
                    </w:tabs>
                    <w:contextualSpacing/>
                    <w:rPr>
                      <w:b w:val="0"/>
                      <w:i w:val="0"/>
                      <w:sz w:val="24"/>
                      <w:szCs w:val="24"/>
                      <w:lang w:val="kk-KZ"/>
                    </w:rPr>
                  </w:pPr>
                  <w:r w:rsidRPr="006B36A9">
                    <w:rPr>
                      <w:b w:val="0"/>
                      <w:i w:val="0"/>
                      <w:color w:val="000000"/>
                      <w:sz w:val="24"/>
                      <w:szCs w:val="24"/>
                      <w:lang w:val="kk-KZ"/>
                    </w:rPr>
                    <w:t>ФОТО</w:t>
                  </w:r>
                  <w:r w:rsidRPr="006B36A9">
                    <w:rPr>
                      <w:b w:val="0"/>
                      <w:i w:val="0"/>
                      <w:sz w:val="24"/>
                      <w:szCs w:val="24"/>
                      <w:lang w:val="kk-KZ"/>
                    </w:rPr>
                    <w:br/>
                  </w:r>
                  <w:r w:rsidRPr="006B36A9">
                    <w:rPr>
                      <w:b w:val="0"/>
                      <w:i w:val="0"/>
                      <w:color w:val="000000"/>
                      <w:sz w:val="24"/>
                      <w:szCs w:val="24"/>
                      <w:lang w:val="kk-KZ"/>
                    </w:rPr>
                    <w:t>(түрлі түсті/ цветное,</w:t>
                  </w:r>
                  <w:r w:rsidRPr="006B36A9">
                    <w:rPr>
                      <w:b w:val="0"/>
                      <w:i w:val="0"/>
                      <w:sz w:val="24"/>
                      <w:szCs w:val="24"/>
                      <w:lang w:val="kk-KZ"/>
                    </w:rPr>
                    <w:br/>
                  </w:r>
                  <w:r w:rsidRPr="006B36A9">
                    <w:rPr>
                      <w:b w:val="0"/>
                      <w:i w:val="0"/>
                      <w:color w:val="000000"/>
                      <w:sz w:val="24"/>
                      <w:szCs w:val="24"/>
                      <w:lang w:val="kk-KZ"/>
                    </w:rPr>
                    <w:t>3х4)</w:t>
                  </w:r>
                </w:p>
              </w:tc>
            </w:tr>
          </w:tbl>
          <w:p w14:paraId="28A0CB03" w14:textId="77777777" w:rsidR="0019738B" w:rsidRPr="006B36A9" w:rsidRDefault="0019738B" w:rsidP="0058537E">
            <w:pPr>
              <w:tabs>
                <w:tab w:val="left" w:pos="578"/>
              </w:tabs>
              <w:contextualSpacing/>
              <w:jc w:val="both"/>
              <w:rPr>
                <w:b w:val="0"/>
                <w:i w:val="0"/>
                <w:sz w:val="24"/>
                <w:szCs w:val="24"/>
                <w:lang w:val="kk-KZ"/>
              </w:rPr>
            </w:pPr>
          </w:p>
          <w:p w14:paraId="3B98E8F0"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r>
      <w:tr w:rsidR="0019738B" w:rsidRPr="006B36A9" w14:paraId="42939A51" w14:textId="77777777" w:rsidTr="0058537E">
        <w:trPr>
          <w:trHeight w:val="30"/>
        </w:trPr>
        <w:tc>
          <w:tcPr>
            <w:tcW w:w="0" w:type="auto"/>
            <w:gridSpan w:val="3"/>
            <w:tcMar>
              <w:top w:w="15" w:type="dxa"/>
              <w:left w:w="15" w:type="dxa"/>
              <w:bottom w:w="15" w:type="dxa"/>
              <w:right w:w="15" w:type="dxa"/>
            </w:tcMar>
            <w:vAlign w:val="center"/>
          </w:tcPr>
          <w:p w14:paraId="00EC75CE" w14:textId="77777777" w:rsidR="0019738B" w:rsidRPr="006B36A9" w:rsidRDefault="0019738B" w:rsidP="0058537E">
            <w:pPr>
              <w:tabs>
                <w:tab w:val="left" w:pos="578"/>
              </w:tabs>
              <w:contextualSpacing/>
              <w:rPr>
                <w:b w:val="0"/>
                <w:i w:val="0"/>
                <w:color w:val="000000"/>
                <w:sz w:val="24"/>
                <w:szCs w:val="24"/>
                <w:lang w:val="kk-KZ"/>
              </w:rPr>
            </w:pPr>
            <w:r w:rsidRPr="006B36A9">
              <w:rPr>
                <w:b w:val="0"/>
                <w:i w:val="0"/>
                <w:color w:val="000000"/>
                <w:sz w:val="24"/>
                <w:szCs w:val="24"/>
                <w:lang w:val="kk-KZ"/>
              </w:rPr>
              <w:t>_______________________________________</w:t>
            </w:r>
            <w:r w:rsidRPr="006B36A9">
              <w:rPr>
                <w:b w:val="0"/>
                <w:i w:val="0"/>
                <w:sz w:val="24"/>
                <w:szCs w:val="24"/>
                <w:lang w:val="kk-KZ"/>
              </w:rPr>
              <w:br/>
            </w:r>
            <w:r w:rsidRPr="006B36A9">
              <w:rPr>
                <w:b w:val="0"/>
                <w:i w:val="0"/>
                <w:color w:val="000000"/>
                <w:sz w:val="24"/>
                <w:szCs w:val="24"/>
                <w:lang w:val="kk-KZ"/>
              </w:rPr>
              <w:t>лауазымы/должность, санаты/категория</w:t>
            </w:r>
            <w:r w:rsidRPr="006B36A9">
              <w:rPr>
                <w:b w:val="0"/>
                <w:i w:val="0"/>
                <w:sz w:val="24"/>
                <w:szCs w:val="24"/>
                <w:lang w:val="kk-KZ"/>
              </w:rPr>
              <w:br/>
            </w:r>
            <w:r w:rsidRPr="006B36A9">
              <w:rPr>
                <w:b w:val="0"/>
                <w:i w:val="0"/>
                <w:color w:val="000000"/>
                <w:sz w:val="24"/>
                <w:szCs w:val="24"/>
                <w:lang w:val="kk-KZ"/>
              </w:rPr>
              <w:t>(болған жағдайда/при наличии)</w:t>
            </w:r>
          </w:p>
          <w:p w14:paraId="0A7018B6" w14:textId="77777777" w:rsidR="0019738B" w:rsidRPr="006B36A9" w:rsidRDefault="0019738B" w:rsidP="0058537E">
            <w:pPr>
              <w:tabs>
                <w:tab w:val="left" w:pos="578"/>
              </w:tabs>
              <w:contextualSpacing/>
              <w:rPr>
                <w:b w:val="0"/>
                <w:i w:val="0"/>
                <w:color w:val="000000"/>
                <w:sz w:val="24"/>
                <w:szCs w:val="24"/>
                <w:lang w:val="kk-KZ"/>
              </w:rPr>
            </w:pPr>
          </w:p>
        </w:tc>
        <w:tc>
          <w:tcPr>
            <w:tcW w:w="0" w:type="auto"/>
            <w:vMerge/>
            <w:tcMar>
              <w:top w:w="15" w:type="dxa"/>
              <w:left w:w="15" w:type="dxa"/>
              <w:bottom w:w="15" w:type="dxa"/>
              <w:right w:w="15" w:type="dxa"/>
            </w:tcMar>
            <w:vAlign w:val="center"/>
          </w:tcPr>
          <w:p w14:paraId="0970AC6D" w14:textId="77777777" w:rsidR="0019738B" w:rsidRPr="006B36A9" w:rsidRDefault="0019738B" w:rsidP="0058537E">
            <w:pPr>
              <w:tabs>
                <w:tab w:val="left" w:pos="578"/>
              </w:tabs>
              <w:contextualSpacing/>
              <w:rPr>
                <w:b w:val="0"/>
                <w:i w:val="0"/>
                <w:color w:val="000000"/>
                <w:sz w:val="24"/>
                <w:szCs w:val="24"/>
                <w:lang w:val="kk-KZ"/>
              </w:rPr>
            </w:pPr>
          </w:p>
        </w:tc>
      </w:tr>
      <w:tr w:rsidR="0019738B" w:rsidRPr="006B36A9" w14:paraId="072B0B79" w14:textId="77777777" w:rsidTr="0058537E">
        <w:trPr>
          <w:trHeight w:val="30"/>
        </w:trPr>
        <w:tc>
          <w:tcPr>
            <w:tcW w:w="0" w:type="auto"/>
            <w:gridSpan w:val="3"/>
            <w:tcMar>
              <w:top w:w="15" w:type="dxa"/>
              <w:left w:w="15" w:type="dxa"/>
              <w:bottom w:w="15" w:type="dxa"/>
              <w:right w:w="15" w:type="dxa"/>
            </w:tcMar>
            <w:vAlign w:val="center"/>
          </w:tcPr>
          <w:p w14:paraId="3393E6E9" w14:textId="77777777" w:rsidR="0019738B" w:rsidRPr="006B36A9" w:rsidRDefault="0019738B" w:rsidP="0058537E">
            <w:pPr>
              <w:tabs>
                <w:tab w:val="left" w:pos="578"/>
              </w:tabs>
              <w:contextualSpacing/>
              <w:rPr>
                <w:b w:val="0"/>
                <w:i w:val="0"/>
                <w:color w:val="000000"/>
                <w:sz w:val="24"/>
                <w:szCs w:val="24"/>
                <w:lang w:val="kk-KZ"/>
              </w:rPr>
            </w:pPr>
            <w:r w:rsidRPr="006B36A9">
              <w:rPr>
                <w:b w:val="0"/>
                <w:i w:val="0"/>
                <w:color w:val="000000"/>
                <w:sz w:val="24"/>
                <w:szCs w:val="24"/>
                <w:lang w:val="kk-KZ"/>
              </w:rPr>
              <w:t xml:space="preserve">_______________________________________ </w:t>
            </w:r>
          </w:p>
          <w:p w14:paraId="4C0E53C2" w14:textId="77777777" w:rsidR="0019738B" w:rsidRPr="006B36A9" w:rsidRDefault="0019738B" w:rsidP="0058537E">
            <w:pPr>
              <w:tabs>
                <w:tab w:val="left" w:pos="578"/>
              </w:tabs>
              <w:contextualSpacing/>
              <w:rPr>
                <w:b w:val="0"/>
                <w:i w:val="0"/>
                <w:color w:val="000000"/>
                <w:sz w:val="24"/>
                <w:szCs w:val="24"/>
                <w:lang w:val="kk-KZ"/>
              </w:rPr>
            </w:pPr>
            <w:r w:rsidRPr="006B36A9">
              <w:rPr>
                <w:b w:val="0"/>
                <w:i w:val="0"/>
                <w:color w:val="000000"/>
                <w:sz w:val="24"/>
                <w:szCs w:val="24"/>
                <w:lang w:val="kk-KZ"/>
              </w:rPr>
              <w:t>(жеке сәйкестендіру нөмірі / индивидуальный</w:t>
            </w:r>
          </w:p>
          <w:p w14:paraId="5CB00E85" w14:textId="77777777" w:rsidR="0019738B" w:rsidRPr="006B36A9" w:rsidRDefault="0019738B" w:rsidP="0058537E">
            <w:pPr>
              <w:tabs>
                <w:tab w:val="left" w:pos="578"/>
              </w:tabs>
              <w:contextualSpacing/>
              <w:rPr>
                <w:b w:val="0"/>
                <w:i w:val="0"/>
                <w:sz w:val="24"/>
                <w:szCs w:val="24"/>
                <w:lang w:val="kk-KZ"/>
              </w:rPr>
            </w:pPr>
            <w:r w:rsidRPr="006B36A9">
              <w:rPr>
                <w:b w:val="0"/>
                <w:i w:val="0"/>
                <w:color w:val="000000"/>
                <w:sz w:val="24"/>
                <w:szCs w:val="24"/>
                <w:lang w:val="kk-KZ"/>
              </w:rPr>
              <w:t>идентификационный номер)</w:t>
            </w:r>
          </w:p>
        </w:tc>
        <w:tc>
          <w:tcPr>
            <w:tcW w:w="0" w:type="auto"/>
            <w:vMerge/>
          </w:tcPr>
          <w:p w14:paraId="6929E45F" w14:textId="77777777" w:rsidR="0019738B" w:rsidRPr="006B36A9" w:rsidRDefault="0019738B" w:rsidP="0058537E">
            <w:pPr>
              <w:tabs>
                <w:tab w:val="left" w:pos="578"/>
              </w:tabs>
              <w:contextualSpacing/>
              <w:jc w:val="both"/>
              <w:rPr>
                <w:b w:val="0"/>
                <w:i w:val="0"/>
                <w:sz w:val="24"/>
                <w:szCs w:val="24"/>
                <w:lang w:val="kk-KZ"/>
              </w:rPr>
            </w:pPr>
          </w:p>
        </w:tc>
      </w:tr>
      <w:tr w:rsidR="0019738B" w:rsidRPr="006B36A9" w14:paraId="2643D337" w14:textId="77777777" w:rsidTr="0058537E">
        <w:trPr>
          <w:trHeight w:val="30"/>
        </w:trPr>
        <w:tc>
          <w:tcPr>
            <w:tcW w:w="0" w:type="auto"/>
            <w:gridSpan w:val="4"/>
            <w:tcMar>
              <w:top w:w="15" w:type="dxa"/>
              <w:left w:w="15" w:type="dxa"/>
              <w:bottom w:w="15" w:type="dxa"/>
              <w:right w:w="15" w:type="dxa"/>
            </w:tcMar>
            <w:vAlign w:val="center"/>
          </w:tcPr>
          <w:p w14:paraId="1963D735" w14:textId="77777777" w:rsidR="0019738B" w:rsidRPr="006B36A9" w:rsidRDefault="0019738B" w:rsidP="0058537E">
            <w:pPr>
              <w:tabs>
                <w:tab w:val="left" w:pos="578"/>
              </w:tabs>
              <w:contextualSpacing/>
              <w:rPr>
                <w:b w:val="0"/>
                <w:i w:val="0"/>
                <w:sz w:val="24"/>
                <w:szCs w:val="24"/>
                <w:lang w:val="kk-KZ"/>
              </w:rPr>
            </w:pPr>
            <w:r w:rsidRPr="006B36A9">
              <w:rPr>
                <w:b w:val="0"/>
                <w:i w:val="0"/>
                <w:color w:val="000000"/>
                <w:sz w:val="24"/>
                <w:szCs w:val="24"/>
                <w:lang w:val="kk-KZ"/>
              </w:rPr>
              <w:t>ЖЕКЕ МӘЛІМЕТТЕР / ЛИЧНЫЕ ДАННЫЕ</w:t>
            </w:r>
          </w:p>
        </w:tc>
      </w:tr>
      <w:tr w:rsidR="0019738B" w:rsidRPr="006B36A9" w14:paraId="5ED7BCCC" w14:textId="77777777" w:rsidTr="0058537E">
        <w:trPr>
          <w:trHeight w:val="30"/>
        </w:trPr>
        <w:tc>
          <w:tcPr>
            <w:tcW w:w="0" w:type="auto"/>
            <w:tcMar>
              <w:top w:w="15" w:type="dxa"/>
              <w:left w:w="15" w:type="dxa"/>
              <w:bottom w:w="15" w:type="dxa"/>
              <w:right w:w="15" w:type="dxa"/>
            </w:tcMar>
            <w:vAlign w:val="center"/>
          </w:tcPr>
          <w:p w14:paraId="130A98FC"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1.</w:t>
            </w:r>
          </w:p>
        </w:tc>
        <w:tc>
          <w:tcPr>
            <w:tcW w:w="0" w:type="auto"/>
            <w:gridSpan w:val="2"/>
            <w:tcMar>
              <w:top w:w="15" w:type="dxa"/>
              <w:left w:w="15" w:type="dxa"/>
              <w:bottom w:w="15" w:type="dxa"/>
              <w:right w:w="15" w:type="dxa"/>
            </w:tcMar>
            <w:vAlign w:val="center"/>
          </w:tcPr>
          <w:p w14:paraId="189BB146"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Туған күні және жері /</w:t>
            </w:r>
          </w:p>
          <w:p w14:paraId="27EC86F9" w14:textId="77777777" w:rsidR="0019738B" w:rsidRPr="006B36A9" w:rsidRDefault="0019738B" w:rsidP="0019738B">
            <w:pPr>
              <w:tabs>
                <w:tab w:val="left" w:pos="578"/>
              </w:tabs>
              <w:contextualSpacing/>
              <w:jc w:val="both"/>
              <w:rPr>
                <w:b w:val="0"/>
                <w:i w:val="0"/>
                <w:sz w:val="24"/>
                <w:szCs w:val="24"/>
                <w:lang w:val="kk-KZ"/>
              </w:rPr>
            </w:pPr>
            <w:r w:rsidRPr="006B36A9">
              <w:rPr>
                <w:b w:val="0"/>
                <w:i w:val="0"/>
                <w:color w:val="000000"/>
                <w:sz w:val="24"/>
                <w:szCs w:val="24"/>
                <w:lang w:val="kk-KZ"/>
              </w:rPr>
              <w:t>Дата и место рождения</w:t>
            </w:r>
          </w:p>
        </w:tc>
        <w:tc>
          <w:tcPr>
            <w:tcW w:w="0" w:type="auto"/>
            <w:tcMar>
              <w:top w:w="15" w:type="dxa"/>
              <w:left w:w="15" w:type="dxa"/>
              <w:bottom w:w="15" w:type="dxa"/>
              <w:right w:w="15" w:type="dxa"/>
            </w:tcMar>
            <w:vAlign w:val="center"/>
          </w:tcPr>
          <w:p w14:paraId="3802CF4E" w14:textId="77777777" w:rsidR="0019738B" w:rsidRPr="006B36A9" w:rsidRDefault="0019738B" w:rsidP="0058537E">
            <w:pPr>
              <w:tabs>
                <w:tab w:val="left" w:pos="578"/>
              </w:tabs>
              <w:contextualSpacing/>
              <w:jc w:val="both"/>
              <w:rPr>
                <w:b w:val="0"/>
                <w:i w:val="0"/>
                <w:sz w:val="24"/>
                <w:szCs w:val="24"/>
                <w:lang w:val="kk-KZ"/>
              </w:rPr>
            </w:pPr>
          </w:p>
        </w:tc>
      </w:tr>
      <w:tr w:rsidR="0019738B" w:rsidRPr="006B36A9" w14:paraId="319CB501" w14:textId="77777777" w:rsidTr="0058537E">
        <w:trPr>
          <w:trHeight w:val="30"/>
        </w:trPr>
        <w:tc>
          <w:tcPr>
            <w:tcW w:w="0" w:type="auto"/>
            <w:tcMar>
              <w:top w:w="15" w:type="dxa"/>
              <w:left w:w="15" w:type="dxa"/>
              <w:bottom w:w="15" w:type="dxa"/>
              <w:right w:w="15" w:type="dxa"/>
            </w:tcMar>
            <w:vAlign w:val="center"/>
          </w:tcPr>
          <w:p w14:paraId="1572D9AB"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2.</w:t>
            </w:r>
          </w:p>
        </w:tc>
        <w:tc>
          <w:tcPr>
            <w:tcW w:w="0" w:type="auto"/>
            <w:gridSpan w:val="2"/>
            <w:tcMar>
              <w:top w:w="15" w:type="dxa"/>
              <w:left w:w="15" w:type="dxa"/>
              <w:bottom w:w="15" w:type="dxa"/>
              <w:right w:w="15" w:type="dxa"/>
            </w:tcMar>
            <w:vAlign w:val="center"/>
          </w:tcPr>
          <w:p w14:paraId="72153CC0"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Ұлты (қалауы бойынша) /</w:t>
            </w:r>
          </w:p>
          <w:p w14:paraId="33C88477" w14:textId="77777777" w:rsidR="0019738B" w:rsidRPr="006B36A9" w:rsidRDefault="0019738B" w:rsidP="0019738B">
            <w:pPr>
              <w:tabs>
                <w:tab w:val="left" w:pos="578"/>
              </w:tabs>
              <w:contextualSpacing/>
              <w:jc w:val="both"/>
              <w:rPr>
                <w:b w:val="0"/>
                <w:i w:val="0"/>
                <w:sz w:val="24"/>
                <w:szCs w:val="24"/>
                <w:lang w:val="kk-KZ"/>
              </w:rPr>
            </w:pPr>
            <w:r w:rsidRPr="006B36A9">
              <w:rPr>
                <w:b w:val="0"/>
                <w:i w:val="0"/>
                <w:color w:val="000000"/>
                <w:sz w:val="24"/>
                <w:szCs w:val="24"/>
                <w:lang w:val="kk-KZ"/>
              </w:rPr>
              <w:t>Национальность (по желанию)</w:t>
            </w:r>
          </w:p>
        </w:tc>
        <w:tc>
          <w:tcPr>
            <w:tcW w:w="0" w:type="auto"/>
            <w:tcMar>
              <w:top w:w="15" w:type="dxa"/>
              <w:left w:w="15" w:type="dxa"/>
              <w:bottom w:w="15" w:type="dxa"/>
              <w:right w:w="15" w:type="dxa"/>
            </w:tcMar>
            <w:vAlign w:val="center"/>
          </w:tcPr>
          <w:p w14:paraId="2E8EA6AB" w14:textId="77777777" w:rsidR="0019738B" w:rsidRPr="006B36A9" w:rsidRDefault="0019738B" w:rsidP="0058537E">
            <w:pPr>
              <w:tabs>
                <w:tab w:val="left" w:pos="578"/>
              </w:tabs>
              <w:contextualSpacing/>
              <w:jc w:val="both"/>
              <w:rPr>
                <w:b w:val="0"/>
                <w:i w:val="0"/>
                <w:sz w:val="24"/>
                <w:szCs w:val="24"/>
                <w:lang w:val="kk-KZ"/>
              </w:rPr>
            </w:pPr>
          </w:p>
        </w:tc>
      </w:tr>
      <w:tr w:rsidR="0019738B" w:rsidRPr="006B36A9" w14:paraId="407D9C6B" w14:textId="77777777" w:rsidTr="0058537E">
        <w:trPr>
          <w:trHeight w:val="30"/>
        </w:trPr>
        <w:tc>
          <w:tcPr>
            <w:tcW w:w="0" w:type="auto"/>
            <w:tcMar>
              <w:top w:w="15" w:type="dxa"/>
              <w:left w:w="15" w:type="dxa"/>
              <w:bottom w:w="15" w:type="dxa"/>
              <w:right w:w="15" w:type="dxa"/>
            </w:tcMar>
            <w:vAlign w:val="center"/>
          </w:tcPr>
          <w:p w14:paraId="63D8BAC2" w14:textId="77777777" w:rsidR="0019738B" w:rsidRPr="006B36A9" w:rsidRDefault="0019738B" w:rsidP="0058537E">
            <w:pPr>
              <w:tabs>
                <w:tab w:val="left" w:pos="578"/>
              </w:tabs>
              <w:contextualSpacing/>
              <w:jc w:val="both"/>
              <w:rPr>
                <w:b w:val="0"/>
                <w:i w:val="0"/>
                <w:color w:val="000000"/>
                <w:sz w:val="24"/>
                <w:szCs w:val="24"/>
                <w:lang w:val="kk-KZ"/>
              </w:rPr>
            </w:pPr>
            <w:r w:rsidRPr="006B36A9">
              <w:rPr>
                <w:b w:val="0"/>
                <w:i w:val="0"/>
                <w:color w:val="000000"/>
                <w:sz w:val="24"/>
                <w:szCs w:val="24"/>
                <w:lang w:val="kk-KZ"/>
              </w:rPr>
              <w:t xml:space="preserve">3. </w:t>
            </w:r>
          </w:p>
        </w:tc>
        <w:tc>
          <w:tcPr>
            <w:tcW w:w="0" w:type="auto"/>
            <w:gridSpan w:val="2"/>
            <w:tcMar>
              <w:top w:w="15" w:type="dxa"/>
              <w:left w:w="15" w:type="dxa"/>
              <w:bottom w:w="15" w:type="dxa"/>
              <w:right w:w="15" w:type="dxa"/>
            </w:tcMar>
            <w:vAlign w:val="center"/>
          </w:tcPr>
          <w:p w14:paraId="0C8184B0"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Отбасылық жағдайы, балалардың бар болуы /</w:t>
            </w:r>
          </w:p>
          <w:p w14:paraId="5FCC101A"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Семейное положение, наличие детей</w:t>
            </w:r>
          </w:p>
        </w:tc>
        <w:tc>
          <w:tcPr>
            <w:tcW w:w="0" w:type="auto"/>
            <w:tcMar>
              <w:top w:w="15" w:type="dxa"/>
              <w:left w:w="15" w:type="dxa"/>
              <w:bottom w:w="15" w:type="dxa"/>
              <w:right w:w="15" w:type="dxa"/>
            </w:tcMar>
            <w:vAlign w:val="center"/>
          </w:tcPr>
          <w:p w14:paraId="3292B02E" w14:textId="77777777" w:rsidR="0019738B" w:rsidRPr="006B36A9" w:rsidRDefault="0019738B" w:rsidP="0058537E">
            <w:pPr>
              <w:tabs>
                <w:tab w:val="left" w:pos="578"/>
              </w:tabs>
              <w:contextualSpacing/>
              <w:jc w:val="both"/>
              <w:rPr>
                <w:b w:val="0"/>
                <w:i w:val="0"/>
                <w:sz w:val="24"/>
                <w:szCs w:val="24"/>
                <w:lang w:val="kk-KZ"/>
              </w:rPr>
            </w:pPr>
          </w:p>
        </w:tc>
      </w:tr>
      <w:tr w:rsidR="0019738B" w:rsidRPr="006B36A9" w14:paraId="5E10E801" w14:textId="77777777" w:rsidTr="0058537E">
        <w:trPr>
          <w:trHeight w:val="30"/>
        </w:trPr>
        <w:tc>
          <w:tcPr>
            <w:tcW w:w="0" w:type="auto"/>
            <w:tcMar>
              <w:top w:w="15" w:type="dxa"/>
              <w:left w:w="15" w:type="dxa"/>
              <w:bottom w:w="15" w:type="dxa"/>
              <w:right w:w="15" w:type="dxa"/>
            </w:tcMar>
            <w:vAlign w:val="center"/>
          </w:tcPr>
          <w:p w14:paraId="2DE68831"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4.</w:t>
            </w:r>
          </w:p>
        </w:tc>
        <w:tc>
          <w:tcPr>
            <w:tcW w:w="0" w:type="auto"/>
            <w:gridSpan w:val="2"/>
            <w:tcMar>
              <w:top w:w="15" w:type="dxa"/>
              <w:left w:w="15" w:type="dxa"/>
              <w:bottom w:w="15" w:type="dxa"/>
              <w:right w:w="15" w:type="dxa"/>
            </w:tcMar>
            <w:vAlign w:val="center"/>
          </w:tcPr>
          <w:p w14:paraId="0003990B"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Оқу орнын бітірген жылы және оныңатауы /</w:t>
            </w:r>
          </w:p>
          <w:p w14:paraId="2512FB49" w14:textId="77777777" w:rsidR="0019738B" w:rsidRPr="006B36A9" w:rsidRDefault="0019738B" w:rsidP="0019738B">
            <w:pPr>
              <w:tabs>
                <w:tab w:val="left" w:pos="578"/>
              </w:tabs>
              <w:contextualSpacing/>
              <w:jc w:val="both"/>
              <w:rPr>
                <w:b w:val="0"/>
                <w:i w:val="0"/>
                <w:sz w:val="24"/>
                <w:szCs w:val="24"/>
                <w:lang w:val="kk-KZ"/>
              </w:rPr>
            </w:pPr>
            <w:r w:rsidRPr="006B36A9">
              <w:rPr>
                <w:b w:val="0"/>
                <w:i w:val="0"/>
                <w:color w:val="000000"/>
                <w:sz w:val="24"/>
                <w:szCs w:val="24"/>
                <w:lang w:val="kk-KZ"/>
              </w:rPr>
              <w:t>Год окончания и наименование учебного заведения</w:t>
            </w:r>
          </w:p>
        </w:tc>
        <w:tc>
          <w:tcPr>
            <w:tcW w:w="0" w:type="auto"/>
            <w:tcMar>
              <w:top w:w="15" w:type="dxa"/>
              <w:left w:w="15" w:type="dxa"/>
              <w:bottom w:w="15" w:type="dxa"/>
              <w:right w:w="15" w:type="dxa"/>
            </w:tcMar>
            <w:vAlign w:val="center"/>
          </w:tcPr>
          <w:p w14:paraId="643EF383"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r>
      <w:tr w:rsidR="0019738B" w:rsidRPr="006B36A9" w14:paraId="2E113A1B" w14:textId="77777777" w:rsidTr="0058537E">
        <w:trPr>
          <w:trHeight w:val="30"/>
        </w:trPr>
        <w:tc>
          <w:tcPr>
            <w:tcW w:w="0" w:type="auto"/>
            <w:tcMar>
              <w:top w:w="15" w:type="dxa"/>
              <w:left w:w="15" w:type="dxa"/>
              <w:bottom w:w="15" w:type="dxa"/>
              <w:right w:w="15" w:type="dxa"/>
            </w:tcMar>
            <w:vAlign w:val="center"/>
          </w:tcPr>
          <w:p w14:paraId="49A156D0"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5.</w:t>
            </w:r>
          </w:p>
        </w:tc>
        <w:tc>
          <w:tcPr>
            <w:tcW w:w="0" w:type="auto"/>
            <w:gridSpan w:val="2"/>
            <w:tcMar>
              <w:top w:w="15" w:type="dxa"/>
              <w:left w:w="15" w:type="dxa"/>
              <w:bottom w:w="15" w:type="dxa"/>
              <w:right w:w="15" w:type="dxa"/>
            </w:tcMar>
            <w:vAlign w:val="center"/>
          </w:tcPr>
          <w:p w14:paraId="4D8C4B58"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Мамандығы бойынша біліктілігі, ғылыми дәрежесі, ғылыми атағы (болған жағдайда) /</w:t>
            </w:r>
          </w:p>
          <w:p w14:paraId="1A334A62" w14:textId="77777777" w:rsidR="0019738B" w:rsidRPr="006B36A9" w:rsidRDefault="0019738B" w:rsidP="0019738B">
            <w:pPr>
              <w:tabs>
                <w:tab w:val="left" w:pos="578"/>
              </w:tabs>
              <w:contextualSpacing/>
              <w:jc w:val="both"/>
              <w:rPr>
                <w:b w:val="0"/>
                <w:i w:val="0"/>
                <w:sz w:val="24"/>
                <w:szCs w:val="24"/>
                <w:lang w:val="kk-KZ"/>
              </w:rPr>
            </w:pPr>
            <w:r w:rsidRPr="006B36A9">
              <w:rPr>
                <w:b w:val="0"/>
                <w:i w:val="0"/>
                <w:color w:val="000000"/>
                <w:sz w:val="24"/>
                <w:szCs w:val="24"/>
                <w:lang w:val="kk-KZ"/>
              </w:rPr>
              <w:t>Квалификация по специальности, ученая степень, ученое звание (при наличии)</w:t>
            </w:r>
          </w:p>
        </w:tc>
        <w:tc>
          <w:tcPr>
            <w:tcW w:w="0" w:type="auto"/>
            <w:tcMar>
              <w:top w:w="15" w:type="dxa"/>
              <w:left w:w="15" w:type="dxa"/>
              <w:bottom w:w="15" w:type="dxa"/>
              <w:right w:w="15" w:type="dxa"/>
            </w:tcMar>
            <w:vAlign w:val="center"/>
          </w:tcPr>
          <w:p w14:paraId="3CB95C28"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r>
      <w:tr w:rsidR="0019738B" w:rsidRPr="006B36A9" w14:paraId="0A6636C6" w14:textId="77777777" w:rsidTr="0058537E">
        <w:trPr>
          <w:trHeight w:val="30"/>
        </w:trPr>
        <w:tc>
          <w:tcPr>
            <w:tcW w:w="0" w:type="auto"/>
            <w:tcMar>
              <w:top w:w="15" w:type="dxa"/>
              <w:left w:w="15" w:type="dxa"/>
              <w:bottom w:w="15" w:type="dxa"/>
              <w:right w:w="15" w:type="dxa"/>
            </w:tcMar>
            <w:vAlign w:val="center"/>
          </w:tcPr>
          <w:p w14:paraId="65EEF3E6"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6.</w:t>
            </w:r>
          </w:p>
        </w:tc>
        <w:tc>
          <w:tcPr>
            <w:tcW w:w="0" w:type="auto"/>
            <w:gridSpan w:val="2"/>
            <w:tcMar>
              <w:top w:w="15" w:type="dxa"/>
              <w:left w:w="15" w:type="dxa"/>
              <w:bottom w:w="15" w:type="dxa"/>
              <w:right w:w="15" w:type="dxa"/>
            </w:tcMar>
            <w:vAlign w:val="center"/>
          </w:tcPr>
          <w:p w14:paraId="1B0FB372"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Шетел тілдерін білуі /</w:t>
            </w:r>
          </w:p>
          <w:p w14:paraId="4463DDAD" w14:textId="77777777" w:rsidR="0019738B" w:rsidRPr="006B36A9" w:rsidRDefault="0019738B" w:rsidP="0019738B">
            <w:pPr>
              <w:tabs>
                <w:tab w:val="left" w:pos="578"/>
              </w:tabs>
              <w:contextualSpacing/>
              <w:jc w:val="both"/>
              <w:rPr>
                <w:b w:val="0"/>
                <w:i w:val="0"/>
                <w:sz w:val="24"/>
                <w:szCs w:val="24"/>
                <w:lang w:val="kk-KZ"/>
              </w:rPr>
            </w:pPr>
            <w:r w:rsidRPr="006B36A9">
              <w:rPr>
                <w:b w:val="0"/>
                <w:i w:val="0"/>
                <w:color w:val="000000"/>
                <w:sz w:val="24"/>
                <w:szCs w:val="24"/>
                <w:lang w:val="kk-KZ"/>
              </w:rPr>
              <w:t>Владение иностранными языками</w:t>
            </w:r>
          </w:p>
        </w:tc>
        <w:tc>
          <w:tcPr>
            <w:tcW w:w="0" w:type="auto"/>
            <w:tcMar>
              <w:top w:w="15" w:type="dxa"/>
              <w:left w:w="15" w:type="dxa"/>
              <w:bottom w:w="15" w:type="dxa"/>
              <w:right w:w="15" w:type="dxa"/>
            </w:tcMar>
            <w:vAlign w:val="center"/>
          </w:tcPr>
          <w:p w14:paraId="463C17B4"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r>
      <w:tr w:rsidR="0019738B" w:rsidRPr="006B36A9" w14:paraId="2C8BE0F6" w14:textId="77777777" w:rsidTr="0058537E">
        <w:trPr>
          <w:trHeight w:val="30"/>
        </w:trPr>
        <w:tc>
          <w:tcPr>
            <w:tcW w:w="0" w:type="auto"/>
            <w:tcMar>
              <w:top w:w="15" w:type="dxa"/>
              <w:left w:w="15" w:type="dxa"/>
              <w:bottom w:w="15" w:type="dxa"/>
              <w:right w:w="15" w:type="dxa"/>
            </w:tcMar>
            <w:vAlign w:val="center"/>
          </w:tcPr>
          <w:p w14:paraId="0E50105E"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7.</w:t>
            </w:r>
          </w:p>
        </w:tc>
        <w:tc>
          <w:tcPr>
            <w:tcW w:w="0" w:type="auto"/>
            <w:gridSpan w:val="2"/>
            <w:tcMar>
              <w:top w:w="15" w:type="dxa"/>
              <w:left w:w="15" w:type="dxa"/>
              <w:bottom w:w="15" w:type="dxa"/>
              <w:right w:w="15" w:type="dxa"/>
            </w:tcMar>
            <w:vAlign w:val="center"/>
          </w:tcPr>
          <w:p w14:paraId="30908FBC"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Мемлекеттік наградалары, құрметті атақтары (болған жағдайда) /</w:t>
            </w:r>
          </w:p>
          <w:p w14:paraId="34E6F1DE" w14:textId="77777777" w:rsidR="0019738B" w:rsidRPr="006B36A9" w:rsidRDefault="0019738B" w:rsidP="0019738B">
            <w:pPr>
              <w:tabs>
                <w:tab w:val="left" w:pos="578"/>
              </w:tabs>
              <w:contextualSpacing/>
              <w:jc w:val="both"/>
              <w:rPr>
                <w:b w:val="0"/>
                <w:i w:val="0"/>
                <w:sz w:val="24"/>
                <w:szCs w:val="24"/>
                <w:lang w:val="kk-KZ"/>
              </w:rPr>
            </w:pPr>
            <w:r w:rsidRPr="006B36A9">
              <w:rPr>
                <w:b w:val="0"/>
                <w:i w:val="0"/>
                <w:color w:val="000000"/>
                <w:sz w:val="24"/>
                <w:szCs w:val="24"/>
                <w:lang w:val="kk-KZ"/>
              </w:rPr>
              <w:t>Государственные награды, почетные звания (при наличии)</w:t>
            </w:r>
          </w:p>
        </w:tc>
        <w:tc>
          <w:tcPr>
            <w:tcW w:w="0" w:type="auto"/>
            <w:tcMar>
              <w:top w:w="15" w:type="dxa"/>
              <w:left w:w="15" w:type="dxa"/>
              <w:bottom w:w="15" w:type="dxa"/>
              <w:right w:w="15" w:type="dxa"/>
            </w:tcMar>
            <w:vAlign w:val="center"/>
          </w:tcPr>
          <w:p w14:paraId="1AD9B1EF"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r>
      <w:tr w:rsidR="0019738B" w:rsidRPr="006B36A9" w14:paraId="3353E4BD" w14:textId="77777777" w:rsidTr="0058537E">
        <w:trPr>
          <w:trHeight w:val="30"/>
        </w:trPr>
        <w:tc>
          <w:tcPr>
            <w:tcW w:w="0" w:type="auto"/>
            <w:tcMar>
              <w:top w:w="15" w:type="dxa"/>
              <w:left w:w="15" w:type="dxa"/>
              <w:bottom w:w="15" w:type="dxa"/>
              <w:right w:w="15" w:type="dxa"/>
            </w:tcMar>
            <w:vAlign w:val="center"/>
          </w:tcPr>
          <w:p w14:paraId="0D420D9E"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8.</w:t>
            </w:r>
          </w:p>
        </w:tc>
        <w:tc>
          <w:tcPr>
            <w:tcW w:w="0" w:type="auto"/>
            <w:gridSpan w:val="2"/>
            <w:tcMar>
              <w:top w:w="15" w:type="dxa"/>
              <w:left w:w="15" w:type="dxa"/>
              <w:bottom w:w="15" w:type="dxa"/>
              <w:right w:w="15" w:type="dxa"/>
            </w:tcMar>
            <w:vAlign w:val="center"/>
          </w:tcPr>
          <w:p w14:paraId="3A112E7B"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Дипломатиялық дәрежесі, әскери, арнайы атақтары, сыныптық шені (болған жағдайда) /</w:t>
            </w:r>
          </w:p>
          <w:p w14:paraId="4030F47C" w14:textId="77777777" w:rsidR="0019738B" w:rsidRPr="006B36A9" w:rsidRDefault="0019738B" w:rsidP="0019738B">
            <w:pPr>
              <w:tabs>
                <w:tab w:val="left" w:pos="578"/>
              </w:tabs>
              <w:contextualSpacing/>
              <w:jc w:val="both"/>
              <w:rPr>
                <w:b w:val="0"/>
                <w:i w:val="0"/>
                <w:sz w:val="24"/>
                <w:szCs w:val="24"/>
                <w:lang w:val="kk-KZ"/>
              </w:rPr>
            </w:pPr>
            <w:r w:rsidRPr="006B36A9">
              <w:rPr>
                <w:b w:val="0"/>
                <w:i w:val="0"/>
                <w:color w:val="000000"/>
                <w:sz w:val="24"/>
                <w:szCs w:val="24"/>
                <w:lang w:val="kk-KZ"/>
              </w:rPr>
              <w:t>Дипломатический ранг, воинское, специальное звание, классный чин (при наличии)</w:t>
            </w:r>
          </w:p>
        </w:tc>
        <w:tc>
          <w:tcPr>
            <w:tcW w:w="0" w:type="auto"/>
            <w:tcMar>
              <w:top w:w="15" w:type="dxa"/>
              <w:left w:w="15" w:type="dxa"/>
              <w:bottom w:w="15" w:type="dxa"/>
              <w:right w:w="15" w:type="dxa"/>
            </w:tcMar>
            <w:vAlign w:val="center"/>
          </w:tcPr>
          <w:p w14:paraId="311FFDAF"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r>
      <w:tr w:rsidR="0019738B" w:rsidRPr="006B36A9" w14:paraId="2B4BE4B4" w14:textId="77777777" w:rsidTr="0058537E">
        <w:trPr>
          <w:trHeight w:val="30"/>
        </w:trPr>
        <w:tc>
          <w:tcPr>
            <w:tcW w:w="0" w:type="auto"/>
            <w:tcMar>
              <w:top w:w="15" w:type="dxa"/>
              <w:left w:w="15" w:type="dxa"/>
              <w:bottom w:w="15" w:type="dxa"/>
              <w:right w:w="15" w:type="dxa"/>
            </w:tcMar>
            <w:vAlign w:val="center"/>
          </w:tcPr>
          <w:p w14:paraId="347AE90C"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9.</w:t>
            </w:r>
          </w:p>
        </w:tc>
        <w:tc>
          <w:tcPr>
            <w:tcW w:w="0" w:type="auto"/>
            <w:gridSpan w:val="2"/>
            <w:tcMar>
              <w:top w:w="15" w:type="dxa"/>
              <w:left w:w="15" w:type="dxa"/>
              <w:bottom w:w="15" w:type="dxa"/>
              <w:right w:w="15" w:type="dxa"/>
            </w:tcMar>
            <w:vAlign w:val="center"/>
          </w:tcPr>
          <w:p w14:paraId="6A4B48A6"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Жаза түрі, оны тағайындау күні мен негізі (болған жағдайда) /</w:t>
            </w:r>
          </w:p>
          <w:p w14:paraId="652EF998" w14:textId="77777777" w:rsidR="0019738B" w:rsidRPr="006B36A9" w:rsidRDefault="0019738B" w:rsidP="0019738B">
            <w:pPr>
              <w:tabs>
                <w:tab w:val="left" w:pos="578"/>
              </w:tabs>
              <w:contextualSpacing/>
              <w:jc w:val="both"/>
              <w:rPr>
                <w:b w:val="0"/>
                <w:i w:val="0"/>
                <w:sz w:val="24"/>
                <w:szCs w:val="24"/>
                <w:lang w:val="kk-KZ"/>
              </w:rPr>
            </w:pPr>
            <w:r w:rsidRPr="006B36A9">
              <w:rPr>
                <w:b w:val="0"/>
                <w:i w:val="0"/>
                <w:color w:val="000000"/>
                <w:sz w:val="24"/>
                <w:szCs w:val="24"/>
                <w:lang w:val="kk-KZ"/>
              </w:rPr>
              <w:t xml:space="preserve">Вид взыскания, дата и основания его наложения (при </w:t>
            </w:r>
            <w:r w:rsidRPr="006B36A9">
              <w:rPr>
                <w:b w:val="0"/>
                <w:i w:val="0"/>
                <w:color w:val="000000"/>
                <w:sz w:val="24"/>
                <w:szCs w:val="24"/>
                <w:lang w:val="kk-KZ"/>
              </w:rPr>
              <w:lastRenderedPageBreak/>
              <w:t>наличии)</w:t>
            </w:r>
          </w:p>
        </w:tc>
        <w:tc>
          <w:tcPr>
            <w:tcW w:w="0" w:type="auto"/>
            <w:tcMar>
              <w:top w:w="15" w:type="dxa"/>
              <w:left w:w="15" w:type="dxa"/>
              <w:bottom w:w="15" w:type="dxa"/>
              <w:right w:w="15" w:type="dxa"/>
            </w:tcMar>
            <w:vAlign w:val="center"/>
          </w:tcPr>
          <w:p w14:paraId="562A2EA2"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lastRenderedPageBreak/>
              <w:br/>
            </w:r>
          </w:p>
        </w:tc>
      </w:tr>
      <w:tr w:rsidR="0019738B" w:rsidRPr="006B36A9" w14:paraId="643CA960" w14:textId="77777777" w:rsidTr="0058537E">
        <w:trPr>
          <w:trHeight w:val="30"/>
        </w:trPr>
        <w:tc>
          <w:tcPr>
            <w:tcW w:w="0" w:type="auto"/>
            <w:tcBorders>
              <w:bottom w:val="single" w:sz="4" w:space="0" w:color="auto"/>
            </w:tcBorders>
            <w:tcMar>
              <w:top w:w="15" w:type="dxa"/>
              <w:left w:w="15" w:type="dxa"/>
              <w:bottom w:w="15" w:type="dxa"/>
              <w:right w:w="15" w:type="dxa"/>
            </w:tcMar>
            <w:vAlign w:val="center"/>
          </w:tcPr>
          <w:p w14:paraId="19919DCB"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lastRenderedPageBreak/>
              <w:t>10.</w:t>
            </w:r>
          </w:p>
        </w:tc>
        <w:tc>
          <w:tcPr>
            <w:tcW w:w="0" w:type="auto"/>
            <w:gridSpan w:val="2"/>
            <w:tcBorders>
              <w:bottom w:val="single" w:sz="4" w:space="0" w:color="auto"/>
            </w:tcBorders>
            <w:tcMar>
              <w:top w:w="15" w:type="dxa"/>
              <w:left w:w="15" w:type="dxa"/>
              <w:bottom w:w="15" w:type="dxa"/>
              <w:right w:w="15" w:type="dxa"/>
            </w:tcMar>
            <w:vAlign w:val="center"/>
          </w:tcPr>
          <w:p w14:paraId="025F2468" w14:textId="77777777" w:rsidR="0019738B" w:rsidRPr="006B36A9" w:rsidRDefault="0019738B" w:rsidP="0019738B">
            <w:pPr>
              <w:tabs>
                <w:tab w:val="left" w:pos="578"/>
              </w:tabs>
              <w:contextualSpacing/>
              <w:jc w:val="both"/>
              <w:rPr>
                <w:b w:val="0"/>
                <w:i w:val="0"/>
                <w:color w:val="000000"/>
                <w:sz w:val="24"/>
                <w:szCs w:val="24"/>
                <w:lang w:val="kk-KZ"/>
              </w:rPr>
            </w:pPr>
            <w:r w:rsidRPr="006B36A9">
              <w:rPr>
                <w:b w:val="0"/>
                <w:i w:val="0"/>
                <w:color w:val="000000"/>
                <w:sz w:val="24"/>
                <w:szCs w:val="24"/>
                <w:lang w:val="kk-KZ"/>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14:paraId="17044AFA" w14:textId="77777777" w:rsidR="0019738B" w:rsidRPr="006B36A9" w:rsidRDefault="0019738B" w:rsidP="0019738B">
            <w:pPr>
              <w:tabs>
                <w:tab w:val="left" w:pos="578"/>
              </w:tabs>
              <w:contextualSpacing/>
              <w:jc w:val="both"/>
              <w:rPr>
                <w:b w:val="0"/>
                <w:i w:val="0"/>
                <w:sz w:val="24"/>
                <w:szCs w:val="24"/>
                <w:lang w:val="kk-KZ"/>
              </w:rPr>
            </w:pPr>
            <w:r w:rsidRPr="006B36A9">
              <w:rPr>
                <w:b w:val="0"/>
                <w:i w:val="0"/>
                <w:color w:val="000000"/>
                <w:sz w:val="24"/>
                <w:szCs w:val="24"/>
                <w:lang w:val="kk-KZ"/>
              </w:rP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0" w:type="auto"/>
            <w:tcBorders>
              <w:bottom w:val="single" w:sz="4" w:space="0" w:color="auto"/>
            </w:tcBorders>
            <w:tcMar>
              <w:top w:w="15" w:type="dxa"/>
              <w:left w:w="15" w:type="dxa"/>
              <w:bottom w:w="15" w:type="dxa"/>
              <w:right w:w="15" w:type="dxa"/>
            </w:tcMar>
            <w:vAlign w:val="center"/>
          </w:tcPr>
          <w:p w14:paraId="1ABD1E35"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r>
      <w:tr w:rsidR="0019738B" w:rsidRPr="006B36A9" w14:paraId="78CB2C2E" w14:textId="77777777" w:rsidTr="0058537E">
        <w:trPr>
          <w:trHeight w:val="30"/>
        </w:trPr>
        <w:tc>
          <w:tcPr>
            <w:tcW w:w="0" w:type="auto"/>
            <w:tcBorders>
              <w:right w:val="nil"/>
            </w:tcBorders>
            <w:tcMar>
              <w:top w:w="15" w:type="dxa"/>
              <w:left w:w="15" w:type="dxa"/>
              <w:bottom w:w="15" w:type="dxa"/>
              <w:right w:w="15" w:type="dxa"/>
            </w:tcMar>
            <w:vAlign w:val="center"/>
          </w:tcPr>
          <w:p w14:paraId="063AA4B7" w14:textId="77777777" w:rsidR="0019738B" w:rsidRPr="006B36A9" w:rsidRDefault="0019738B" w:rsidP="0058537E">
            <w:pPr>
              <w:tabs>
                <w:tab w:val="left" w:pos="578"/>
              </w:tabs>
              <w:contextualSpacing/>
              <w:jc w:val="both"/>
              <w:rPr>
                <w:b w:val="0"/>
                <w:i w:val="0"/>
                <w:color w:val="000000"/>
                <w:sz w:val="24"/>
                <w:szCs w:val="24"/>
                <w:lang w:val="kk-KZ"/>
              </w:rPr>
            </w:pPr>
          </w:p>
        </w:tc>
        <w:tc>
          <w:tcPr>
            <w:tcW w:w="0" w:type="auto"/>
            <w:gridSpan w:val="3"/>
            <w:tcBorders>
              <w:left w:val="nil"/>
            </w:tcBorders>
            <w:tcMar>
              <w:top w:w="15" w:type="dxa"/>
              <w:left w:w="15" w:type="dxa"/>
              <w:bottom w:w="15" w:type="dxa"/>
              <w:right w:w="15" w:type="dxa"/>
            </w:tcMar>
            <w:vAlign w:val="center"/>
          </w:tcPr>
          <w:p w14:paraId="12CDB5FB" w14:textId="77777777" w:rsidR="0019738B" w:rsidRPr="006B36A9" w:rsidRDefault="0019738B" w:rsidP="0058537E">
            <w:pPr>
              <w:tabs>
                <w:tab w:val="left" w:pos="578"/>
              </w:tabs>
              <w:contextualSpacing/>
              <w:rPr>
                <w:b w:val="0"/>
                <w:i w:val="0"/>
                <w:sz w:val="24"/>
                <w:szCs w:val="24"/>
                <w:lang w:val="kk-KZ"/>
              </w:rPr>
            </w:pPr>
            <w:r w:rsidRPr="006B36A9">
              <w:rPr>
                <w:b w:val="0"/>
                <w:i w:val="0"/>
                <w:color w:val="000000"/>
                <w:sz w:val="24"/>
                <w:szCs w:val="24"/>
                <w:lang w:val="kk-KZ"/>
              </w:rPr>
              <w:t>ЕҢБЕК ЖОЛЫ/ТРУДОВАЯ ДЕЯТЕЛЬНОСТЬ</w:t>
            </w:r>
          </w:p>
        </w:tc>
      </w:tr>
      <w:tr w:rsidR="0019738B" w:rsidRPr="006B36A9" w14:paraId="5999EF57" w14:textId="77777777" w:rsidTr="0058537E">
        <w:trPr>
          <w:trHeight w:val="30"/>
        </w:trPr>
        <w:tc>
          <w:tcPr>
            <w:tcW w:w="0" w:type="auto"/>
            <w:tcBorders>
              <w:right w:val="nil"/>
            </w:tcBorders>
            <w:tcMar>
              <w:top w:w="15" w:type="dxa"/>
              <w:left w:w="15" w:type="dxa"/>
              <w:bottom w:w="15" w:type="dxa"/>
              <w:right w:w="15" w:type="dxa"/>
            </w:tcMar>
            <w:vAlign w:val="center"/>
          </w:tcPr>
          <w:p w14:paraId="256AE449" w14:textId="77777777" w:rsidR="0019738B" w:rsidRPr="006B36A9" w:rsidRDefault="0019738B" w:rsidP="0058537E">
            <w:pPr>
              <w:tabs>
                <w:tab w:val="left" w:pos="578"/>
              </w:tabs>
              <w:contextualSpacing/>
              <w:jc w:val="both"/>
              <w:rPr>
                <w:b w:val="0"/>
                <w:i w:val="0"/>
                <w:sz w:val="24"/>
                <w:szCs w:val="24"/>
                <w:lang w:val="kk-KZ"/>
              </w:rPr>
            </w:pPr>
          </w:p>
        </w:tc>
        <w:tc>
          <w:tcPr>
            <w:tcW w:w="0" w:type="auto"/>
            <w:gridSpan w:val="2"/>
            <w:tcBorders>
              <w:left w:val="nil"/>
            </w:tcBorders>
            <w:vAlign w:val="center"/>
          </w:tcPr>
          <w:p w14:paraId="10C49CDD" w14:textId="77777777" w:rsidR="0019738B" w:rsidRPr="006B36A9" w:rsidRDefault="0019738B" w:rsidP="0058537E">
            <w:pPr>
              <w:tabs>
                <w:tab w:val="left" w:pos="578"/>
              </w:tabs>
              <w:contextualSpacing/>
              <w:rPr>
                <w:b w:val="0"/>
                <w:i w:val="0"/>
                <w:sz w:val="24"/>
                <w:szCs w:val="24"/>
                <w:lang w:val="kk-KZ"/>
              </w:rPr>
            </w:pPr>
            <w:r w:rsidRPr="006B36A9">
              <w:rPr>
                <w:b w:val="0"/>
                <w:i w:val="0"/>
                <w:color w:val="000000"/>
                <w:sz w:val="24"/>
                <w:szCs w:val="24"/>
                <w:lang w:val="kk-KZ"/>
              </w:rPr>
              <w:t>Күні / Дата</w:t>
            </w:r>
          </w:p>
        </w:tc>
        <w:tc>
          <w:tcPr>
            <w:tcW w:w="0" w:type="auto"/>
            <w:tcMar>
              <w:top w:w="15" w:type="dxa"/>
              <w:left w:w="15" w:type="dxa"/>
              <w:bottom w:w="15" w:type="dxa"/>
              <w:right w:w="15" w:type="dxa"/>
            </w:tcMar>
            <w:vAlign w:val="center"/>
          </w:tcPr>
          <w:p w14:paraId="61C283AE" w14:textId="77777777" w:rsidR="0019738B" w:rsidRPr="006B36A9" w:rsidRDefault="0019738B" w:rsidP="0058537E">
            <w:pPr>
              <w:tabs>
                <w:tab w:val="left" w:pos="578"/>
              </w:tabs>
              <w:contextualSpacing/>
              <w:rPr>
                <w:b w:val="0"/>
                <w:i w:val="0"/>
                <w:color w:val="000000"/>
                <w:sz w:val="24"/>
                <w:szCs w:val="24"/>
                <w:lang w:val="kk-KZ"/>
              </w:rPr>
            </w:pPr>
            <w:r w:rsidRPr="006B36A9">
              <w:rPr>
                <w:b w:val="0"/>
                <w:i w:val="0"/>
                <w:color w:val="000000"/>
                <w:sz w:val="24"/>
                <w:szCs w:val="24"/>
                <w:lang w:val="kk-KZ"/>
              </w:rPr>
              <w:t xml:space="preserve">қызметі, жұмыс орны, мекеменің орналасқан жері / </w:t>
            </w:r>
          </w:p>
          <w:p w14:paraId="7E42894B" w14:textId="77777777" w:rsidR="0019738B" w:rsidRPr="006B36A9" w:rsidRDefault="0019738B" w:rsidP="0058537E">
            <w:pPr>
              <w:tabs>
                <w:tab w:val="left" w:pos="578"/>
              </w:tabs>
              <w:contextualSpacing/>
              <w:rPr>
                <w:b w:val="0"/>
                <w:i w:val="0"/>
                <w:sz w:val="24"/>
                <w:szCs w:val="24"/>
                <w:lang w:val="kk-KZ"/>
              </w:rPr>
            </w:pPr>
            <w:r w:rsidRPr="006B36A9">
              <w:rPr>
                <w:b w:val="0"/>
                <w:i w:val="0"/>
                <w:color w:val="000000"/>
                <w:sz w:val="24"/>
                <w:szCs w:val="24"/>
                <w:lang w:val="kk-KZ"/>
              </w:rPr>
              <w:t>должность*, место работы, местонахождение организации</w:t>
            </w:r>
          </w:p>
        </w:tc>
      </w:tr>
      <w:tr w:rsidR="0019738B" w:rsidRPr="006B36A9" w14:paraId="547D0561"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017FC86E" w14:textId="77777777" w:rsidR="0019738B" w:rsidRPr="006B36A9" w:rsidRDefault="0019738B"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1E38E60D" w14:textId="77777777" w:rsidR="0019738B" w:rsidRPr="006B36A9" w:rsidRDefault="0019738B" w:rsidP="0058537E">
            <w:pPr>
              <w:tabs>
                <w:tab w:val="left" w:pos="578"/>
              </w:tabs>
              <w:contextualSpacing/>
              <w:jc w:val="both"/>
              <w:rPr>
                <w:b w:val="0"/>
                <w:i w:val="0"/>
                <w:color w:val="000000"/>
                <w:sz w:val="24"/>
                <w:szCs w:val="24"/>
                <w:lang w:val="kk-KZ"/>
              </w:rPr>
            </w:pPr>
            <w:r w:rsidRPr="006B36A9">
              <w:rPr>
                <w:b w:val="0"/>
                <w:i w:val="0"/>
                <w:color w:val="000000"/>
                <w:sz w:val="24"/>
                <w:szCs w:val="24"/>
                <w:lang w:val="kk-KZ"/>
              </w:rPr>
              <w:t>қабылданған /</w:t>
            </w:r>
          </w:p>
          <w:p w14:paraId="07DE3C25"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приема</w:t>
            </w:r>
          </w:p>
        </w:tc>
        <w:tc>
          <w:tcPr>
            <w:tcW w:w="0" w:type="auto"/>
            <w:vAlign w:val="center"/>
          </w:tcPr>
          <w:p w14:paraId="73B617FD" w14:textId="77777777" w:rsidR="0019738B" w:rsidRPr="006B36A9" w:rsidRDefault="0019738B" w:rsidP="0058537E">
            <w:pPr>
              <w:tabs>
                <w:tab w:val="left" w:pos="578"/>
              </w:tabs>
              <w:contextualSpacing/>
              <w:jc w:val="both"/>
              <w:rPr>
                <w:b w:val="0"/>
                <w:i w:val="0"/>
                <w:color w:val="000000"/>
                <w:sz w:val="24"/>
                <w:szCs w:val="24"/>
                <w:lang w:val="kk-KZ"/>
              </w:rPr>
            </w:pPr>
            <w:r w:rsidRPr="006B36A9">
              <w:rPr>
                <w:b w:val="0"/>
                <w:i w:val="0"/>
                <w:color w:val="000000"/>
                <w:sz w:val="24"/>
                <w:szCs w:val="24"/>
                <w:lang w:val="kk-KZ"/>
              </w:rPr>
              <w:t>босатылған /</w:t>
            </w:r>
          </w:p>
          <w:p w14:paraId="2BC3447A"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увольнения</w:t>
            </w:r>
          </w:p>
        </w:tc>
        <w:tc>
          <w:tcPr>
            <w:tcW w:w="0" w:type="auto"/>
            <w:tcMar>
              <w:top w:w="15" w:type="dxa"/>
              <w:left w:w="15" w:type="dxa"/>
              <w:bottom w:w="15" w:type="dxa"/>
              <w:right w:w="15" w:type="dxa"/>
            </w:tcMar>
            <w:vAlign w:val="center"/>
          </w:tcPr>
          <w:p w14:paraId="7D26CC6A"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r>
      <w:tr w:rsidR="0019738B" w:rsidRPr="006B36A9" w14:paraId="6162AE2B"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5B443247"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c>
          <w:tcPr>
            <w:tcW w:w="0" w:type="auto"/>
            <w:tcBorders>
              <w:left w:val="nil"/>
              <w:bottom w:val="single" w:sz="4" w:space="0" w:color="auto"/>
            </w:tcBorders>
            <w:tcMar>
              <w:top w:w="15" w:type="dxa"/>
              <w:left w:w="15" w:type="dxa"/>
              <w:bottom w:w="15" w:type="dxa"/>
              <w:right w:w="15" w:type="dxa"/>
            </w:tcMar>
            <w:vAlign w:val="center"/>
          </w:tcPr>
          <w:p w14:paraId="6249B80A"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c>
          <w:tcPr>
            <w:tcW w:w="0" w:type="auto"/>
            <w:tcBorders>
              <w:bottom w:val="single" w:sz="4" w:space="0" w:color="auto"/>
            </w:tcBorders>
            <w:vAlign w:val="center"/>
          </w:tcPr>
          <w:p w14:paraId="41264734" w14:textId="77777777" w:rsidR="0019738B" w:rsidRPr="006B36A9" w:rsidRDefault="0019738B"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74865B1F" w14:textId="77777777" w:rsidR="0019738B" w:rsidRPr="006B36A9" w:rsidRDefault="0019738B" w:rsidP="0058537E">
            <w:pPr>
              <w:tabs>
                <w:tab w:val="left" w:pos="578"/>
              </w:tabs>
              <w:contextualSpacing/>
              <w:jc w:val="both"/>
              <w:rPr>
                <w:b w:val="0"/>
                <w:i w:val="0"/>
                <w:sz w:val="24"/>
                <w:szCs w:val="24"/>
                <w:lang w:val="kk-KZ"/>
              </w:rPr>
            </w:pPr>
            <w:r w:rsidRPr="006B36A9">
              <w:rPr>
                <w:b w:val="0"/>
                <w:i w:val="0"/>
                <w:sz w:val="24"/>
                <w:szCs w:val="24"/>
                <w:lang w:val="kk-KZ"/>
              </w:rPr>
              <w:br/>
            </w:r>
          </w:p>
        </w:tc>
      </w:tr>
      <w:tr w:rsidR="006E152E" w:rsidRPr="006B36A9" w14:paraId="273C2E46"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21C095D8" w14:textId="77777777" w:rsidR="006E152E" w:rsidRPr="006B36A9" w:rsidRDefault="006E152E"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74413A5C" w14:textId="77777777" w:rsidR="006E152E" w:rsidRPr="006B36A9" w:rsidRDefault="006E152E" w:rsidP="0058537E">
            <w:pPr>
              <w:tabs>
                <w:tab w:val="left" w:pos="578"/>
              </w:tabs>
              <w:contextualSpacing/>
              <w:jc w:val="both"/>
              <w:rPr>
                <w:b w:val="0"/>
                <w:i w:val="0"/>
                <w:sz w:val="24"/>
                <w:szCs w:val="24"/>
                <w:lang w:val="kk-KZ"/>
              </w:rPr>
            </w:pPr>
          </w:p>
        </w:tc>
        <w:tc>
          <w:tcPr>
            <w:tcW w:w="0" w:type="auto"/>
            <w:tcBorders>
              <w:bottom w:val="single" w:sz="4" w:space="0" w:color="auto"/>
            </w:tcBorders>
            <w:vAlign w:val="center"/>
          </w:tcPr>
          <w:p w14:paraId="0568D2C9" w14:textId="77777777" w:rsidR="006E152E" w:rsidRPr="006B36A9" w:rsidRDefault="006E152E"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216B2A22" w14:textId="77777777" w:rsidR="006E152E" w:rsidRPr="006B36A9" w:rsidRDefault="006E152E" w:rsidP="0058537E">
            <w:pPr>
              <w:tabs>
                <w:tab w:val="left" w:pos="578"/>
              </w:tabs>
              <w:contextualSpacing/>
              <w:jc w:val="both"/>
              <w:rPr>
                <w:b w:val="0"/>
                <w:i w:val="0"/>
                <w:sz w:val="24"/>
                <w:szCs w:val="24"/>
                <w:lang w:val="kk-KZ"/>
              </w:rPr>
            </w:pPr>
          </w:p>
        </w:tc>
      </w:tr>
      <w:tr w:rsidR="006E152E" w:rsidRPr="006B36A9" w14:paraId="792E7CB4"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4AC7F7B0" w14:textId="77777777" w:rsidR="006E152E" w:rsidRPr="006B36A9" w:rsidRDefault="006E152E"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747606FB" w14:textId="77777777" w:rsidR="006E152E" w:rsidRPr="006B36A9" w:rsidRDefault="006E152E" w:rsidP="0058537E">
            <w:pPr>
              <w:tabs>
                <w:tab w:val="left" w:pos="578"/>
              </w:tabs>
              <w:contextualSpacing/>
              <w:jc w:val="both"/>
              <w:rPr>
                <w:b w:val="0"/>
                <w:i w:val="0"/>
                <w:sz w:val="24"/>
                <w:szCs w:val="24"/>
                <w:lang w:val="kk-KZ"/>
              </w:rPr>
            </w:pPr>
          </w:p>
        </w:tc>
        <w:tc>
          <w:tcPr>
            <w:tcW w:w="0" w:type="auto"/>
            <w:tcBorders>
              <w:bottom w:val="single" w:sz="4" w:space="0" w:color="auto"/>
            </w:tcBorders>
            <w:vAlign w:val="center"/>
          </w:tcPr>
          <w:p w14:paraId="6EF6C889" w14:textId="77777777" w:rsidR="006E152E" w:rsidRPr="006B36A9" w:rsidRDefault="006E152E"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0C782BA1" w14:textId="77777777" w:rsidR="006E152E" w:rsidRPr="006B36A9" w:rsidRDefault="006E152E" w:rsidP="0058537E">
            <w:pPr>
              <w:tabs>
                <w:tab w:val="left" w:pos="578"/>
              </w:tabs>
              <w:contextualSpacing/>
              <w:jc w:val="both"/>
              <w:rPr>
                <w:b w:val="0"/>
                <w:i w:val="0"/>
                <w:sz w:val="24"/>
                <w:szCs w:val="24"/>
                <w:lang w:val="kk-KZ"/>
              </w:rPr>
            </w:pPr>
          </w:p>
        </w:tc>
      </w:tr>
      <w:tr w:rsidR="006E152E" w:rsidRPr="006B36A9" w14:paraId="4899C183"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0772EE98" w14:textId="77777777" w:rsidR="006E152E" w:rsidRPr="006B36A9" w:rsidRDefault="006E152E"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5F37F198" w14:textId="77777777" w:rsidR="006E152E" w:rsidRPr="006B36A9" w:rsidRDefault="006E152E" w:rsidP="0058537E">
            <w:pPr>
              <w:tabs>
                <w:tab w:val="left" w:pos="578"/>
              </w:tabs>
              <w:contextualSpacing/>
              <w:jc w:val="both"/>
              <w:rPr>
                <w:b w:val="0"/>
                <w:i w:val="0"/>
                <w:sz w:val="24"/>
                <w:szCs w:val="24"/>
                <w:lang w:val="kk-KZ"/>
              </w:rPr>
            </w:pPr>
          </w:p>
        </w:tc>
        <w:tc>
          <w:tcPr>
            <w:tcW w:w="0" w:type="auto"/>
            <w:tcBorders>
              <w:bottom w:val="single" w:sz="4" w:space="0" w:color="auto"/>
            </w:tcBorders>
            <w:vAlign w:val="center"/>
          </w:tcPr>
          <w:p w14:paraId="003C2CCA" w14:textId="77777777" w:rsidR="006E152E" w:rsidRPr="006B36A9" w:rsidRDefault="006E152E"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1F8EE952" w14:textId="77777777" w:rsidR="006E152E" w:rsidRPr="006B36A9" w:rsidRDefault="006E152E" w:rsidP="0058537E">
            <w:pPr>
              <w:tabs>
                <w:tab w:val="left" w:pos="578"/>
              </w:tabs>
              <w:contextualSpacing/>
              <w:jc w:val="both"/>
              <w:rPr>
                <w:b w:val="0"/>
                <w:i w:val="0"/>
                <w:sz w:val="24"/>
                <w:szCs w:val="24"/>
                <w:lang w:val="kk-KZ"/>
              </w:rPr>
            </w:pPr>
          </w:p>
        </w:tc>
      </w:tr>
      <w:tr w:rsidR="006E152E" w:rsidRPr="006B36A9" w14:paraId="5C2DA0CA"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4DA194D5" w14:textId="77777777" w:rsidR="006E152E" w:rsidRPr="006B36A9" w:rsidRDefault="006E152E"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4AD78BD7" w14:textId="77777777" w:rsidR="006E152E" w:rsidRPr="006B36A9" w:rsidRDefault="006E152E" w:rsidP="0058537E">
            <w:pPr>
              <w:tabs>
                <w:tab w:val="left" w:pos="578"/>
              </w:tabs>
              <w:contextualSpacing/>
              <w:jc w:val="both"/>
              <w:rPr>
                <w:b w:val="0"/>
                <w:i w:val="0"/>
                <w:sz w:val="24"/>
                <w:szCs w:val="24"/>
                <w:lang w:val="kk-KZ"/>
              </w:rPr>
            </w:pPr>
          </w:p>
        </w:tc>
        <w:tc>
          <w:tcPr>
            <w:tcW w:w="0" w:type="auto"/>
            <w:tcBorders>
              <w:bottom w:val="single" w:sz="4" w:space="0" w:color="auto"/>
            </w:tcBorders>
            <w:vAlign w:val="center"/>
          </w:tcPr>
          <w:p w14:paraId="4A1C967D" w14:textId="77777777" w:rsidR="006E152E" w:rsidRPr="006B36A9" w:rsidRDefault="006E152E"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45C61C04" w14:textId="77777777" w:rsidR="006E152E" w:rsidRPr="006B36A9" w:rsidRDefault="006E152E" w:rsidP="0058537E">
            <w:pPr>
              <w:tabs>
                <w:tab w:val="left" w:pos="578"/>
              </w:tabs>
              <w:contextualSpacing/>
              <w:jc w:val="both"/>
              <w:rPr>
                <w:b w:val="0"/>
                <w:i w:val="0"/>
                <w:sz w:val="24"/>
                <w:szCs w:val="24"/>
                <w:lang w:val="kk-KZ"/>
              </w:rPr>
            </w:pPr>
          </w:p>
        </w:tc>
      </w:tr>
      <w:tr w:rsidR="006E152E" w:rsidRPr="006B36A9" w14:paraId="2C8ABB92"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5D7E4F54" w14:textId="77777777" w:rsidR="006E152E" w:rsidRPr="006B36A9" w:rsidRDefault="006E152E"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51B64393" w14:textId="77777777" w:rsidR="006E152E" w:rsidRPr="006B36A9" w:rsidRDefault="006E152E" w:rsidP="0058537E">
            <w:pPr>
              <w:tabs>
                <w:tab w:val="left" w:pos="578"/>
              </w:tabs>
              <w:contextualSpacing/>
              <w:jc w:val="both"/>
              <w:rPr>
                <w:b w:val="0"/>
                <w:i w:val="0"/>
                <w:sz w:val="24"/>
                <w:szCs w:val="24"/>
                <w:lang w:val="kk-KZ"/>
              </w:rPr>
            </w:pPr>
          </w:p>
        </w:tc>
        <w:tc>
          <w:tcPr>
            <w:tcW w:w="0" w:type="auto"/>
            <w:tcBorders>
              <w:bottom w:val="single" w:sz="4" w:space="0" w:color="auto"/>
            </w:tcBorders>
            <w:vAlign w:val="center"/>
          </w:tcPr>
          <w:p w14:paraId="584B341F" w14:textId="77777777" w:rsidR="006E152E" w:rsidRPr="006B36A9" w:rsidRDefault="006E152E"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581B5B4F" w14:textId="77777777" w:rsidR="006E152E" w:rsidRPr="006B36A9" w:rsidRDefault="006E152E" w:rsidP="0058537E">
            <w:pPr>
              <w:tabs>
                <w:tab w:val="left" w:pos="578"/>
              </w:tabs>
              <w:contextualSpacing/>
              <w:jc w:val="both"/>
              <w:rPr>
                <w:b w:val="0"/>
                <w:i w:val="0"/>
                <w:sz w:val="24"/>
                <w:szCs w:val="24"/>
                <w:lang w:val="kk-KZ"/>
              </w:rPr>
            </w:pPr>
          </w:p>
        </w:tc>
      </w:tr>
      <w:tr w:rsidR="006E152E" w:rsidRPr="006B36A9" w14:paraId="3B18C5B9"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614A89A8" w14:textId="77777777" w:rsidR="006E152E" w:rsidRPr="006B36A9" w:rsidRDefault="006E152E"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038FE606" w14:textId="77777777" w:rsidR="006E152E" w:rsidRPr="006B36A9" w:rsidRDefault="006E152E" w:rsidP="0058537E">
            <w:pPr>
              <w:tabs>
                <w:tab w:val="left" w:pos="578"/>
              </w:tabs>
              <w:contextualSpacing/>
              <w:jc w:val="both"/>
              <w:rPr>
                <w:b w:val="0"/>
                <w:i w:val="0"/>
                <w:sz w:val="24"/>
                <w:szCs w:val="24"/>
                <w:lang w:val="kk-KZ"/>
              </w:rPr>
            </w:pPr>
          </w:p>
        </w:tc>
        <w:tc>
          <w:tcPr>
            <w:tcW w:w="0" w:type="auto"/>
            <w:tcBorders>
              <w:bottom w:val="single" w:sz="4" w:space="0" w:color="auto"/>
            </w:tcBorders>
            <w:vAlign w:val="center"/>
          </w:tcPr>
          <w:p w14:paraId="42782E8D" w14:textId="77777777" w:rsidR="006E152E" w:rsidRPr="006B36A9" w:rsidRDefault="006E152E"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179E9DCF" w14:textId="77777777" w:rsidR="006E152E" w:rsidRPr="006B36A9" w:rsidRDefault="006E152E" w:rsidP="0058537E">
            <w:pPr>
              <w:tabs>
                <w:tab w:val="left" w:pos="578"/>
              </w:tabs>
              <w:contextualSpacing/>
              <w:jc w:val="both"/>
              <w:rPr>
                <w:b w:val="0"/>
                <w:i w:val="0"/>
                <w:sz w:val="24"/>
                <w:szCs w:val="24"/>
                <w:lang w:val="kk-KZ"/>
              </w:rPr>
            </w:pPr>
          </w:p>
        </w:tc>
      </w:tr>
      <w:tr w:rsidR="006E152E" w:rsidRPr="006B36A9" w14:paraId="17AA6B1E"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40661489" w14:textId="77777777" w:rsidR="006E152E" w:rsidRPr="006B36A9" w:rsidRDefault="006E152E"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272EACCE" w14:textId="77777777" w:rsidR="006E152E" w:rsidRPr="006B36A9" w:rsidRDefault="006E152E" w:rsidP="0058537E">
            <w:pPr>
              <w:tabs>
                <w:tab w:val="left" w:pos="578"/>
              </w:tabs>
              <w:contextualSpacing/>
              <w:jc w:val="both"/>
              <w:rPr>
                <w:b w:val="0"/>
                <w:i w:val="0"/>
                <w:sz w:val="24"/>
                <w:szCs w:val="24"/>
                <w:lang w:val="kk-KZ"/>
              </w:rPr>
            </w:pPr>
          </w:p>
        </w:tc>
        <w:tc>
          <w:tcPr>
            <w:tcW w:w="0" w:type="auto"/>
            <w:tcBorders>
              <w:bottom w:val="single" w:sz="4" w:space="0" w:color="auto"/>
            </w:tcBorders>
            <w:vAlign w:val="center"/>
          </w:tcPr>
          <w:p w14:paraId="44A816EE" w14:textId="77777777" w:rsidR="006E152E" w:rsidRPr="006B36A9" w:rsidRDefault="006E152E"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7F8475DC" w14:textId="77777777" w:rsidR="006E152E" w:rsidRPr="006B36A9" w:rsidRDefault="006E152E" w:rsidP="0058537E">
            <w:pPr>
              <w:tabs>
                <w:tab w:val="left" w:pos="578"/>
              </w:tabs>
              <w:contextualSpacing/>
              <w:jc w:val="both"/>
              <w:rPr>
                <w:b w:val="0"/>
                <w:i w:val="0"/>
                <w:sz w:val="24"/>
                <w:szCs w:val="24"/>
                <w:lang w:val="kk-KZ"/>
              </w:rPr>
            </w:pPr>
          </w:p>
        </w:tc>
      </w:tr>
      <w:tr w:rsidR="006E152E" w:rsidRPr="006B36A9" w14:paraId="64BB8BE8"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7FDC0A7A" w14:textId="77777777" w:rsidR="006E152E" w:rsidRPr="006B36A9" w:rsidRDefault="006E152E"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378AED72" w14:textId="77777777" w:rsidR="006E152E" w:rsidRPr="006B36A9" w:rsidRDefault="006E152E" w:rsidP="0058537E">
            <w:pPr>
              <w:tabs>
                <w:tab w:val="left" w:pos="578"/>
              </w:tabs>
              <w:contextualSpacing/>
              <w:jc w:val="both"/>
              <w:rPr>
                <w:b w:val="0"/>
                <w:i w:val="0"/>
                <w:sz w:val="24"/>
                <w:szCs w:val="24"/>
                <w:lang w:val="kk-KZ"/>
              </w:rPr>
            </w:pPr>
          </w:p>
        </w:tc>
        <w:tc>
          <w:tcPr>
            <w:tcW w:w="0" w:type="auto"/>
            <w:tcBorders>
              <w:bottom w:val="single" w:sz="4" w:space="0" w:color="auto"/>
            </w:tcBorders>
            <w:vAlign w:val="center"/>
          </w:tcPr>
          <w:p w14:paraId="67C40375" w14:textId="77777777" w:rsidR="006E152E" w:rsidRPr="006B36A9" w:rsidRDefault="006E152E"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65C57F8F" w14:textId="77777777" w:rsidR="006E152E" w:rsidRPr="006B36A9" w:rsidRDefault="006E152E" w:rsidP="0058537E">
            <w:pPr>
              <w:tabs>
                <w:tab w:val="left" w:pos="578"/>
              </w:tabs>
              <w:contextualSpacing/>
              <w:jc w:val="both"/>
              <w:rPr>
                <w:b w:val="0"/>
                <w:i w:val="0"/>
                <w:sz w:val="24"/>
                <w:szCs w:val="24"/>
                <w:lang w:val="kk-KZ"/>
              </w:rPr>
            </w:pPr>
          </w:p>
        </w:tc>
      </w:tr>
      <w:tr w:rsidR="006E152E" w:rsidRPr="006B36A9" w14:paraId="2125AEA9" w14:textId="77777777" w:rsidTr="0058537E">
        <w:trPr>
          <w:trHeight w:val="30"/>
        </w:trPr>
        <w:tc>
          <w:tcPr>
            <w:tcW w:w="0" w:type="auto"/>
            <w:tcBorders>
              <w:bottom w:val="single" w:sz="4" w:space="0" w:color="auto"/>
              <w:right w:val="nil"/>
            </w:tcBorders>
            <w:tcMar>
              <w:top w:w="15" w:type="dxa"/>
              <w:left w:w="15" w:type="dxa"/>
              <w:bottom w:w="15" w:type="dxa"/>
              <w:right w:w="15" w:type="dxa"/>
            </w:tcMar>
            <w:vAlign w:val="center"/>
          </w:tcPr>
          <w:p w14:paraId="09F31FE5" w14:textId="77777777" w:rsidR="006E152E" w:rsidRPr="006B36A9" w:rsidRDefault="006E152E" w:rsidP="0058537E">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14:paraId="4F1B5B26" w14:textId="77777777" w:rsidR="006E152E" w:rsidRPr="006B36A9" w:rsidRDefault="006E152E" w:rsidP="0058537E">
            <w:pPr>
              <w:tabs>
                <w:tab w:val="left" w:pos="578"/>
              </w:tabs>
              <w:contextualSpacing/>
              <w:jc w:val="both"/>
              <w:rPr>
                <w:b w:val="0"/>
                <w:i w:val="0"/>
                <w:sz w:val="24"/>
                <w:szCs w:val="24"/>
                <w:lang w:val="kk-KZ"/>
              </w:rPr>
            </w:pPr>
          </w:p>
        </w:tc>
        <w:tc>
          <w:tcPr>
            <w:tcW w:w="0" w:type="auto"/>
            <w:tcBorders>
              <w:bottom w:val="single" w:sz="4" w:space="0" w:color="auto"/>
            </w:tcBorders>
            <w:vAlign w:val="center"/>
          </w:tcPr>
          <w:p w14:paraId="67849B2B" w14:textId="77777777" w:rsidR="006E152E" w:rsidRPr="006B36A9" w:rsidRDefault="006E152E" w:rsidP="0058537E">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14:paraId="65419CB5" w14:textId="77777777" w:rsidR="006E152E" w:rsidRPr="006B36A9" w:rsidRDefault="006E152E" w:rsidP="0058537E">
            <w:pPr>
              <w:tabs>
                <w:tab w:val="left" w:pos="578"/>
              </w:tabs>
              <w:contextualSpacing/>
              <w:jc w:val="both"/>
              <w:rPr>
                <w:b w:val="0"/>
                <w:i w:val="0"/>
                <w:sz w:val="24"/>
                <w:szCs w:val="24"/>
                <w:lang w:val="kk-KZ"/>
              </w:rPr>
            </w:pPr>
          </w:p>
        </w:tc>
      </w:tr>
      <w:tr w:rsidR="0019738B" w:rsidRPr="006B36A9" w14:paraId="10778268" w14:textId="77777777" w:rsidTr="0058537E">
        <w:trPr>
          <w:trHeight w:val="30"/>
        </w:trPr>
        <w:tc>
          <w:tcPr>
            <w:tcW w:w="0" w:type="auto"/>
            <w:tcBorders>
              <w:right w:val="nil"/>
            </w:tcBorders>
            <w:tcMar>
              <w:top w:w="15" w:type="dxa"/>
              <w:left w:w="15" w:type="dxa"/>
              <w:bottom w:w="15" w:type="dxa"/>
              <w:right w:w="15" w:type="dxa"/>
            </w:tcMar>
            <w:vAlign w:val="center"/>
          </w:tcPr>
          <w:p w14:paraId="3DAA5A3E" w14:textId="77777777" w:rsidR="0019738B" w:rsidRPr="006B36A9" w:rsidRDefault="0019738B" w:rsidP="0058537E">
            <w:pPr>
              <w:tabs>
                <w:tab w:val="left" w:pos="578"/>
              </w:tabs>
              <w:contextualSpacing/>
              <w:jc w:val="both"/>
              <w:rPr>
                <w:b w:val="0"/>
                <w:i w:val="0"/>
                <w:sz w:val="24"/>
                <w:szCs w:val="24"/>
                <w:lang w:val="kk-KZ"/>
              </w:rPr>
            </w:pPr>
          </w:p>
        </w:tc>
        <w:tc>
          <w:tcPr>
            <w:tcW w:w="0" w:type="auto"/>
            <w:gridSpan w:val="2"/>
            <w:tcBorders>
              <w:left w:val="nil"/>
            </w:tcBorders>
            <w:vAlign w:val="center"/>
          </w:tcPr>
          <w:p w14:paraId="4B54D5FD" w14:textId="77777777" w:rsidR="0019738B" w:rsidRPr="006B36A9" w:rsidRDefault="0019738B" w:rsidP="0058537E">
            <w:pPr>
              <w:tabs>
                <w:tab w:val="left" w:pos="578"/>
              </w:tabs>
              <w:contextualSpacing/>
              <w:jc w:val="both"/>
              <w:rPr>
                <w:b w:val="0"/>
                <w:i w:val="0"/>
                <w:color w:val="000000"/>
                <w:sz w:val="24"/>
                <w:szCs w:val="24"/>
                <w:lang w:val="kk-KZ"/>
              </w:rPr>
            </w:pPr>
            <w:r w:rsidRPr="006B36A9">
              <w:rPr>
                <w:b w:val="0"/>
                <w:i w:val="0"/>
                <w:color w:val="000000"/>
                <w:sz w:val="24"/>
                <w:szCs w:val="24"/>
                <w:lang w:val="kk-KZ"/>
              </w:rPr>
              <w:t>_____________________</w:t>
            </w:r>
            <w:r w:rsidRPr="006B36A9">
              <w:rPr>
                <w:b w:val="0"/>
                <w:i w:val="0"/>
                <w:sz w:val="24"/>
                <w:szCs w:val="24"/>
                <w:lang w:val="kk-KZ"/>
              </w:rPr>
              <w:br/>
            </w:r>
            <w:r w:rsidRPr="006B36A9">
              <w:rPr>
                <w:b w:val="0"/>
                <w:i w:val="0"/>
                <w:color w:val="000000"/>
                <w:sz w:val="24"/>
                <w:szCs w:val="24"/>
                <w:lang w:val="kk-KZ"/>
              </w:rPr>
              <w:t>Кандидаттың қолы /</w:t>
            </w:r>
          </w:p>
          <w:p w14:paraId="10A2201B"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Подпись кандидата</w:t>
            </w:r>
          </w:p>
        </w:tc>
        <w:tc>
          <w:tcPr>
            <w:tcW w:w="0" w:type="auto"/>
            <w:tcMar>
              <w:top w:w="15" w:type="dxa"/>
              <w:left w:w="15" w:type="dxa"/>
              <w:bottom w:w="15" w:type="dxa"/>
              <w:right w:w="15" w:type="dxa"/>
            </w:tcMar>
            <w:vAlign w:val="center"/>
          </w:tcPr>
          <w:p w14:paraId="36B67371" w14:textId="77777777" w:rsidR="0019738B" w:rsidRPr="006B36A9" w:rsidRDefault="0019738B" w:rsidP="0058537E">
            <w:pPr>
              <w:tabs>
                <w:tab w:val="left" w:pos="578"/>
              </w:tabs>
              <w:contextualSpacing/>
              <w:jc w:val="both"/>
              <w:rPr>
                <w:b w:val="0"/>
                <w:i w:val="0"/>
                <w:sz w:val="24"/>
                <w:szCs w:val="24"/>
                <w:lang w:val="kk-KZ"/>
              </w:rPr>
            </w:pPr>
            <w:r w:rsidRPr="006B36A9">
              <w:rPr>
                <w:b w:val="0"/>
                <w:i w:val="0"/>
                <w:color w:val="000000"/>
                <w:sz w:val="24"/>
                <w:szCs w:val="24"/>
                <w:lang w:val="kk-KZ"/>
              </w:rPr>
              <w:t>_______________</w:t>
            </w:r>
            <w:r w:rsidRPr="006B36A9">
              <w:rPr>
                <w:b w:val="0"/>
                <w:i w:val="0"/>
                <w:sz w:val="24"/>
                <w:szCs w:val="24"/>
                <w:lang w:val="kk-KZ"/>
              </w:rPr>
              <w:br/>
            </w:r>
            <w:r w:rsidRPr="006B36A9">
              <w:rPr>
                <w:b w:val="0"/>
                <w:i w:val="0"/>
                <w:color w:val="000000"/>
                <w:sz w:val="24"/>
                <w:szCs w:val="24"/>
                <w:lang w:val="kk-KZ"/>
              </w:rPr>
              <w:t>күні / дата</w:t>
            </w:r>
          </w:p>
        </w:tc>
      </w:tr>
    </w:tbl>
    <w:p w14:paraId="53D286C7" w14:textId="77777777" w:rsidR="0019738B" w:rsidRPr="006B36A9" w:rsidRDefault="0019738B" w:rsidP="0019738B">
      <w:pPr>
        <w:tabs>
          <w:tab w:val="left" w:pos="578"/>
        </w:tabs>
        <w:adjustRightInd w:val="0"/>
        <w:contextualSpacing/>
        <w:jc w:val="both"/>
        <w:rPr>
          <w:b w:val="0"/>
          <w:i w:val="0"/>
          <w:color w:val="000000"/>
          <w:sz w:val="24"/>
          <w:szCs w:val="24"/>
        </w:rPr>
      </w:pPr>
    </w:p>
    <w:p w14:paraId="4E896692" w14:textId="77777777" w:rsidR="0019738B" w:rsidRPr="006B36A9" w:rsidRDefault="0019738B" w:rsidP="0019738B">
      <w:pPr>
        <w:pStyle w:val="aa"/>
        <w:tabs>
          <w:tab w:val="left" w:pos="660"/>
        </w:tabs>
        <w:ind w:left="0"/>
        <w:jc w:val="both"/>
        <w:rPr>
          <w:iCs/>
          <w:color w:val="000000"/>
          <w:sz w:val="24"/>
          <w:szCs w:val="24"/>
          <w:lang w:val="kk-KZ"/>
        </w:rPr>
      </w:pPr>
      <w:r w:rsidRPr="006B36A9">
        <w:rPr>
          <w:iCs/>
          <w:color w:val="000000"/>
          <w:sz w:val="24"/>
          <w:szCs w:val="24"/>
        </w:rPr>
        <w:t>* Примечание: в послужном списке каждая занимаемая должность заполняется в отдельной графе</w:t>
      </w:r>
    </w:p>
    <w:sectPr w:rsidR="0019738B" w:rsidRPr="006B36A9" w:rsidSect="00953260">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BC693" w14:textId="77777777" w:rsidR="00AC2652" w:rsidRDefault="00AC2652" w:rsidP="00F82CF5">
      <w:r>
        <w:separator/>
      </w:r>
    </w:p>
  </w:endnote>
  <w:endnote w:type="continuationSeparator" w:id="0">
    <w:p w14:paraId="1D1CBD26" w14:textId="77777777" w:rsidR="00AC2652" w:rsidRDefault="00AC2652" w:rsidP="00F8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panose1 w:val="00000000000000000000"/>
    <w:charset w:val="00"/>
    <w:family w:val="roman"/>
    <w:notTrueType/>
    <w:pitch w:val="default"/>
  </w:font>
  <w:font w:name="Segoe UI">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D8694" w14:textId="77777777" w:rsidR="00AC2652" w:rsidRDefault="00AC2652" w:rsidP="00F82CF5">
      <w:r>
        <w:separator/>
      </w:r>
    </w:p>
  </w:footnote>
  <w:footnote w:type="continuationSeparator" w:id="0">
    <w:p w14:paraId="3A6EC9EF" w14:textId="77777777" w:rsidR="00AC2652" w:rsidRDefault="00AC2652" w:rsidP="00F82C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258C"/>
    <w:multiLevelType w:val="hybridMultilevel"/>
    <w:tmpl w:val="B8A62C28"/>
    <w:lvl w:ilvl="0" w:tplc="79DECBAE">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15:restartNumberingAfterBreak="0">
    <w:nsid w:val="160F64AC"/>
    <w:multiLevelType w:val="hybridMultilevel"/>
    <w:tmpl w:val="8CC0151E"/>
    <w:lvl w:ilvl="0" w:tplc="F740F6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6233E87"/>
    <w:multiLevelType w:val="hybridMultilevel"/>
    <w:tmpl w:val="4E5ED282"/>
    <w:lvl w:ilvl="0" w:tplc="04190011">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2C6132BD"/>
    <w:multiLevelType w:val="hybridMultilevel"/>
    <w:tmpl w:val="5BBA74B6"/>
    <w:lvl w:ilvl="0" w:tplc="DD8AA318">
      <w:start w:val="1"/>
      <w:numFmt w:val="decimal"/>
      <w:lvlText w:val="%1)"/>
      <w:lvlJc w:val="left"/>
      <w:pPr>
        <w:ind w:left="1440" w:hanging="360"/>
      </w:pPr>
      <w:rPr>
        <w:rFonts w:ascii="Times New Roman" w:eastAsia="Times New Roman"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5B029ED"/>
    <w:multiLevelType w:val="hybridMultilevel"/>
    <w:tmpl w:val="33C8F4C4"/>
    <w:lvl w:ilvl="0" w:tplc="0EE01D3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0B1D80"/>
    <w:multiLevelType w:val="hybridMultilevel"/>
    <w:tmpl w:val="1696E5CE"/>
    <w:lvl w:ilvl="0" w:tplc="37D8E0C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6FB53BF8"/>
    <w:multiLevelType w:val="hybridMultilevel"/>
    <w:tmpl w:val="82940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E20516"/>
    <w:multiLevelType w:val="hybridMultilevel"/>
    <w:tmpl w:val="377E69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4856FE"/>
    <w:multiLevelType w:val="hybridMultilevel"/>
    <w:tmpl w:val="375AE7C6"/>
    <w:lvl w:ilvl="0" w:tplc="0EE01D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291CDF"/>
    <w:multiLevelType w:val="hybridMultilevel"/>
    <w:tmpl w:val="B8A62C28"/>
    <w:lvl w:ilvl="0" w:tplc="79DECBAE">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9"/>
  </w:num>
  <w:num w:numId="6">
    <w:abstractNumId w:val="5"/>
  </w:num>
  <w:num w:numId="7">
    <w:abstractNumId w:val="6"/>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05"/>
    <w:rsid w:val="00000556"/>
    <w:rsid w:val="00002DF1"/>
    <w:rsid w:val="0001005D"/>
    <w:rsid w:val="0001019E"/>
    <w:rsid w:val="000228ED"/>
    <w:rsid w:val="00025D01"/>
    <w:rsid w:val="000272CF"/>
    <w:rsid w:val="00031A31"/>
    <w:rsid w:val="00031C15"/>
    <w:rsid w:val="000342E0"/>
    <w:rsid w:val="00040175"/>
    <w:rsid w:val="000511CE"/>
    <w:rsid w:val="000553FC"/>
    <w:rsid w:val="00062012"/>
    <w:rsid w:val="0006753B"/>
    <w:rsid w:val="00070F48"/>
    <w:rsid w:val="00071644"/>
    <w:rsid w:val="00071D52"/>
    <w:rsid w:val="00085C7C"/>
    <w:rsid w:val="00094829"/>
    <w:rsid w:val="000A2169"/>
    <w:rsid w:val="000A509F"/>
    <w:rsid w:val="000B3130"/>
    <w:rsid w:val="000B5B31"/>
    <w:rsid w:val="000B75D4"/>
    <w:rsid w:val="000C761E"/>
    <w:rsid w:val="000D241A"/>
    <w:rsid w:val="000D36E0"/>
    <w:rsid w:val="000E5673"/>
    <w:rsid w:val="000E6C91"/>
    <w:rsid w:val="00106171"/>
    <w:rsid w:val="0011073C"/>
    <w:rsid w:val="00117AE1"/>
    <w:rsid w:val="00122A6A"/>
    <w:rsid w:val="0012763C"/>
    <w:rsid w:val="0013119A"/>
    <w:rsid w:val="001370EF"/>
    <w:rsid w:val="00140344"/>
    <w:rsid w:val="00141C6E"/>
    <w:rsid w:val="0015760D"/>
    <w:rsid w:val="00163992"/>
    <w:rsid w:val="001673F8"/>
    <w:rsid w:val="00174262"/>
    <w:rsid w:val="001776E5"/>
    <w:rsid w:val="00193A84"/>
    <w:rsid w:val="001952E3"/>
    <w:rsid w:val="0019738B"/>
    <w:rsid w:val="001A2291"/>
    <w:rsid w:val="001B4302"/>
    <w:rsid w:val="001B5750"/>
    <w:rsid w:val="001D0447"/>
    <w:rsid w:val="001D3191"/>
    <w:rsid w:val="001D3762"/>
    <w:rsid w:val="001D6B1C"/>
    <w:rsid w:val="001D7169"/>
    <w:rsid w:val="001D7BF3"/>
    <w:rsid w:val="001E5B89"/>
    <w:rsid w:val="002066A3"/>
    <w:rsid w:val="00217AA6"/>
    <w:rsid w:val="00221828"/>
    <w:rsid w:val="0022337C"/>
    <w:rsid w:val="00224007"/>
    <w:rsid w:val="002242FB"/>
    <w:rsid w:val="002365CB"/>
    <w:rsid w:val="002379C7"/>
    <w:rsid w:val="00241693"/>
    <w:rsid w:val="002442F3"/>
    <w:rsid w:val="00245648"/>
    <w:rsid w:val="00252AFB"/>
    <w:rsid w:val="00264525"/>
    <w:rsid w:val="00272DDA"/>
    <w:rsid w:val="0029108D"/>
    <w:rsid w:val="002943BB"/>
    <w:rsid w:val="002970BA"/>
    <w:rsid w:val="002A34F4"/>
    <w:rsid w:val="002A6002"/>
    <w:rsid w:val="002C2337"/>
    <w:rsid w:val="002D030B"/>
    <w:rsid w:val="002D2C93"/>
    <w:rsid w:val="002D3A8D"/>
    <w:rsid w:val="002E07E6"/>
    <w:rsid w:val="002F0E8E"/>
    <w:rsid w:val="002F1BF6"/>
    <w:rsid w:val="002F4A64"/>
    <w:rsid w:val="003007D0"/>
    <w:rsid w:val="00306F64"/>
    <w:rsid w:val="00310197"/>
    <w:rsid w:val="00325A38"/>
    <w:rsid w:val="00343241"/>
    <w:rsid w:val="00343DE0"/>
    <w:rsid w:val="003520FB"/>
    <w:rsid w:val="00354203"/>
    <w:rsid w:val="00357556"/>
    <w:rsid w:val="003612A9"/>
    <w:rsid w:val="003634C9"/>
    <w:rsid w:val="003674D1"/>
    <w:rsid w:val="00393B18"/>
    <w:rsid w:val="003972D4"/>
    <w:rsid w:val="003A01D7"/>
    <w:rsid w:val="003A400F"/>
    <w:rsid w:val="003A479D"/>
    <w:rsid w:val="003A676E"/>
    <w:rsid w:val="003B5422"/>
    <w:rsid w:val="003C00DE"/>
    <w:rsid w:val="003C3EEE"/>
    <w:rsid w:val="003C4F61"/>
    <w:rsid w:val="003C6415"/>
    <w:rsid w:val="003D0252"/>
    <w:rsid w:val="003D3DD0"/>
    <w:rsid w:val="003D71CD"/>
    <w:rsid w:val="003E013F"/>
    <w:rsid w:val="003E45ED"/>
    <w:rsid w:val="003F2E6D"/>
    <w:rsid w:val="003F5C58"/>
    <w:rsid w:val="003F5D7A"/>
    <w:rsid w:val="004208C7"/>
    <w:rsid w:val="00423A50"/>
    <w:rsid w:val="00425078"/>
    <w:rsid w:val="00425998"/>
    <w:rsid w:val="00430DFA"/>
    <w:rsid w:val="00430FB9"/>
    <w:rsid w:val="00433C85"/>
    <w:rsid w:val="004402C1"/>
    <w:rsid w:val="00441823"/>
    <w:rsid w:val="004430AE"/>
    <w:rsid w:val="0045179B"/>
    <w:rsid w:val="0045371F"/>
    <w:rsid w:val="004568ED"/>
    <w:rsid w:val="00461DA5"/>
    <w:rsid w:val="00465767"/>
    <w:rsid w:val="004701E3"/>
    <w:rsid w:val="00472E04"/>
    <w:rsid w:val="004771BA"/>
    <w:rsid w:val="00480F0D"/>
    <w:rsid w:val="00486552"/>
    <w:rsid w:val="00490E9C"/>
    <w:rsid w:val="004B34AD"/>
    <w:rsid w:val="004C3713"/>
    <w:rsid w:val="004D745A"/>
    <w:rsid w:val="004D79AA"/>
    <w:rsid w:val="004E560C"/>
    <w:rsid w:val="004E69DE"/>
    <w:rsid w:val="004F58BC"/>
    <w:rsid w:val="004F694D"/>
    <w:rsid w:val="005003B7"/>
    <w:rsid w:val="00504B10"/>
    <w:rsid w:val="00513555"/>
    <w:rsid w:val="0051445F"/>
    <w:rsid w:val="005151DE"/>
    <w:rsid w:val="00516617"/>
    <w:rsid w:val="00517CB5"/>
    <w:rsid w:val="0053414C"/>
    <w:rsid w:val="00546248"/>
    <w:rsid w:val="0055349F"/>
    <w:rsid w:val="00556050"/>
    <w:rsid w:val="00556479"/>
    <w:rsid w:val="00563D55"/>
    <w:rsid w:val="005647E9"/>
    <w:rsid w:val="00564905"/>
    <w:rsid w:val="00565F7A"/>
    <w:rsid w:val="00583359"/>
    <w:rsid w:val="0058537E"/>
    <w:rsid w:val="00592111"/>
    <w:rsid w:val="00593B08"/>
    <w:rsid w:val="005977FD"/>
    <w:rsid w:val="005A3E5F"/>
    <w:rsid w:val="005C0D51"/>
    <w:rsid w:val="005C134C"/>
    <w:rsid w:val="005C30AD"/>
    <w:rsid w:val="005D7650"/>
    <w:rsid w:val="005E2133"/>
    <w:rsid w:val="005F6252"/>
    <w:rsid w:val="005F6C6B"/>
    <w:rsid w:val="00601C21"/>
    <w:rsid w:val="00606BEC"/>
    <w:rsid w:val="00615977"/>
    <w:rsid w:val="00624B32"/>
    <w:rsid w:val="00626CD4"/>
    <w:rsid w:val="0064078D"/>
    <w:rsid w:val="006433FC"/>
    <w:rsid w:val="00650E4B"/>
    <w:rsid w:val="00661C64"/>
    <w:rsid w:val="00662911"/>
    <w:rsid w:val="006714D7"/>
    <w:rsid w:val="00674A89"/>
    <w:rsid w:val="006841D4"/>
    <w:rsid w:val="00690953"/>
    <w:rsid w:val="00693B01"/>
    <w:rsid w:val="00694FCF"/>
    <w:rsid w:val="00696836"/>
    <w:rsid w:val="00697789"/>
    <w:rsid w:val="006A3790"/>
    <w:rsid w:val="006A63DD"/>
    <w:rsid w:val="006A7F72"/>
    <w:rsid w:val="006B36A9"/>
    <w:rsid w:val="006C6B88"/>
    <w:rsid w:val="006D0172"/>
    <w:rsid w:val="006D1732"/>
    <w:rsid w:val="006D3AAF"/>
    <w:rsid w:val="006D7846"/>
    <w:rsid w:val="006E0EC2"/>
    <w:rsid w:val="006E152E"/>
    <w:rsid w:val="006E5A59"/>
    <w:rsid w:val="006E7338"/>
    <w:rsid w:val="006E7A30"/>
    <w:rsid w:val="006F04EE"/>
    <w:rsid w:val="00701D1A"/>
    <w:rsid w:val="00701D94"/>
    <w:rsid w:val="00720263"/>
    <w:rsid w:val="00723610"/>
    <w:rsid w:val="00725CB8"/>
    <w:rsid w:val="00726B74"/>
    <w:rsid w:val="00730D02"/>
    <w:rsid w:val="007314DF"/>
    <w:rsid w:val="00733579"/>
    <w:rsid w:val="00756204"/>
    <w:rsid w:val="00760464"/>
    <w:rsid w:val="00762C91"/>
    <w:rsid w:val="00767F7F"/>
    <w:rsid w:val="0077059D"/>
    <w:rsid w:val="0077680E"/>
    <w:rsid w:val="00783998"/>
    <w:rsid w:val="00797BDD"/>
    <w:rsid w:val="007A337C"/>
    <w:rsid w:val="007A5774"/>
    <w:rsid w:val="007B2C87"/>
    <w:rsid w:val="007C527A"/>
    <w:rsid w:val="007D32EE"/>
    <w:rsid w:val="007D6AFC"/>
    <w:rsid w:val="007D78DF"/>
    <w:rsid w:val="007E266D"/>
    <w:rsid w:val="007E4EFA"/>
    <w:rsid w:val="007F02E9"/>
    <w:rsid w:val="007F261B"/>
    <w:rsid w:val="007F3C9E"/>
    <w:rsid w:val="007F5D81"/>
    <w:rsid w:val="0080055A"/>
    <w:rsid w:val="0080172B"/>
    <w:rsid w:val="00806CE6"/>
    <w:rsid w:val="008107D9"/>
    <w:rsid w:val="00813FA2"/>
    <w:rsid w:val="0081532C"/>
    <w:rsid w:val="00816547"/>
    <w:rsid w:val="00817EB8"/>
    <w:rsid w:val="008253C7"/>
    <w:rsid w:val="00826234"/>
    <w:rsid w:val="00827E39"/>
    <w:rsid w:val="008328FD"/>
    <w:rsid w:val="00835BD8"/>
    <w:rsid w:val="00836F62"/>
    <w:rsid w:val="008401FF"/>
    <w:rsid w:val="0084127E"/>
    <w:rsid w:val="00852611"/>
    <w:rsid w:val="00873CEA"/>
    <w:rsid w:val="008866B7"/>
    <w:rsid w:val="008924A1"/>
    <w:rsid w:val="00892D40"/>
    <w:rsid w:val="008A144B"/>
    <w:rsid w:val="008A2A2F"/>
    <w:rsid w:val="008A58F4"/>
    <w:rsid w:val="008B11E6"/>
    <w:rsid w:val="008B1701"/>
    <w:rsid w:val="008B5C42"/>
    <w:rsid w:val="008C2F57"/>
    <w:rsid w:val="008C469C"/>
    <w:rsid w:val="008C545B"/>
    <w:rsid w:val="008D03B2"/>
    <w:rsid w:val="008D2F1A"/>
    <w:rsid w:val="008D5CA7"/>
    <w:rsid w:val="008D6248"/>
    <w:rsid w:val="008D6499"/>
    <w:rsid w:val="008D7CB5"/>
    <w:rsid w:val="008E3FDD"/>
    <w:rsid w:val="008E620C"/>
    <w:rsid w:val="00914A48"/>
    <w:rsid w:val="0092172C"/>
    <w:rsid w:val="0092319E"/>
    <w:rsid w:val="00924FFC"/>
    <w:rsid w:val="0092570B"/>
    <w:rsid w:val="0092743A"/>
    <w:rsid w:val="00933EB6"/>
    <w:rsid w:val="00935327"/>
    <w:rsid w:val="00937BCB"/>
    <w:rsid w:val="00937F11"/>
    <w:rsid w:val="009400B8"/>
    <w:rsid w:val="00953260"/>
    <w:rsid w:val="009549AD"/>
    <w:rsid w:val="00961B53"/>
    <w:rsid w:val="009644E1"/>
    <w:rsid w:val="00964F71"/>
    <w:rsid w:val="00970E0C"/>
    <w:rsid w:val="00973026"/>
    <w:rsid w:val="009731DC"/>
    <w:rsid w:val="00974EF3"/>
    <w:rsid w:val="009752F1"/>
    <w:rsid w:val="00975E88"/>
    <w:rsid w:val="00983DE0"/>
    <w:rsid w:val="009878CE"/>
    <w:rsid w:val="00987D53"/>
    <w:rsid w:val="00994BFD"/>
    <w:rsid w:val="009A0F6F"/>
    <w:rsid w:val="009B0389"/>
    <w:rsid w:val="009B568B"/>
    <w:rsid w:val="009C7893"/>
    <w:rsid w:val="009D1E29"/>
    <w:rsid w:val="009E0651"/>
    <w:rsid w:val="009E63BD"/>
    <w:rsid w:val="009F1368"/>
    <w:rsid w:val="009F58A2"/>
    <w:rsid w:val="009F5CB9"/>
    <w:rsid w:val="00A046C0"/>
    <w:rsid w:val="00A07536"/>
    <w:rsid w:val="00A14A99"/>
    <w:rsid w:val="00A17AB2"/>
    <w:rsid w:val="00A21637"/>
    <w:rsid w:val="00A30190"/>
    <w:rsid w:val="00A32264"/>
    <w:rsid w:val="00A3250C"/>
    <w:rsid w:val="00A3328B"/>
    <w:rsid w:val="00A428BF"/>
    <w:rsid w:val="00A47959"/>
    <w:rsid w:val="00A52C14"/>
    <w:rsid w:val="00A544A8"/>
    <w:rsid w:val="00A569B9"/>
    <w:rsid w:val="00A60630"/>
    <w:rsid w:val="00A60FAD"/>
    <w:rsid w:val="00A6725D"/>
    <w:rsid w:val="00A71912"/>
    <w:rsid w:val="00A74D83"/>
    <w:rsid w:val="00A7539A"/>
    <w:rsid w:val="00A96311"/>
    <w:rsid w:val="00A975CE"/>
    <w:rsid w:val="00AA13E6"/>
    <w:rsid w:val="00AA5CB0"/>
    <w:rsid w:val="00AB4174"/>
    <w:rsid w:val="00AB4A8A"/>
    <w:rsid w:val="00AC21FD"/>
    <w:rsid w:val="00AC2652"/>
    <w:rsid w:val="00AC618B"/>
    <w:rsid w:val="00AD21F9"/>
    <w:rsid w:val="00AD5EA9"/>
    <w:rsid w:val="00AE1D8D"/>
    <w:rsid w:val="00AE20E6"/>
    <w:rsid w:val="00AE7F01"/>
    <w:rsid w:val="00AF0FB2"/>
    <w:rsid w:val="00AF262F"/>
    <w:rsid w:val="00AF5980"/>
    <w:rsid w:val="00B00796"/>
    <w:rsid w:val="00B10A0E"/>
    <w:rsid w:val="00B11D4A"/>
    <w:rsid w:val="00B14512"/>
    <w:rsid w:val="00B200EA"/>
    <w:rsid w:val="00B21BD0"/>
    <w:rsid w:val="00B2540D"/>
    <w:rsid w:val="00B2727F"/>
    <w:rsid w:val="00B4144E"/>
    <w:rsid w:val="00B47F36"/>
    <w:rsid w:val="00B51E1A"/>
    <w:rsid w:val="00B55418"/>
    <w:rsid w:val="00B562F9"/>
    <w:rsid w:val="00B56B26"/>
    <w:rsid w:val="00B57A37"/>
    <w:rsid w:val="00B66E57"/>
    <w:rsid w:val="00B722F5"/>
    <w:rsid w:val="00B72588"/>
    <w:rsid w:val="00B72EB5"/>
    <w:rsid w:val="00B74780"/>
    <w:rsid w:val="00B76F64"/>
    <w:rsid w:val="00B81511"/>
    <w:rsid w:val="00B81B54"/>
    <w:rsid w:val="00B83BB5"/>
    <w:rsid w:val="00B91B88"/>
    <w:rsid w:val="00B96898"/>
    <w:rsid w:val="00B9717B"/>
    <w:rsid w:val="00BA121B"/>
    <w:rsid w:val="00BA5377"/>
    <w:rsid w:val="00BB1388"/>
    <w:rsid w:val="00BB5862"/>
    <w:rsid w:val="00BC67D2"/>
    <w:rsid w:val="00BE0A08"/>
    <w:rsid w:val="00BE0F30"/>
    <w:rsid w:val="00BE246C"/>
    <w:rsid w:val="00BE4C98"/>
    <w:rsid w:val="00BE59F0"/>
    <w:rsid w:val="00BF2905"/>
    <w:rsid w:val="00BF46CC"/>
    <w:rsid w:val="00C07048"/>
    <w:rsid w:val="00C11BB2"/>
    <w:rsid w:val="00C13BC2"/>
    <w:rsid w:val="00C16AE8"/>
    <w:rsid w:val="00C20410"/>
    <w:rsid w:val="00C2402E"/>
    <w:rsid w:val="00C24538"/>
    <w:rsid w:val="00C26477"/>
    <w:rsid w:val="00C26D54"/>
    <w:rsid w:val="00C301A5"/>
    <w:rsid w:val="00C45AF3"/>
    <w:rsid w:val="00C4753E"/>
    <w:rsid w:val="00C5072C"/>
    <w:rsid w:val="00C50846"/>
    <w:rsid w:val="00C545B7"/>
    <w:rsid w:val="00C61EDC"/>
    <w:rsid w:val="00C62338"/>
    <w:rsid w:val="00C65DCA"/>
    <w:rsid w:val="00C668BD"/>
    <w:rsid w:val="00C745C2"/>
    <w:rsid w:val="00C76422"/>
    <w:rsid w:val="00C800B9"/>
    <w:rsid w:val="00C807D1"/>
    <w:rsid w:val="00C91E87"/>
    <w:rsid w:val="00C95EBE"/>
    <w:rsid w:val="00CA2D68"/>
    <w:rsid w:val="00CA5A7F"/>
    <w:rsid w:val="00CA5CDC"/>
    <w:rsid w:val="00CA6C00"/>
    <w:rsid w:val="00CB0362"/>
    <w:rsid w:val="00CC0E44"/>
    <w:rsid w:val="00CC4A41"/>
    <w:rsid w:val="00CC662B"/>
    <w:rsid w:val="00CC7C5D"/>
    <w:rsid w:val="00CD0E41"/>
    <w:rsid w:val="00CE0161"/>
    <w:rsid w:val="00CE2B8E"/>
    <w:rsid w:val="00CF04F1"/>
    <w:rsid w:val="00CF2A6D"/>
    <w:rsid w:val="00CF2D8B"/>
    <w:rsid w:val="00CF5099"/>
    <w:rsid w:val="00D0029D"/>
    <w:rsid w:val="00D00EC8"/>
    <w:rsid w:val="00D20D10"/>
    <w:rsid w:val="00D21BC7"/>
    <w:rsid w:val="00D30E26"/>
    <w:rsid w:val="00D32E82"/>
    <w:rsid w:val="00D42DC8"/>
    <w:rsid w:val="00D4783C"/>
    <w:rsid w:val="00D610AF"/>
    <w:rsid w:val="00D62318"/>
    <w:rsid w:val="00D736B9"/>
    <w:rsid w:val="00D81C9C"/>
    <w:rsid w:val="00D87EA9"/>
    <w:rsid w:val="00DA7B2F"/>
    <w:rsid w:val="00DC6815"/>
    <w:rsid w:val="00DD0B71"/>
    <w:rsid w:val="00DD5E6C"/>
    <w:rsid w:val="00DE19D2"/>
    <w:rsid w:val="00DE4CF5"/>
    <w:rsid w:val="00DF57EA"/>
    <w:rsid w:val="00E03C3C"/>
    <w:rsid w:val="00E06B87"/>
    <w:rsid w:val="00E20EC3"/>
    <w:rsid w:val="00E42279"/>
    <w:rsid w:val="00E5429D"/>
    <w:rsid w:val="00E57F37"/>
    <w:rsid w:val="00E615DE"/>
    <w:rsid w:val="00E641D5"/>
    <w:rsid w:val="00E64971"/>
    <w:rsid w:val="00E66646"/>
    <w:rsid w:val="00E706D3"/>
    <w:rsid w:val="00E72720"/>
    <w:rsid w:val="00E744F9"/>
    <w:rsid w:val="00E74A77"/>
    <w:rsid w:val="00E761C2"/>
    <w:rsid w:val="00E90A7C"/>
    <w:rsid w:val="00E9661B"/>
    <w:rsid w:val="00EA0707"/>
    <w:rsid w:val="00EA7C6B"/>
    <w:rsid w:val="00EB1244"/>
    <w:rsid w:val="00EB7652"/>
    <w:rsid w:val="00EC7B05"/>
    <w:rsid w:val="00ED0E2F"/>
    <w:rsid w:val="00EE4C1B"/>
    <w:rsid w:val="00EE6547"/>
    <w:rsid w:val="00EF1407"/>
    <w:rsid w:val="00EF5625"/>
    <w:rsid w:val="00EF591F"/>
    <w:rsid w:val="00F0238C"/>
    <w:rsid w:val="00F0431A"/>
    <w:rsid w:val="00F10B97"/>
    <w:rsid w:val="00F13630"/>
    <w:rsid w:val="00F148B3"/>
    <w:rsid w:val="00F3016B"/>
    <w:rsid w:val="00F306DB"/>
    <w:rsid w:val="00F34C97"/>
    <w:rsid w:val="00F35F1C"/>
    <w:rsid w:val="00F3680D"/>
    <w:rsid w:val="00F41F6C"/>
    <w:rsid w:val="00F51540"/>
    <w:rsid w:val="00F53823"/>
    <w:rsid w:val="00F55B39"/>
    <w:rsid w:val="00F77DE2"/>
    <w:rsid w:val="00F80F55"/>
    <w:rsid w:val="00F8126A"/>
    <w:rsid w:val="00F82CF5"/>
    <w:rsid w:val="00F86E9E"/>
    <w:rsid w:val="00F92303"/>
    <w:rsid w:val="00F97A9F"/>
    <w:rsid w:val="00FA114A"/>
    <w:rsid w:val="00FA2A41"/>
    <w:rsid w:val="00FA2D0D"/>
    <w:rsid w:val="00FA3ED6"/>
    <w:rsid w:val="00FB0299"/>
    <w:rsid w:val="00FB15F6"/>
    <w:rsid w:val="00FB540C"/>
    <w:rsid w:val="00FB6F85"/>
    <w:rsid w:val="00FC3759"/>
    <w:rsid w:val="00FC4457"/>
    <w:rsid w:val="00FD2C9B"/>
    <w:rsid w:val="00FD6C55"/>
    <w:rsid w:val="00FE2045"/>
    <w:rsid w:val="00FF28A8"/>
    <w:rsid w:val="00F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7AEE"/>
  <w15:docId w15:val="{EDF10941-B766-4813-87C3-AFC0AFAA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05"/>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qFormat/>
    <w:rsid w:val="00EC7B05"/>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rsid w:val="00EC7B05"/>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semiHidden/>
    <w:unhideWhenUsed/>
    <w:qFormat/>
    <w:rsid w:val="000E6C91"/>
    <w:pPr>
      <w:keepNext/>
      <w:keepLines/>
      <w:spacing w:before="200"/>
      <w:outlineLvl w:val="3"/>
    </w:pPr>
    <w:rPr>
      <w:rFonts w:asciiTheme="majorHAnsi" w:eastAsiaTheme="majorEastAsia" w:hAnsiTheme="majorHAnsi" w:cstheme="majorBidi"/>
      <w:b w:val="0"/>
      <w:bCs w:val="0"/>
      <w:i w:val="0"/>
      <w:iCs w:val="0"/>
      <w:color w:val="4F81BD" w:themeColor="accent1"/>
    </w:rPr>
  </w:style>
  <w:style w:type="paragraph" w:styleId="5">
    <w:name w:val="heading 5"/>
    <w:basedOn w:val="a"/>
    <w:next w:val="a"/>
    <w:link w:val="50"/>
    <w:uiPriority w:val="9"/>
    <w:semiHidden/>
    <w:unhideWhenUsed/>
    <w:qFormat/>
    <w:rsid w:val="000E6C9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B0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EC7B05"/>
    <w:rPr>
      <w:rFonts w:ascii="Cambria" w:eastAsia="Times New Roman" w:hAnsi="Cambria" w:cs="Times New Roman"/>
      <w:b/>
      <w:bCs/>
      <w:sz w:val="26"/>
      <w:szCs w:val="26"/>
      <w:lang w:eastAsia="ru-RU"/>
    </w:rPr>
  </w:style>
  <w:style w:type="character" w:styleId="a3">
    <w:name w:val="Hyperlink"/>
    <w:rsid w:val="00EC7B05"/>
    <w:rPr>
      <w:rFonts w:cs="Times New Roman"/>
      <w:color w:val="0000FF"/>
      <w:u w:val="single"/>
    </w:rPr>
  </w:style>
  <w:style w:type="paragraph" w:customStyle="1" w:styleId="a4">
    <w:name w:val="Готовый"/>
    <w:basedOn w:val="a"/>
    <w:rsid w:val="00EC7B0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character" w:customStyle="1" w:styleId="s0">
    <w:name w:val="s0"/>
    <w:rsid w:val="008C545B"/>
    <w:rPr>
      <w:rFonts w:ascii="Times New Roman" w:hAnsi="Times New Roman"/>
      <w:color w:val="000000"/>
      <w:sz w:val="24"/>
      <w:u w:val="none"/>
      <w:effect w:val="none"/>
    </w:rPr>
  </w:style>
  <w:style w:type="table" w:styleId="a5">
    <w:name w:val="Table Grid"/>
    <w:basedOn w:val="a1"/>
    <w:uiPriority w:val="59"/>
    <w:rsid w:val="008D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7"/>
    <w:uiPriority w:val="99"/>
    <w:qFormat/>
    <w:rsid w:val="008D2F1A"/>
    <w:pPr>
      <w:widowControl/>
      <w:snapToGrid/>
      <w:spacing w:before="100" w:beforeAutospacing="1" w:after="100" w:afterAutospacing="1"/>
      <w:jc w:val="left"/>
    </w:pPr>
    <w:rPr>
      <w:b w:val="0"/>
      <w:bCs w:val="0"/>
      <w:i w:val="0"/>
      <w:iCs w:val="0"/>
      <w:sz w:val="24"/>
      <w:szCs w:val="24"/>
    </w:rPr>
  </w:style>
  <w:style w:type="character" w:customStyle="1" w:styleId="apple-style-span">
    <w:name w:val="apple-style-span"/>
    <w:uiPriority w:val="99"/>
    <w:rsid w:val="00B4144E"/>
    <w:rPr>
      <w:rFonts w:ascii="Times New Roman" w:hAnsi="Times New Roman" w:cs="Times New Roman" w:hint="default"/>
    </w:rPr>
  </w:style>
  <w:style w:type="character" w:customStyle="1" w:styleId="31">
    <w:name w:val="Знак Знак3"/>
    <w:uiPriority w:val="99"/>
    <w:locked/>
    <w:rsid w:val="00B4144E"/>
    <w:rPr>
      <w:rFonts w:ascii="Times New Roman" w:hAnsi="Times New Roman" w:cs="Times New Roman" w:hint="default"/>
      <w:i/>
      <w:iCs/>
      <w:sz w:val="24"/>
      <w:szCs w:val="24"/>
      <w:lang w:val="ru-RU" w:eastAsia="ru-RU" w:bidi="ar-SA"/>
    </w:rPr>
  </w:style>
  <w:style w:type="paragraph" w:styleId="a8">
    <w:name w:val="Body Text"/>
    <w:basedOn w:val="a"/>
    <w:link w:val="a9"/>
    <w:rsid w:val="001952E3"/>
    <w:pPr>
      <w:widowControl/>
      <w:snapToGrid/>
      <w:jc w:val="both"/>
    </w:pPr>
    <w:rPr>
      <w:rFonts w:ascii="Tahoma" w:hAnsi="Tahoma" w:cs="Tahoma"/>
      <w:b w:val="0"/>
      <w:bCs w:val="0"/>
      <w:i w:val="0"/>
      <w:iCs w:val="0"/>
      <w:sz w:val="24"/>
      <w:szCs w:val="20"/>
    </w:rPr>
  </w:style>
  <w:style w:type="character" w:customStyle="1" w:styleId="a9">
    <w:name w:val="Основной текст Знак"/>
    <w:basedOn w:val="a0"/>
    <w:link w:val="a8"/>
    <w:rsid w:val="001952E3"/>
    <w:rPr>
      <w:rFonts w:ascii="Tahoma" w:eastAsia="Times New Roman" w:hAnsi="Tahoma" w:cs="Tahoma"/>
      <w:sz w:val="24"/>
      <w:szCs w:val="20"/>
      <w:lang w:eastAsia="ru-RU"/>
    </w:rPr>
  </w:style>
  <w:style w:type="character" w:customStyle="1" w:styleId="a7">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6"/>
    <w:locked/>
    <w:rsid w:val="001370EF"/>
    <w:rPr>
      <w:rFonts w:ascii="Times New Roman" w:eastAsia="Times New Roman" w:hAnsi="Times New Roman" w:cs="Times New Roman"/>
      <w:sz w:val="24"/>
      <w:szCs w:val="24"/>
      <w:lang w:eastAsia="ru-RU"/>
    </w:rPr>
  </w:style>
  <w:style w:type="paragraph" w:customStyle="1" w:styleId="western">
    <w:name w:val="western"/>
    <w:basedOn w:val="a"/>
    <w:rsid w:val="00F51540"/>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1">
    <w:name w:val="Без интервала1"/>
    <w:link w:val="NoSpacingChar"/>
    <w:qFormat/>
    <w:rsid w:val="003007D0"/>
    <w:pPr>
      <w:spacing w:after="0" w:line="240" w:lineRule="auto"/>
    </w:pPr>
    <w:rPr>
      <w:rFonts w:ascii="Calibri" w:eastAsia="Calibri" w:hAnsi="Calibri" w:cs="Times New Roman"/>
      <w:lang w:eastAsia="ru-RU"/>
    </w:rPr>
  </w:style>
  <w:style w:type="paragraph" w:customStyle="1" w:styleId="FR1">
    <w:name w:val="FR1"/>
    <w:rsid w:val="00357556"/>
    <w:pPr>
      <w:widowControl w:val="0"/>
      <w:snapToGrid w:val="0"/>
      <w:spacing w:after="40" w:line="240" w:lineRule="auto"/>
      <w:jc w:val="center"/>
    </w:pPr>
    <w:rPr>
      <w:rFonts w:ascii="Arial" w:eastAsia="Times New Roman" w:hAnsi="Arial" w:cs="Arial"/>
      <w:b/>
      <w:bCs/>
      <w:i/>
      <w:iCs/>
      <w:sz w:val="24"/>
      <w:szCs w:val="24"/>
      <w:lang w:eastAsia="ru-RU"/>
    </w:rPr>
  </w:style>
  <w:style w:type="paragraph" w:styleId="aa">
    <w:name w:val="List Paragraph"/>
    <w:basedOn w:val="a"/>
    <w:uiPriority w:val="34"/>
    <w:qFormat/>
    <w:rsid w:val="00CF2D8B"/>
    <w:pPr>
      <w:widowControl/>
      <w:snapToGrid/>
      <w:ind w:left="720"/>
      <w:contextualSpacing/>
      <w:jc w:val="left"/>
    </w:pPr>
    <w:rPr>
      <w:rFonts w:eastAsia="Batang"/>
      <w:b w:val="0"/>
      <w:bCs w:val="0"/>
      <w:i w:val="0"/>
      <w:iCs w:val="0"/>
      <w:sz w:val="20"/>
      <w:szCs w:val="20"/>
    </w:rPr>
  </w:style>
  <w:style w:type="character" w:customStyle="1" w:styleId="40">
    <w:name w:val="Заголовок 4 Знак"/>
    <w:basedOn w:val="a0"/>
    <w:link w:val="4"/>
    <w:uiPriority w:val="9"/>
    <w:semiHidden/>
    <w:rsid w:val="000E6C91"/>
    <w:rPr>
      <w:rFonts w:asciiTheme="majorHAnsi" w:eastAsiaTheme="majorEastAsia" w:hAnsiTheme="majorHAnsi" w:cstheme="majorBidi"/>
      <w:color w:val="4F81BD" w:themeColor="accent1"/>
      <w:sz w:val="28"/>
      <w:szCs w:val="28"/>
      <w:lang w:eastAsia="ru-RU"/>
    </w:rPr>
  </w:style>
  <w:style w:type="character" w:customStyle="1" w:styleId="50">
    <w:name w:val="Заголовок 5 Знак"/>
    <w:basedOn w:val="a0"/>
    <w:link w:val="5"/>
    <w:uiPriority w:val="9"/>
    <w:semiHidden/>
    <w:rsid w:val="000E6C91"/>
    <w:rPr>
      <w:rFonts w:asciiTheme="majorHAnsi" w:eastAsiaTheme="majorEastAsia" w:hAnsiTheme="majorHAnsi" w:cstheme="majorBidi"/>
      <w:b/>
      <w:bCs/>
      <w:i/>
      <w:iCs/>
      <w:color w:val="243F60" w:themeColor="accent1" w:themeShade="7F"/>
      <w:sz w:val="28"/>
      <w:szCs w:val="28"/>
      <w:lang w:eastAsia="ru-RU"/>
    </w:rPr>
  </w:style>
  <w:style w:type="paragraph" w:styleId="ab">
    <w:name w:val="No Spacing"/>
    <w:link w:val="ac"/>
    <w:uiPriority w:val="1"/>
    <w:qFormat/>
    <w:rsid w:val="000511CE"/>
    <w:pPr>
      <w:spacing w:after="0" w:line="240" w:lineRule="auto"/>
    </w:pPr>
    <w:rPr>
      <w:rFonts w:ascii="Calibri" w:eastAsia="Times New Roman" w:hAnsi="Calibri" w:cs="Times New Roman"/>
      <w:sz w:val="24"/>
      <w:szCs w:val="24"/>
      <w:lang w:eastAsia="ru-RU"/>
    </w:rPr>
  </w:style>
  <w:style w:type="paragraph" w:styleId="21">
    <w:name w:val="Body Text Indent 2"/>
    <w:basedOn w:val="a"/>
    <w:link w:val="22"/>
    <w:rsid w:val="000511CE"/>
    <w:pPr>
      <w:widowControl/>
      <w:snapToGrid/>
      <w:spacing w:after="120" w:line="480" w:lineRule="auto"/>
      <w:ind w:left="283"/>
      <w:jc w:val="left"/>
    </w:pPr>
    <w:rPr>
      <w:b w:val="0"/>
      <w:bCs w:val="0"/>
      <w:i w:val="0"/>
      <w:iCs w:val="0"/>
      <w:sz w:val="24"/>
      <w:szCs w:val="24"/>
    </w:rPr>
  </w:style>
  <w:style w:type="character" w:customStyle="1" w:styleId="22">
    <w:name w:val="Основной текст с отступом 2 Знак"/>
    <w:basedOn w:val="a0"/>
    <w:link w:val="21"/>
    <w:rsid w:val="000511CE"/>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02D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left"/>
    </w:pPr>
    <w:rPr>
      <w:rFonts w:ascii="Courier New" w:hAnsi="Courier New"/>
      <w:b w:val="0"/>
      <w:bCs w:val="0"/>
      <w:i w:val="0"/>
      <w:iCs w:val="0"/>
      <w:sz w:val="20"/>
      <w:szCs w:val="20"/>
    </w:rPr>
  </w:style>
  <w:style w:type="character" w:customStyle="1" w:styleId="HTML0">
    <w:name w:val="Стандартный HTML Знак"/>
    <w:basedOn w:val="a0"/>
    <w:link w:val="HTML"/>
    <w:rsid w:val="00002DF1"/>
    <w:rPr>
      <w:rFonts w:ascii="Courier New" w:eastAsia="Times New Roman" w:hAnsi="Courier New" w:cs="Times New Roman"/>
      <w:sz w:val="20"/>
      <w:szCs w:val="20"/>
    </w:rPr>
  </w:style>
  <w:style w:type="paragraph" w:customStyle="1" w:styleId="BodyText1">
    <w:name w:val="Body Text1"/>
    <w:basedOn w:val="a"/>
    <w:rsid w:val="00002DF1"/>
    <w:pPr>
      <w:widowControl/>
      <w:snapToGrid/>
      <w:jc w:val="left"/>
    </w:pPr>
    <w:rPr>
      <w:rFonts w:ascii="KZ Times New Roman" w:hAnsi="KZ Times New Roman" w:cs="KZ Times New Roman"/>
      <w:b w:val="0"/>
      <w:bCs w:val="0"/>
      <w:i w:val="0"/>
      <w:iCs w:val="0"/>
    </w:rPr>
  </w:style>
  <w:style w:type="character" w:customStyle="1" w:styleId="ac">
    <w:name w:val="Без интервала Знак"/>
    <w:link w:val="ab"/>
    <w:uiPriority w:val="1"/>
    <w:locked/>
    <w:rsid w:val="00B562F9"/>
    <w:rPr>
      <w:rFonts w:ascii="Calibri" w:eastAsia="Times New Roman" w:hAnsi="Calibri" w:cs="Times New Roman"/>
      <w:sz w:val="24"/>
      <w:szCs w:val="24"/>
      <w:lang w:eastAsia="ru-RU"/>
    </w:rPr>
  </w:style>
  <w:style w:type="character" w:customStyle="1" w:styleId="shorttext">
    <w:name w:val="short_text"/>
    <w:basedOn w:val="a0"/>
    <w:rsid w:val="00EB7652"/>
  </w:style>
  <w:style w:type="paragraph" w:styleId="ad">
    <w:name w:val="Balloon Text"/>
    <w:basedOn w:val="a"/>
    <w:link w:val="ae"/>
    <w:uiPriority w:val="99"/>
    <w:semiHidden/>
    <w:unhideWhenUsed/>
    <w:rsid w:val="000272CF"/>
    <w:rPr>
      <w:rFonts w:ascii="Segoe UI" w:hAnsi="Segoe UI" w:cs="Segoe UI"/>
      <w:sz w:val="18"/>
      <w:szCs w:val="18"/>
    </w:rPr>
  </w:style>
  <w:style w:type="character" w:customStyle="1" w:styleId="ae">
    <w:name w:val="Текст выноски Знак"/>
    <w:basedOn w:val="a0"/>
    <w:link w:val="ad"/>
    <w:uiPriority w:val="99"/>
    <w:semiHidden/>
    <w:rsid w:val="000272CF"/>
    <w:rPr>
      <w:rFonts w:ascii="Segoe UI" w:eastAsia="Times New Roman" w:hAnsi="Segoe UI" w:cs="Segoe UI"/>
      <w:b/>
      <w:bCs/>
      <w:i/>
      <w:iCs/>
      <w:sz w:val="18"/>
      <w:szCs w:val="18"/>
      <w:lang w:eastAsia="ru-RU"/>
    </w:rPr>
  </w:style>
  <w:style w:type="character" w:customStyle="1" w:styleId="NoSpacingChar">
    <w:name w:val="No Spacing Char"/>
    <w:link w:val="1"/>
    <w:locked/>
    <w:rsid w:val="002242FB"/>
    <w:rPr>
      <w:rFonts w:ascii="Calibri" w:eastAsia="Calibri" w:hAnsi="Calibri" w:cs="Times New Roman"/>
      <w:lang w:eastAsia="ru-RU"/>
    </w:rPr>
  </w:style>
  <w:style w:type="paragraph" w:styleId="af">
    <w:name w:val="header"/>
    <w:basedOn w:val="a"/>
    <w:link w:val="af0"/>
    <w:uiPriority w:val="99"/>
    <w:unhideWhenUsed/>
    <w:rsid w:val="00F82CF5"/>
    <w:pPr>
      <w:tabs>
        <w:tab w:val="center" w:pos="4677"/>
        <w:tab w:val="right" w:pos="9355"/>
      </w:tabs>
    </w:pPr>
  </w:style>
  <w:style w:type="character" w:customStyle="1" w:styleId="af0">
    <w:name w:val="Верхний колонтитул Знак"/>
    <w:basedOn w:val="a0"/>
    <w:link w:val="af"/>
    <w:uiPriority w:val="99"/>
    <w:rsid w:val="00F82CF5"/>
    <w:rPr>
      <w:rFonts w:ascii="Times New Roman" w:eastAsia="Times New Roman" w:hAnsi="Times New Roman" w:cs="Times New Roman"/>
      <w:b/>
      <w:bCs/>
      <w:i/>
      <w:iCs/>
      <w:sz w:val="28"/>
      <w:szCs w:val="28"/>
      <w:lang w:eastAsia="ru-RU"/>
    </w:rPr>
  </w:style>
  <w:style w:type="paragraph" w:styleId="af1">
    <w:name w:val="footer"/>
    <w:basedOn w:val="a"/>
    <w:link w:val="af2"/>
    <w:uiPriority w:val="99"/>
    <w:unhideWhenUsed/>
    <w:rsid w:val="00F82CF5"/>
    <w:pPr>
      <w:tabs>
        <w:tab w:val="center" w:pos="4677"/>
        <w:tab w:val="right" w:pos="9355"/>
      </w:tabs>
    </w:pPr>
  </w:style>
  <w:style w:type="character" w:customStyle="1" w:styleId="af2">
    <w:name w:val="Нижний колонтитул Знак"/>
    <w:basedOn w:val="a0"/>
    <w:link w:val="af1"/>
    <w:uiPriority w:val="99"/>
    <w:rsid w:val="00F82CF5"/>
    <w:rPr>
      <w:rFonts w:ascii="Times New Roman" w:eastAsia="Times New Roman" w:hAnsi="Times New Roman" w:cs="Times New Roman"/>
      <w:b/>
      <w:bCs/>
      <w:i/>
      <w:iCs/>
      <w:sz w:val="28"/>
      <w:szCs w:val="28"/>
      <w:lang w:eastAsia="ru-RU"/>
    </w:rPr>
  </w:style>
  <w:style w:type="table" w:customStyle="1" w:styleId="10">
    <w:name w:val="Сетка таблицы1"/>
    <w:basedOn w:val="a1"/>
    <w:next w:val="a5"/>
    <w:uiPriority w:val="39"/>
    <w:rsid w:val="0019738B"/>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38318">
      <w:bodyDiv w:val="1"/>
      <w:marLeft w:val="0"/>
      <w:marRight w:val="0"/>
      <w:marTop w:val="0"/>
      <w:marBottom w:val="0"/>
      <w:divBdr>
        <w:top w:val="none" w:sz="0" w:space="0" w:color="auto"/>
        <w:left w:val="none" w:sz="0" w:space="0" w:color="auto"/>
        <w:bottom w:val="none" w:sz="0" w:space="0" w:color="auto"/>
        <w:right w:val="none" w:sz="0" w:space="0" w:color="auto"/>
      </w:divBdr>
    </w:div>
    <w:div w:id="527261973">
      <w:bodyDiv w:val="1"/>
      <w:marLeft w:val="0"/>
      <w:marRight w:val="0"/>
      <w:marTop w:val="0"/>
      <w:marBottom w:val="0"/>
      <w:divBdr>
        <w:top w:val="none" w:sz="0" w:space="0" w:color="auto"/>
        <w:left w:val="none" w:sz="0" w:space="0" w:color="auto"/>
        <w:bottom w:val="none" w:sz="0" w:space="0" w:color="auto"/>
        <w:right w:val="none" w:sz="0" w:space="0" w:color="auto"/>
      </w:divBdr>
    </w:div>
    <w:div w:id="782726007">
      <w:bodyDiv w:val="1"/>
      <w:marLeft w:val="0"/>
      <w:marRight w:val="0"/>
      <w:marTop w:val="0"/>
      <w:marBottom w:val="0"/>
      <w:divBdr>
        <w:top w:val="none" w:sz="0" w:space="0" w:color="auto"/>
        <w:left w:val="none" w:sz="0" w:space="0" w:color="auto"/>
        <w:bottom w:val="none" w:sz="0" w:space="0" w:color="auto"/>
        <w:right w:val="none" w:sz="0" w:space="0" w:color="auto"/>
      </w:divBdr>
    </w:div>
    <w:div w:id="1158691294">
      <w:bodyDiv w:val="1"/>
      <w:marLeft w:val="0"/>
      <w:marRight w:val="0"/>
      <w:marTop w:val="0"/>
      <w:marBottom w:val="0"/>
      <w:divBdr>
        <w:top w:val="none" w:sz="0" w:space="0" w:color="auto"/>
        <w:left w:val="none" w:sz="0" w:space="0" w:color="auto"/>
        <w:bottom w:val="none" w:sz="0" w:space="0" w:color="auto"/>
        <w:right w:val="none" w:sz="0" w:space="0" w:color="auto"/>
      </w:divBdr>
    </w:div>
    <w:div w:id="1409426836">
      <w:bodyDiv w:val="1"/>
      <w:marLeft w:val="0"/>
      <w:marRight w:val="0"/>
      <w:marTop w:val="0"/>
      <w:marBottom w:val="0"/>
      <w:divBdr>
        <w:top w:val="none" w:sz="0" w:space="0" w:color="auto"/>
        <w:left w:val="none" w:sz="0" w:space="0" w:color="auto"/>
        <w:bottom w:val="none" w:sz="0" w:space="0" w:color="auto"/>
        <w:right w:val="none" w:sz="0" w:space="0" w:color="auto"/>
      </w:divBdr>
    </w:div>
    <w:div w:id="1542208889">
      <w:bodyDiv w:val="1"/>
      <w:marLeft w:val="0"/>
      <w:marRight w:val="0"/>
      <w:marTop w:val="0"/>
      <w:marBottom w:val="0"/>
      <w:divBdr>
        <w:top w:val="none" w:sz="0" w:space="0" w:color="auto"/>
        <w:left w:val="none" w:sz="0" w:space="0" w:color="auto"/>
        <w:bottom w:val="none" w:sz="0" w:space="0" w:color="auto"/>
        <w:right w:val="none" w:sz="0" w:space="0" w:color="auto"/>
      </w:divBdr>
    </w:div>
    <w:div w:id="1752773465">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21335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V1500010348" TargetMode="External"/><Relationship Id="rId3" Type="http://schemas.openxmlformats.org/officeDocument/2006/relationships/settings" Target="settings.xml"/><Relationship Id="rId7" Type="http://schemas.openxmlformats.org/officeDocument/2006/relationships/hyperlink" Target="mailto:b.nazarova@kgd.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nazarova@kgd.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4625</Words>
  <Characters>26365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g_mazhitova</dc:creator>
  <cp:keywords/>
  <dc:description/>
  <cp:lastModifiedBy>b_nazarova</cp:lastModifiedBy>
  <cp:revision>10</cp:revision>
  <cp:lastPrinted>2020-05-19T10:55:00Z</cp:lastPrinted>
  <dcterms:created xsi:type="dcterms:W3CDTF">2020-07-23T12:52:00Z</dcterms:created>
  <dcterms:modified xsi:type="dcterms:W3CDTF">2020-08-18T10:22:00Z</dcterms:modified>
</cp:coreProperties>
</file>